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1172B" w:rsidRPr="001F3756" w:rsidRDefault="0071172B" w:rsidP="0071172B">
      <w:pPr>
        <w:pStyle w:val="Default"/>
        <w:jc w:val="center"/>
        <w:rPr>
          <w:rFonts w:ascii="TH SarabunIT๙" w:hAnsi="TH SarabunIT๙" w:cs="TH SarabunIT๙"/>
          <w:sz w:val="32"/>
          <w:szCs w:val="32"/>
        </w:rPr>
      </w:pPr>
      <w:r w:rsidRPr="001F3756">
        <w:rPr>
          <w:rFonts w:ascii="TH SarabunIT๙" w:hAnsi="TH SarabunIT๙" w:cs="TH SarabunIT๙"/>
          <w:b/>
          <w:bCs/>
          <w:sz w:val="32"/>
          <w:szCs w:val="32"/>
          <w:cs/>
        </w:rPr>
        <w:t>คู่มือโครงการส่งเสริมการเกษตร</w:t>
      </w:r>
      <w:r w:rsidRPr="001F3756">
        <w:rPr>
          <w:rFonts w:ascii="TH SarabunIT๙" w:hAnsi="TH SarabunIT๙" w:cs="TH SarabunIT๙"/>
          <w:b/>
          <w:bCs/>
          <w:sz w:val="32"/>
          <w:szCs w:val="32"/>
        </w:rPr>
        <w:t xml:space="preserve"> </w:t>
      </w:r>
      <w:r w:rsidR="001F3756">
        <w:rPr>
          <w:rFonts w:ascii="TH SarabunIT๙" w:hAnsi="TH SarabunIT๙" w:cs="TH SarabunIT๙"/>
          <w:b/>
          <w:bCs/>
          <w:sz w:val="32"/>
          <w:szCs w:val="32"/>
          <w:cs/>
        </w:rPr>
        <w:t>ประจ</w:t>
      </w:r>
      <w:r w:rsidR="001F3756">
        <w:rPr>
          <w:rFonts w:ascii="TH SarabunIT๙" w:hAnsi="TH SarabunIT๙" w:cs="TH SarabunIT๙" w:hint="cs"/>
          <w:b/>
          <w:bCs/>
          <w:sz w:val="32"/>
          <w:szCs w:val="32"/>
          <w:cs/>
        </w:rPr>
        <w:t>ำ</w:t>
      </w:r>
      <w:r w:rsidRPr="001F3756">
        <w:rPr>
          <w:rFonts w:ascii="TH SarabunIT๙" w:hAnsi="TH SarabunIT๙" w:cs="TH SarabunIT๙"/>
          <w:b/>
          <w:bCs/>
          <w:sz w:val="32"/>
          <w:szCs w:val="32"/>
          <w:cs/>
        </w:rPr>
        <w:t>ปีงบประมาณ</w:t>
      </w:r>
      <w:r w:rsidRPr="001F3756">
        <w:rPr>
          <w:rFonts w:ascii="TH SarabunIT๙" w:hAnsi="TH SarabunIT๙" w:cs="TH SarabunIT๙"/>
          <w:b/>
          <w:bCs/>
          <w:sz w:val="32"/>
          <w:szCs w:val="32"/>
        </w:rPr>
        <w:t xml:space="preserve"> </w:t>
      </w:r>
      <w:r w:rsidRPr="001F3756">
        <w:rPr>
          <w:rFonts w:ascii="TH SarabunIT๙" w:hAnsi="TH SarabunIT๙" w:cs="TH SarabunIT๙"/>
          <w:b/>
          <w:bCs/>
          <w:sz w:val="32"/>
          <w:szCs w:val="32"/>
          <w:cs/>
        </w:rPr>
        <w:t>พ</w:t>
      </w:r>
      <w:r w:rsidRPr="001F3756">
        <w:rPr>
          <w:rFonts w:ascii="TH SarabunIT๙" w:hAnsi="TH SarabunIT๙" w:cs="TH SarabunIT๙"/>
          <w:b/>
          <w:bCs/>
          <w:sz w:val="32"/>
          <w:szCs w:val="32"/>
        </w:rPr>
        <w:t>.</w:t>
      </w:r>
      <w:r w:rsidRPr="001F3756">
        <w:rPr>
          <w:rFonts w:ascii="TH SarabunIT๙" w:hAnsi="TH SarabunIT๙" w:cs="TH SarabunIT๙"/>
          <w:b/>
          <w:bCs/>
          <w:sz w:val="32"/>
          <w:szCs w:val="32"/>
          <w:cs/>
        </w:rPr>
        <w:t>ศ</w:t>
      </w:r>
      <w:r w:rsidRPr="001F3756">
        <w:rPr>
          <w:rFonts w:ascii="TH SarabunIT๙" w:hAnsi="TH SarabunIT๙" w:cs="TH SarabunIT๙"/>
          <w:b/>
          <w:bCs/>
          <w:sz w:val="32"/>
          <w:szCs w:val="32"/>
        </w:rPr>
        <w:t>. 2565</w:t>
      </w:r>
    </w:p>
    <w:p w:rsidR="001F3756" w:rsidRDefault="0071172B" w:rsidP="001F3756">
      <w:pPr>
        <w:pStyle w:val="Default"/>
        <w:jc w:val="center"/>
        <w:rPr>
          <w:b/>
          <w:bCs/>
          <w:sz w:val="32"/>
          <w:szCs w:val="32"/>
        </w:rPr>
      </w:pPr>
      <w:r>
        <w:rPr>
          <w:b/>
          <w:bCs/>
          <w:sz w:val="32"/>
          <w:szCs w:val="32"/>
          <w:cs/>
        </w:rPr>
        <w:t>โครงการพัฒนาเครือข่ายงานส่งเสริมการเกษตร</w:t>
      </w:r>
      <w:r>
        <w:rPr>
          <w:b/>
          <w:bCs/>
          <w:sz w:val="32"/>
          <w:szCs w:val="32"/>
        </w:rPr>
        <w:t xml:space="preserve"> (</w:t>
      </w:r>
      <w:r>
        <w:rPr>
          <w:b/>
          <w:bCs/>
          <w:sz w:val="32"/>
          <w:szCs w:val="32"/>
          <w:cs/>
        </w:rPr>
        <w:t>ระบบส่งเสริมการเกษตร</w:t>
      </w:r>
      <w:r>
        <w:rPr>
          <w:b/>
          <w:bCs/>
          <w:sz w:val="32"/>
          <w:szCs w:val="32"/>
        </w:rPr>
        <w:t>)</w:t>
      </w:r>
    </w:p>
    <w:p w:rsidR="0071172B" w:rsidRDefault="0071172B" w:rsidP="001F3756">
      <w:pPr>
        <w:pStyle w:val="Default"/>
        <w:spacing w:after="240"/>
        <w:jc w:val="center"/>
        <w:rPr>
          <w:sz w:val="32"/>
          <w:szCs w:val="32"/>
        </w:rPr>
      </w:pPr>
      <w:r>
        <w:rPr>
          <w:b/>
          <w:bCs/>
          <w:sz w:val="32"/>
          <w:szCs w:val="32"/>
          <w:cs/>
        </w:rPr>
        <w:t>ขับเคลื่อนการท</w:t>
      </w:r>
      <w:r>
        <w:rPr>
          <w:rFonts w:hint="cs"/>
          <w:b/>
          <w:bCs/>
          <w:sz w:val="32"/>
          <w:szCs w:val="32"/>
          <w:cs/>
        </w:rPr>
        <w:t>ำ</w:t>
      </w:r>
      <w:r>
        <w:rPr>
          <w:b/>
          <w:bCs/>
          <w:sz w:val="32"/>
          <w:szCs w:val="32"/>
          <w:cs/>
        </w:rPr>
        <w:t>งานส่งเสริมการเกษตรในพื้นที่</w:t>
      </w:r>
    </w:p>
    <w:p w:rsidR="0071172B" w:rsidRPr="0071172B" w:rsidRDefault="0071172B" w:rsidP="0071172B">
      <w:pPr>
        <w:pStyle w:val="Default"/>
        <w:rPr>
          <w:rFonts w:ascii="TH SarabunIT๙" w:hAnsi="TH SarabunIT๙" w:cs="TH SarabunIT๙"/>
          <w:sz w:val="32"/>
          <w:szCs w:val="32"/>
        </w:rPr>
      </w:pPr>
      <w:r w:rsidRPr="0071172B">
        <w:rPr>
          <w:rFonts w:ascii="TH SarabunIT๙" w:hAnsi="TH SarabunIT๙" w:cs="TH SarabunIT๙"/>
          <w:b/>
          <w:bCs/>
          <w:sz w:val="32"/>
          <w:szCs w:val="32"/>
        </w:rPr>
        <w:t xml:space="preserve">1. </w:t>
      </w:r>
      <w:r w:rsidRPr="0071172B">
        <w:rPr>
          <w:rFonts w:ascii="TH SarabunIT๙" w:hAnsi="TH SarabunIT๙" w:cs="TH SarabunIT๙"/>
          <w:b/>
          <w:bCs/>
          <w:sz w:val="32"/>
          <w:szCs w:val="32"/>
          <w:cs/>
        </w:rPr>
        <w:t>หลักการและเหตุผล</w:t>
      </w:r>
      <w:r w:rsidRPr="0071172B">
        <w:rPr>
          <w:rFonts w:ascii="TH SarabunIT๙" w:hAnsi="TH SarabunIT๙" w:cs="TH SarabunIT๙"/>
          <w:b/>
          <w:bCs/>
          <w:sz w:val="32"/>
          <w:szCs w:val="32"/>
        </w:rPr>
        <w:t xml:space="preserve"> </w:t>
      </w:r>
    </w:p>
    <w:p w:rsidR="0071172B" w:rsidRPr="0071172B" w:rsidRDefault="0071172B" w:rsidP="0071172B">
      <w:pPr>
        <w:pStyle w:val="Default"/>
        <w:rPr>
          <w:rFonts w:ascii="TH SarabunIT๙" w:hAnsi="TH SarabunIT๙" w:cs="TH SarabunIT๙"/>
          <w:sz w:val="32"/>
          <w:szCs w:val="32"/>
        </w:rPr>
      </w:pPr>
      <w:r>
        <w:rPr>
          <w:rFonts w:ascii="TH SarabunIT๙" w:hAnsi="TH SarabunIT๙" w:cs="TH SarabunIT๙" w:hint="cs"/>
          <w:sz w:val="32"/>
          <w:szCs w:val="32"/>
          <w:cs/>
        </w:rPr>
        <w:tab/>
      </w:r>
      <w:r w:rsidRPr="0071172B">
        <w:rPr>
          <w:rFonts w:ascii="TH SarabunIT๙" w:hAnsi="TH SarabunIT๙" w:cs="TH SarabunIT๙"/>
          <w:sz w:val="32"/>
          <w:szCs w:val="32"/>
          <w:cs/>
        </w:rPr>
        <w:t>กรมส่งเสริมการเกษตรมีระบบส่งเสริ</w:t>
      </w:r>
      <w:r>
        <w:rPr>
          <w:rFonts w:ascii="TH SarabunIT๙" w:hAnsi="TH SarabunIT๙" w:cs="TH SarabunIT๙"/>
          <w:sz w:val="32"/>
          <w:szCs w:val="32"/>
          <w:cs/>
        </w:rPr>
        <w:t>มการเกษตรเป็นหลักในการด</w:t>
      </w:r>
      <w:r>
        <w:rPr>
          <w:rFonts w:ascii="TH SarabunIT๙" w:hAnsi="TH SarabunIT๙" w:cs="TH SarabunIT๙" w:hint="cs"/>
          <w:sz w:val="32"/>
          <w:szCs w:val="32"/>
          <w:cs/>
        </w:rPr>
        <w:t>ำ</w:t>
      </w:r>
      <w:r w:rsidRPr="0071172B">
        <w:rPr>
          <w:rFonts w:ascii="TH SarabunIT๙" w:hAnsi="TH SarabunIT๙" w:cs="TH SarabunIT๙"/>
          <w:sz w:val="32"/>
          <w:szCs w:val="32"/>
          <w:cs/>
        </w:rPr>
        <w:t>เนินงาน</w:t>
      </w:r>
      <w:r w:rsidRPr="0071172B">
        <w:rPr>
          <w:rFonts w:ascii="TH SarabunIT๙" w:hAnsi="TH SarabunIT๙" w:cs="TH SarabunIT๙"/>
          <w:sz w:val="32"/>
          <w:szCs w:val="32"/>
        </w:rPr>
        <w:t xml:space="preserve"> </w:t>
      </w:r>
      <w:r w:rsidRPr="0071172B">
        <w:rPr>
          <w:rFonts w:ascii="TH SarabunIT๙" w:hAnsi="TH SarabunIT๙" w:cs="TH SarabunIT๙"/>
          <w:sz w:val="32"/>
          <w:szCs w:val="32"/>
          <w:cs/>
        </w:rPr>
        <w:t>คือ</w:t>
      </w:r>
      <w:r w:rsidRPr="0071172B">
        <w:rPr>
          <w:rFonts w:ascii="TH SarabunIT๙" w:hAnsi="TH SarabunIT๙" w:cs="TH SarabunIT๙"/>
          <w:sz w:val="32"/>
          <w:szCs w:val="32"/>
        </w:rPr>
        <w:t xml:space="preserve"> </w:t>
      </w:r>
      <w:r w:rsidRPr="0071172B">
        <w:rPr>
          <w:rFonts w:ascii="TH SarabunIT๙" w:hAnsi="TH SarabunIT๙" w:cs="TH SarabunIT๙"/>
          <w:sz w:val="32"/>
          <w:szCs w:val="32"/>
          <w:cs/>
        </w:rPr>
        <w:t>ระบบการฝึกอบรมและเยี่ยมเยียน</w:t>
      </w:r>
      <w:r w:rsidRPr="0071172B">
        <w:rPr>
          <w:rFonts w:ascii="TH SarabunIT๙" w:hAnsi="TH SarabunIT๙" w:cs="TH SarabunIT๙"/>
          <w:sz w:val="32"/>
          <w:szCs w:val="32"/>
        </w:rPr>
        <w:t xml:space="preserve"> (Training and Visit System : T &amp; V System) </w:t>
      </w:r>
      <w:r w:rsidRPr="0071172B">
        <w:rPr>
          <w:rFonts w:ascii="TH SarabunIT๙" w:hAnsi="TH SarabunIT๙" w:cs="TH SarabunIT๙"/>
          <w:sz w:val="32"/>
          <w:szCs w:val="32"/>
          <w:cs/>
        </w:rPr>
        <w:t>ซึ่งจะมีการพัฒนาเจ้าหน้าที่ส่งเสริมการเกษตรในระดับต่าง</w:t>
      </w:r>
      <w:r w:rsidRPr="0071172B">
        <w:rPr>
          <w:rFonts w:ascii="TH SarabunIT๙" w:hAnsi="TH SarabunIT๙" w:cs="TH SarabunIT๙"/>
          <w:sz w:val="32"/>
          <w:szCs w:val="32"/>
        </w:rPr>
        <w:t xml:space="preserve"> </w:t>
      </w:r>
      <w:r w:rsidRPr="0071172B">
        <w:rPr>
          <w:rFonts w:ascii="TH SarabunIT๙" w:hAnsi="TH SarabunIT๙" w:cs="TH SarabunIT๙"/>
          <w:sz w:val="32"/>
          <w:szCs w:val="32"/>
          <w:cs/>
        </w:rPr>
        <w:t>ๆ</w:t>
      </w:r>
      <w:r w:rsidRPr="0071172B">
        <w:rPr>
          <w:rFonts w:ascii="TH SarabunIT๙" w:hAnsi="TH SarabunIT๙" w:cs="TH SarabunIT๙"/>
          <w:sz w:val="32"/>
          <w:szCs w:val="32"/>
        </w:rPr>
        <w:t xml:space="preserve"> </w:t>
      </w:r>
      <w:r w:rsidRPr="0071172B">
        <w:rPr>
          <w:rFonts w:ascii="TH SarabunIT๙" w:hAnsi="TH SarabunIT๙" w:cs="TH SarabunIT๙"/>
          <w:sz w:val="32"/>
          <w:szCs w:val="32"/>
          <w:cs/>
        </w:rPr>
        <w:t>ผ่านเวทีตามระบบส่งเสริมการเกษตร</w:t>
      </w:r>
      <w:r w:rsidRPr="0071172B">
        <w:rPr>
          <w:rFonts w:ascii="TH SarabunIT๙" w:hAnsi="TH SarabunIT๙" w:cs="TH SarabunIT๙"/>
          <w:sz w:val="32"/>
          <w:szCs w:val="32"/>
        </w:rPr>
        <w:t xml:space="preserve"> </w:t>
      </w:r>
      <w:r w:rsidRPr="0071172B">
        <w:rPr>
          <w:rFonts w:ascii="TH SarabunIT๙" w:hAnsi="TH SarabunIT๙" w:cs="TH SarabunIT๙"/>
          <w:sz w:val="32"/>
          <w:szCs w:val="32"/>
          <w:cs/>
        </w:rPr>
        <w:t>การส่งเสริมการเกษตรในพื้นที่</w:t>
      </w:r>
      <w:r w:rsidRPr="0071172B">
        <w:rPr>
          <w:rFonts w:ascii="TH SarabunIT๙" w:hAnsi="TH SarabunIT๙" w:cs="TH SarabunIT๙"/>
          <w:sz w:val="32"/>
          <w:szCs w:val="32"/>
        </w:rPr>
        <w:t xml:space="preserve"> </w:t>
      </w:r>
      <w:r w:rsidRPr="0071172B">
        <w:rPr>
          <w:rFonts w:ascii="TH SarabunIT๙" w:hAnsi="TH SarabunIT๙" w:cs="TH SarabunIT๙"/>
          <w:sz w:val="32"/>
          <w:szCs w:val="32"/>
          <w:cs/>
        </w:rPr>
        <w:t>มีการใช้</w:t>
      </w:r>
      <w:r w:rsidRPr="0071172B">
        <w:rPr>
          <w:rFonts w:ascii="TH SarabunIT๙" w:hAnsi="TH SarabunIT๙" w:cs="TH SarabunIT๙"/>
          <w:sz w:val="32"/>
          <w:szCs w:val="32"/>
        </w:rPr>
        <w:t xml:space="preserve"> </w:t>
      </w:r>
      <w:r w:rsidRPr="0071172B">
        <w:rPr>
          <w:rFonts w:ascii="TH SarabunIT๙" w:hAnsi="TH SarabunIT๙" w:cs="TH SarabunIT๙"/>
          <w:sz w:val="32"/>
          <w:szCs w:val="32"/>
          <w:cs/>
        </w:rPr>
        <w:t>ศูนย์เรียนรู้การเพิ่มประสิทธิภาพการผลิตสินค้าเกษตร</w:t>
      </w:r>
      <w:r w:rsidRPr="0071172B">
        <w:rPr>
          <w:rFonts w:ascii="TH SarabunIT๙" w:hAnsi="TH SarabunIT๙" w:cs="TH SarabunIT๙"/>
          <w:sz w:val="32"/>
          <w:szCs w:val="32"/>
        </w:rPr>
        <w:t xml:space="preserve"> (</w:t>
      </w:r>
      <w:proofErr w:type="spellStart"/>
      <w:r w:rsidRPr="0071172B">
        <w:rPr>
          <w:rFonts w:ascii="TH SarabunIT๙" w:hAnsi="TH SarabunIT๙" w:cs="TH SarabunIT๙"/>
          <w:sz w:val="32"/>
          <w:szCs w:val="32"/>
          <w:cs/>
        </w:rPr>
        <w:t>ศพก</w:t>
      </w:r>
      <w:proofErr w:type="spellEnd"/>
      <w:r w:rsidRPr="0071172B">
        <w:rPr>
          <w:rFonts w:ascii="TH SarabunIT๙" w:hAnsi="TH SarabunIT๙" w:cs="TH SarabunIT๙"/>
          <w:sz w:val="32"/>
          <w:szCs w:val="32"/>
        </w:rPr>
        <w:t xml:space="preserve">.) </w:t>
      </w:r>
      <w:r w:rsidRPr="0071172B">
        <w:rPr>
          <w:rFonts w:ascii="TH SarabunIT๙" w:hAnsi="TH SarabunIT๙" w:cs="TH SarabunIT๙"/>
          <w:sz w:val="32"/>
          <w:szCs w:val="32"/>
          <w:cs/>
        </w:rPr>
        <w:t>และการส่งเสริมการเกษตรแบบแปลงใหญ่</w:t>
      </w:r>
      <w:r w:rsidRPr="0071172B">
        <w:rPr>
          <w:rFonts w:ascii="TH SarabunIT๙" w:hAnsi="TH SarabunIT๙" w:cs="TH SarabunIT๙"/>
          <w:sz w:val="32"/>
          <w:szCs w:val="32"/>
        </w:rPr>
        <w:t xml:space="preserve"> </w:t>
      </w:r>
      <w:r w:rsidRPr="0071172B">
        <w:rPr>
          <w:rFonts w:ascii="TH SarabunIT๙" w:hAnsi="TH SarabunIT๙" w:cs="TH SarabunIT๙"/>
          <w:sz w:val="32"/>
          <w:szCs w:val="32"/>
          <w:cs/>
        </w:rPr>
        <w:t>เป็นเครื่องมือในการส่งเสริมการเกษตร</w:t>
      </w:r>
      <w:r w:rsidRPr="0071172B">
        <w:rPr>
          <w:rFonts w:ascii="TH SarabunIT๙" w:hAnsi="TH SarabunIT๙" w:cs="TH SarabunIT๙"/>
          <w:sz w:val="32"/>
          <w:szCs w:val="32"/>
        </w:rPr>
        <w:t xml:space="preserve"> </w:t>
      </w:r>
      <w:r w:rsidRPr="0071172B">
        <w:rPr>
          <w:rFonts w:ascii="TH SarabunIT๙" w:hAnsi="TH SarabunIT๙" w:cs="TH SarabunIT๙"/>
          <w:sz w:val="32"/>
          <w:szCs w:val="32"/>
          <w:cs/>
        </w:rPr>
        <w:t>โดยมีศูนย์บริการแล</w:t>
      </w:r>
      <w:r>
        <w:rPr>
          <w:rFonts w:ascii="TH SarabunIT๙" w:hAnsi="TH SarabunIT๙" w:cs="TH SarabunIT๙"/>
          <w:sz w:val="32"/>
          <w:szCs w:val="32"/>
          <w:cs/>
        </w:rPr>
        <w:t>ะถ่ายทอดเทคโนโลยีการเกษตรประจาต</w:t>
      </w:r>
      <w:r>
        <w:rPr>
          <w:rFonts w:ascii="TH SarabunIT๙" w:hAnsi="TH SarabunIT๙" w:cs="TH SarabunIT๙" w:hint="cs"/>
          <w:sz w:val="32"/>
          <w:szCs w:val="32"/>
          <w:cs/>
        </w:rPr>
        <w:t>ำ</w:t>
      </w:r>
      <w:r w:rsidRPr="0071172B">
        <w:rPr>
          <w:rFonts w:ascii="TH SarabunIT๙" w:hAnsi="TH SarabunIT๙" w:cs="TH SarabunIT๙"/>
          <w:sz w:val="32"/>
          <w:szCs w:val="32"/>
          <w:cs/>
        </w:rPr>
        <w:t>บล</w:t>
      </w:r>
      <w:r w:rsidRPr="0071172B">
        <w:rPr>
          <w:rFonts w:ascii="TH SarabunIT๙" w:hAnsi="TH SarabunIT๙" w:cs="TH SarabunIT๙"/>
          <w:sz w:val="32"/>
          <w:szCs w:val="32"/>
        </w:rPr>
        <w:t xml:space="preserve"> (</w:t>
      </w:r>
      <w:proofErr w:type="spellStart"/>
      <w:r w:rsidRPr="0071172B">
        <w:rPr>
          <w:rFonts w:ascii="TH SarabunIT๙" w:hAnsi="TH SarabunIT๙" w:cs="TH SarabunIT๙"/>
          <w:sz w:val="32"/>
          <w:szCs w:val="32"/>
          <w:cs/>
        </w:rPr>
        <w:t>ศบกต</w:t>
      </w:r>
      <w:proofErr w:type="spellEnd"/>
      <w:r w:rsidRPr="0071172B">
        <w:rPr>
          <w:rFonts w:ascii="TH SarabunIT๙" w:hAnsi="TH SarabunIT๙" w:cs="TH SarabunIT๙"/>
          <w:sz w:val="32"/>
          <w:szCs w:val="32"/>
        </w:rPr>
        <w:t xml:space="preserve">.) </w:t>
      </w:r>
      <w:r>
        <w:rPr>
          <w:rFonts w:ascii="TH SarabunIT๙" w:hAnsi="TH SarabunIT๙" w:cs="TH SarabunIT๙"/>
          <w:sz w:val="32"/>
          <w:szCs w:val="32"/>
          <w:cs/>
        </w:rPr>
        <w:t>เป็นกลไกในการด</w:t>
      </w:r>
      <w:r>
        <w:rPr>
          <w:rFonts w:ascii="TH SarabunIT๙" w:hAnsi="TH SarabunIT๙" w:cs="TH SarabunIT๙" w:hint="cs"/>
          <w:sz w:val="32"/>
          <w:szCs w:val="32"/>
          <w:cs/>
        </w:rPr>
        <w:t>ำ</w:t>
      </w:r>
      <w:r w:rsidRPr="0071172B">
        <w:rPr>
          <w:rFonts w:ascii="TH SarabunIT๙" w:hAnsi="TH SarabunIT๙" w:cs="TH SarabunIT๙"/>
          <w:sz w:val="32"/>
          <w:szCs w:val="32"/>
          <w:cs/>
        </w:rPr>
        <w:t>เนินการ</w:t>
      </w:r>
      <w:r w:rsidRPr="0071172B">
        <w:rPr>
          <w:rFonts w:ascii="TH SarabunIT๙" w:hAnsi="TH SarabunIT๙" w:cs="TH SarabunIT๙"/>
          <w:sz w:val="32"/>
          <w:szCs w:val="32"/>
        </w:rPr>
        <w:t xml:space="preserve"> </w:t>
      </w:r>
      <w:r>
        <w:rPr>
          <w:rFonts w:ascii="TH SarabunIT๙" w:hAnsi="TH SarabunIT๙" w:cs="TH SarabunIT๙"/>
          <w:sz w:val="32"/>
          <w:szCs w:val="32"/>
          <w:cs/>
        </w:rPr>
        <w:t>รวมทั้งการใช้เครือข่ายในการด</w:t>
      </w:r>
      <w:r>
        <w:rPr>
          <w:rFonts w:ascii="TH SarabunIT๙" w:hAnsi="TH SarabunIT๙" w:cs="TH SarabunIT๙" w:hint="cs"/>
          <w:sz w:val="32"/>
          <w:szCs w:val="32"/>
          <w:cs/>
        </w:rPr>
        <w:t>ำ</w:t>
      </w:r>
      <w:r w:rsidRPr="0071172B">
        <w:rPr>
          <w:rFonts w:ascii="TH SarabunIT๙" w:hAnsi="TH SarabunIT๙" w:cs="TH SarabunIT๙"/>
          <w:sz w:val="32"/>
          <w:szCs w:val="32"/>
          <w:cs/>
        </w:rPr>
        <w:t>เนินการ</w:t>
      </w:r>
      <w:r w:rsidRPr="0071172B">
        <w:rPr>
          <w:rFonts w:ascii="TH SarabunIT๙" w:hAnsi="TH SarabunIT๙" w:cs="TH SarabunIT๙"/>
          <w:sz w:val="32"/>
          <w:szCs w:val="32"/>
        </w:rPr>
        <w:t xml:space="preserve"> </w:t>
      </w:r>
      <w:r w:rsidRPr="0071172B">
        <w:rPr>
          <w:rFonts w:ascii="TH SarabunIT๙" w:hAnsi="TH SarabunIT๙" w:cs="TH SarabunIT๙"/>
          <w:sz w:val="32"/>
          <w:szCs w:val="32"/>
          <w:cs/>
        </w:rPr>
        <w:t>เช่น</w:t>
      </w:r>
      <w:r w:rsidRPr="0071172B">
        <w:rPr>
          <w:rFonts w:ascii="TH SarabunIT๙" w:hAnsi="TH SarabunIT๙" w:cs="TH SarabunIT๙"/>
          <w:sz w:val="32"/>
          <w:szCs w:val="32"/>
        </w:rPr>
        <w:t xml:space="preserve"> </w:t>
      </w:r>
      <w:r w:rsidRPr="0071172B">
        <w:rPr>
          <w:rFonts w:ascii="TH SarabunIT๙" w:hAnsi="TH SarabunIT๙" w:cs="TH SarabunIT๙"/>
          <w:sz w:val="32"/>
          <w:szCs w:val="32"/>
          <w:cs/>
        </w:rPr>
        <w:t>อาสาสมัครเกษตรหมู่บ้าน</w:t>
      </w:r>
      <w:r w:rsidRPr="0071172B">
        <w:rPr>
          <w:rFonts w:ascii="TH SarabunIT๙" w:hAnsi="TH SarabunIT๙" w:cs="TH SarabunIT๙"/>
          <w:sz w:val="32"/>
          <w:szCs w:val="32"/>
        </w:rPr>
        <w:t xml:space="preserve"> (</w:t>
      </w:r>
      <w:proofErr w:type="spellStart"/>
      <w:r w:rsidRPr="0071172B">
        <w:rPr>
          <w:rFonts w:ascii="TH SarabunIT๙" w:hAnsi="TH SarabunIT๙" w:cs="TH SarabunIT๙"/>
          <w:sz w:val="32"/>
          <w:szCs w:val="32"/>
          <w:cs/>
        </w:rPr>
        <w:t>อกม</w:t>
      </w:r>
      <w:proofErr w:type="spellEnd"/>
      <w:r w:rsidRPr="0071172B">
        <w:rPr>
          <w:rFonts w:ascii="TH SarabunIT๙" w:hAnsi="TH SarabunIT๙" w:cs="TH SarabunIT๙"/>
          <w:sz w:val="32"/>
          <w:szCs w:val="32"/>
        </w:rPr>
        <w:t xml:space="preserve">.) </w:t>
      </w:r>
      <w:r w:rsidRPr="0071172B">
        <w:rPr>
          <w:rFonts w:ascii="TH SarabunIT๙" w:hAnsi="TH SarabunIT๙" w:cs="TH SarabunIT๙"/>
          <w:sz w:val="32"/>
          <w:szCs w:val="32"/>
          <w:cs/>
        </w:rPr>
        <w:t>ศูนย์จัดการศัตรูพืชชุมชน</w:t>
      </w:r>
      <w:r w:rsidRPr="0071172B">
        <w:rPr>
          <w:rFonts w:ascii="TH SarabunIT๙" w:hAnsi="TH SarabunIT๙" w:cs="TH SarabunIT๙"/>
          <w:sz w:val="32"/>
          <w:szCs w:val="32"/>
        </w:rPr>
        <w:t xml:space="preserve"> (</w:t>
      </w:r>
      <w:proofErr w:type="spellStart"/>
      <w:r w:rsidRPr="0071172B">
        <w:rPr>
          <w:rFonts w:ascii="TH SarabunIT๙" w:hAnsi="TH SarabunIT๙" w:cs="TH SarabunIT๙"/>
          <w:sz w:val="32"/>
          <w:szCs w:val="32"/>
          <w:cs/>
        </w:rPr>
        <w:t>ศจช</w:t>
      </w:r>
      <w:proofErr w:type="spellEnd"/>
      <w:r w:rsidRPr="0071172B">
        <w:rPr>
          <w:rFonts w:ascii="TH SarabunIT๙" w:hAnsi="TH SarabunIT๙" w:cs="TH SarabunIT๙"/>
          <w:sz w:val="32"/>
          <w:szCs w:val="32"/>
        </w:rPr>
        <w:t xml:space="preserve">.) </w:t>
      </w:r>
      <w:r w:rsidRPr="0071172B">
        <w:rPr>
          <w:rFonts w:ascii="TH SarabunIT๙" w:hAnsi="TH SarabunIT๙" w:cs="TH SarabunIT๙"/>
          <w:sz w:val="32"/>
          <w:szCs w:val="32"/>
          <w:cs/>
        </w:rPr>
        <w:t>ศูนย์จัดการดินปุ๋ยชุมชน</w:t>
      </w:r>
      <w:r w:rsidRPr="0071172B">
        <w:rPr>
          <w:rFonts w:ascii="TH SarabunIT๙" w:hAnsi="TH SarabunIT๙" w:cs="TH SarabunIT๙"/>
          <w:sz w:val="32"/>
          <w:szCs w:val="32"/>
        </w:rPr>
        <w:t xml:space="preserve"> (</w:t>
      </w:r>
      <w:proofErr w:type="spellStart"/>
      <w:r w:rsidRPr="0071172B">
        <w:rPr>
          <w:rFonts w:ascii="TH SarabunIT๙" w:hAnsi="TH SarabunIT๙" w:cs="TH SarabunIT๙"/>
          <w:sz w:val="32"/>
          <w:szCs w:val="32"/>
          <w:cs/>
        </w:rPr>
        <w:t>ศดปช</w:t>
      </w:r>
      <w:proofErr w:type="spellEnd"/>
      <w:r w:rsidRPr="0071172B">
        <w:rPr>
          <w:rFonts w:ascii="TH SarabunIT๙" w:hAnsi="TH SarabunIT๙" w:cs="TH SarabunIT๙"/>
          <w:sz w:val="32"/>
          <w:szCs w:val="32"/>
        </w:rPr>
        <w:t xml:space="preserve">.) </w:t>
      </w:r>
      <w:r w:rsidRPr="0071172B">
        <w:rPr>
          <w:rFonts w:ascii="TH SarabunIT๙" w:hAnsi="TH SarabunIT๙" w:cs="TH SarabunIT๙"/>
          <w:sz w:val="32"/>
          <w:szCs w:val="32"/>
          <w:cs/>
        </w:rPr>
        <w:t>ฯลฯ</w:t>
      </w:r>
      <w:r w:rsidRPr="0071172B">
        <w:rPr>
          <w:rFonts w:ascii="TH SarabunIT๙" w:hAnsi="TH SarabunIT๙" w:cs="TH SarabunIT๙"/>
          <w:sz w:val="32"/>
          <w:szCs w:val="32"/>
        </w:rPr>
        <w:t xml:space="preserve"> </w:t>
      </w:r>
      <w:r w:rsidRPr="0071172B">
        <w:rPr>
          <w:rFonts w:ascii="TH SarabunIT๙" w:hAnsi="TH SarabunIT๙" w:cs="TH SarabunIT๙"/>
          <w:sz w:val="32"/>
          <w:szCs w:val="32"/>
          <w:cs/>
        </w:rPr>
        <w:t>รวมทั้งการสร้างเครือข่าย</w:t>
      </w:r>
      <w:r w:rsidRPr="0071172B">
        <w:rPr>
          <w:rFonts w:ascii="TH SarabunIT๙" w:hAnsi="TH SarabunIT๙" w:cs="TH SarabunIT๙"/>
          <w:sz w:val="32"/>
          <w:szCs w:val="32"/>
        </w:rPr>
        <w:t xml:space="preserve"> </w:t>
      </w:r>
      <w:r w:rsidRPr="0071172B">
        <w:rPr>
          <w:rFonts w:ascii="TH SarabunIT๙" w:hAnsi="TH SarabunIT๙" w:cs="TH SarabunIT๙"/>
          <w:sz w:val="32"/>
          <w:szCs w:val="32"/>
          <w:cs/>
        </w:rPr>
        <w:t>การประสานงานและ</w:t>
      </w:r>
      <w:proofErr w:type="spellStart"/>
      <w:r w:rsidRPr="0071172B">
        <w:rPr>
          <w:rFonts w:ascii="TH SarabunIT๙" w:hAnsi="TH SarabunIT๙" w:cs="TH SarabunIT๙"/>
          <w:sz w:val="32"/>
          <w:szCs w:val="32"/>
          <w:cs/>
        </w:rPr>
        <w:t>บูรณา</w:t>
      </w:r>
      <w:proofErr w:type="spellEnd"/>
      <w:r w:rsidRPr="0071172B">
        <w:rPr>
          <w:rFonts w:ascii="TH SarabunIT๙" w:hAnsi="TH SarabunIT๙" w:cs="TH SarabunIT๙"/>
          <w:sz w:val="32"/>
          <w:szCs w:val="32"/>
          <w:cs/>
        </w:rPr>
        <w:t>การกับหน่วยงานวิจัย</w:t>
      </w:r>
      <w:r w:rsidRPr="0071172B">
        <w:rPr>
          <w:rFonts w:ascii="TH SarabunIT๙" w:hAnsi="TH SarabunIT๙" w:cs="TH SarabunIT๙"/>
          <w:sz w:val="32"/>
          <w:szCs w:val="32"/>
        </w:rPr>
        <w:t xml:space="preserve"> </w:t>
      </w:r>
      <w:r>
        <w:rPr>
          <w:rFonts w:ascii="TH SarabunIT๙" w:hAnsi="TH SarabunIT๙" w:cs="TH SarabunIT๙"/>
          <w:sz w:val="32"/>
          <w:szCs w:val="32"/>
          <w:cs/>
        </w:rPr>
        <w:t>เพื่อให้มีการบูร</w:t>
      </w:r>
      <w:proofErr w:type="spellStart"/>
      <w:r>
        <w:rPr>
          <w:rFonts w:ascii="TH SarabunIT๙" w:hAnsi="TH SarabunIT๙" w:cs="TH SarabunIT๙"/>
          <w:sz w:val="32"/>
          <w:szCs w:val="32"/>
          <w:cs/>
        </w:rPr>
        <w:t>ณา</w:t>
      </w:r>
      <w:proofErr w:type="spellEnd"/>
      <w:r>
        <w:rPr>
          <w:rFonts w:ascii="TH SarabunIT๙" w:hAnsi="TH SarabunIT๙" w:cs="TH SarabunIT๙"/>
          <w:sz w:val="32"/>
          <w:szCs w:val="32"/>
          <w:cs/>
        </w:rPr>
        <w:t>การการท</w:t>
      </w:r>
      <w:r>
        <w:rPr>
          <w:rFonts w:ascii="TH SarabunIT๙" w:hAnsi="TH SarabunIT๙" w:cs="TH SarabunIT๙" w:hint="cs"/>
          <w:sz w:val="32"/>
          <w:szCs w:val="32"/>
          <w:cs/>
        </w:rPr>
        <w:t>ำ</w:t>
      </w:r>
      <w:r w:rsidRPr="0071172B">
        <w:rPr>
          <w:rFonts w:ascii="TH SarabunIT๙" w:hAnsi="TH SarabunIT๙" w:cs="TH SarabunIT๙"/>
          <w:sz w:val="32"/>
          <w:szCs w:val="32"/>
          <w:cs/>
        </w:rPr>
        <w:t>งานเพื่อการวิจัยและพัฒนา</w:t>
      </w:r>
      <w:r w:rsidRPr="0071172B">
        <w:rPr>
          <w:rFonts w:ascii="TH SarabunIT๙" w:hAnsi="TH SarabunIT๙" w:cs="TH SarabunIT๙"/>
          <w:sz w:val="32"/>
          <w:szCs w:val="32"/>
        </w:rPr>
        <w:t xml:space="preserve"> </w:t>
      </w:r>
      <w:r w:rsidRPr="0071172B">
        <w:rPr>
          <w:rFonts w:ascii="TH SarabunIT๙" w:hAnsi="TH SarabunIT๙" w:cs="TH SarabunIT๙"/>
          <w:sz w:val="32"/>
          <w:szCs w:val="32"/>
          <w:cs/>
        </w:rPr>
        <w:t>การส่งเสริมการเกษตรร่วมกันกับหน่วยงานภายในและภายนอกกรมส่งเสริมการเกษตร</w:t>
      </w:r>
      <w:r w:rsidRPr="0071172B">
        <w:rPr>
          <w:rFonts w:ascii="TH SarabunIT๙" w:hAnsi="TH SarabunIT๙" w:cs="TH SarabunIT๙"/>
          <w:sz w:val="32"/>
          <w:szCs w:val="32"/>
        </w:rPr>
        <w:t xml:space="preserve"> </w:t>
      </w:r>
      <w:r w:rsidRPr="0071172B">
        <w:rPr>
          <w:rFonts w:ascii="TH SarabunIT๙" w:hAnsi="TH SarabunIT๙" w:cs="TH SarabunIT๙"/>
          <w:sz w:val="32"/>
          <w:szCs w:val="32"/>
          <w:cs/>
        </w:rPr>
        <w:t>ในการแลกเปลี่ยนความต้องการพัฒนาและแก้ไขปัญหาด้านการเกษตร</w:t>
      </w:r>
      <w:r w:rsidRPr="0071172B">
        <w:rPr>
          <w:rFonts w:ascii="TH SarabunIT๙" w:hAnsi="TH SarabunIT๙" w:cs="TH SarabunIT๙"/>
          <w:sz w:val="32"/>
          <w:szCs w:val="32"/>
        </w:rPr>
        <w:t xml:space="preserve"> </w:t>
      </w:r>
      <w:r>
        <w:rPr>
          <w:rFonts w:ascii="TH SarabunIT๙" w:hAnsi="TH SarabunIT๙" w:cs="TH SarabunIT๙"/>
          <w:sz w:val="32"/>
          <w:szCs w:val="32"/>
          <w:cs/>
        </w:rPr>
        <w:t>ขณะเดียวกันก็จะเป็นการน</w:t>
      </w:r>
      <w:r>
        <w:rPr>
          <w:rFonts w:ascii="TH SarabunIT๙" w:hAnsi="TH SarabunIT๙" w:cs="TH SarabunIT๙" w:hint="cs"/>
          <w:sz w:val="32"/>
          <w:szCs w:val="32"/>
          <w:cs/>
        </w:rPr>
        <w:t>ำ</w:t>
      </w:r>
      <w:r w:rsidRPr="0071172B">
        <w:rPr>
          <w:rFonts w:ascii="TH SarabunIT๙" w:hAnsi="TH SarabunIT๙" w:cs="TH SarabunIT๙"/>
          <w:sz w:val="32"/>
          <w:szCs w:val="32"/>
          <w:cs/>
        </w:rPr>
        <w:t>องค์ความรู้และเทคโนโลยี</w:t>
      </w:r>
      <w:r w:rsidRPr="0071172B">
        <w:rPr>
          <w:rFonts w:ascii="TH SarabunIT๙" w:hAnsi="TH SarabunIT๙" w:cs="TH SarabunIT๙"/>
          <w:sz w:val="32"/>
          <w:szCs w:val="32"/>
        </w:rPr>
        <w:t xml:space="preserve"> </w:t>
      </w:r>
      <w:r w:rsidRPr="0071172B">
        <w:rPr>
          <w:rFonts w:ascii="TH SarabunIT๙" w:hAnsi="TH SarabunIT๙" w:cs="TH SarabunIT๙"/>
          <w:sz w:val="32"/>
          <w:szCs w:val="32"/>
          <w:cs/>
        </w:rPr>
        <w:t>ที่เป็นผลจากงานวิจัยและพัฒนาสู่การขยายผลให้แก่เจ้าหน้าที่ส่งเสริมการเกษตรและเกษตรกร</w:t>
      </w:r>
      <w:r w:rsidRPr="0071172B">
        <w:rPr>
          <w:rFonts w:ascii="TH SarabunIT๙" w:hAnsi="TH SarabunIT๙" w:cs="TH SarabunIT๙"/>
          <w:sz w:val="32"/>
          <w:szCs w:val="32"/>
        </w:rPr>
        <w:t xml:space="preserve"> </w:t>
      </w:r>
    </w:p>
    <w:p w:rsidR="0071172B" w:rsidRPr="0071172B" w:rsidRDefault="0071172B" w:rsidP="001F3756">
      <w:pPr>
        <w:pStyle w:val="Default"/>
        <w:spacing w:after="240"/>
        <w:rPr>
          <w:rFonts w:ascii="TH SarabunIT๙" w:hAnsi="TH SarabunIT๙" w:cs="TH SarabunIT๙"/>
          <w:sz w:val="32"/>
          <w:szCs w:val="32"/>
        </w:rPr>
      </w:pPr>
      <w:r>
        <w:rPr>
          <w:rFonts w:ascii="TH SarabunIT๙" w:hAnsi="TH SarabunIT๙" w:cs="TH SarabunIT๙" w:hint="cs"/>
          <w:sz w:val="32"/>
          <w:szCs w:val="32"/>
          <w:cs/>
        </w:rPr>
        <w:tab/>
      </w:r>
      <w:r w:rsidRPr="0071172B">
        <w:rPr>
          <w:rFonts w:ascii="TH SarabunIT๙" w:hAnsi="TH SarabunIT๙" w:cs="TH SarabunIT๙"/>
          <w:sz w:val="32"/>
          <w:szCs w:val="32"/>
          <w:cs/>
        </w:rPr>
        <w:t>ดังนั้น</w:t>
      </w:r>
      <w:r w:rsidRPr="0071172B">
        <w:rPr>
          <w:rFonts w:ascii="TH SarabunIT๙" w:hAnsi="TH SarabunIT๙" w:cs="TH SarabunIT๙"/>
          <w:sz w:val="32"/>
          <w:szCs w:val="32"/>
        </w:rPr>
        <w:t xml:space="preserve"> </w:t>
      </w:r>
      <w:r>
        <w:rPr>
          <w:rFonts w:ascii="TH SarabunIT๙" w:hAnsi="TH SarabunIT๙" w:cs="TH SarabunIT๙"/>
          <w:sz w:val="32"/>
          <w:szCs w:val="32"/>
          <w:cs/>
        </w:rPr>
        <w:t>การเชื่อมโยงเครือข่ายการท</w:t>
      </w:r>
      <w:r>
        <w:rPr>
          <w:rFonts w:ascii="TH SarabunIT๙" w:hAnsi="TH SarabunIT๙" w:cs="TH SarabunIT๙" w:hint="cs"/>
          <w:sz w:val="32"/>
          <w:szCs w:val="32"/>
          <w:cs/>
        </w:rPr>
        <w:t>ำ</w:t>
      </w:r>
      <w:r w:rsidRPr="0071172B">
        <w:rPr>
          <w:rFonts w:ascii="TH SarabunIT๙" w:hAnsi="TH SarabunIT๙" w:cs="TH SarabunIT๙"/>
          <w:sz w:val="32"/>
          <w:szCs w:val="32"/>
          <w:cs/>
        </w:rPr>
        <w:t>งานส่งเสริมการเกษตร</w:t>
      </w:r>
      <w:r w:rsidRPr="0071172B">
        <w:rPr>
          <w:rFonts w:ascii="TH SarabunIT๙" w:hAnsi="TH SarabunIT๙" w:cs="TH SarabunIT๙"/>
          <w:sz w:val="32"/>
          <w:szCs w:val="32"/>
        </w:rPr>
        <w:t xml:space="preserve"> </w:t>
      </w:r>
      <w:r w:rsidRPr="0071172B">
        <w:rPr>
          <w:rFonts w:ascii="TH SarabunIT๙" w:hAnsi="TH SarabunIT๙" w:cs="TH SarabunIT๙"/>
          <w:sz w:val="32"/>
          <w:szCs w:val="32"/>
          <w:cs/>
        </w:rPr>
        <w:t>ทั้งภายในกรมส่งเสริมการเกษตร</w:t>
      </w:r>
      <w:r w:rsidRPr="0071172B">
        <w:rPr>
          <w:rFonts w:ascii="TH SarabunIT๙" w:hAnsi="TH SarabunIT๙" w:cs="TH SarabunIT๙"/>
          <w:sz w:val="32"/>
          <w:szCs w:val="32"/>
        </w:rPr>
        <w:t xml:space="preserve"> </w:t>
      </w:r>
      <w:r w:rsidRPr="0071172B">
        <w:rPr>
          <w:rFonts w:ascii="TH SarabunIT๙" w:hAnsi="TH SarabunIT๙" w:cs="TH SarabunIT๙"/>
          <w:sz w:val="32"/>
          <w:szCs w:val="32"/>
          <w:cs/>
        </w:rPr>
        <w:t>และหน่วยงานวิชาการหรือวิจัยอื่น</w:t>
      </w:r>
      <w:r w:rsidRPr="0071172B">
        <w:rPr>
          <w:rFonts w:ascii="TH SarabunIT๙" w:hAnsi="TH SarabunIT๙" w:cs="TH SarabunIT๙"/>
          <w:sz w:val="32"/>
          <w:szCs w:val="32"/>
        </w:rPr>
        <w:t xml:space="preserve"> </w:t>
      </w:r>
      <w:r w:rsidRPr="0071172B">
        <w:rPr>
          <w:rFonts w:ascii="TH SarabunIT๙" w:hAnsi="TH SarabunIT๙" w:cs="TH SarabunIT๙"/>
          <w:sz w:val="32"/>
          <w:szCs w:val="32"/>
          <w:cs/>
        </w:rPr>
        <w:t>ๆ</w:t>
      </w:r>
      <w:r w:rsidRPr="0071172B">
        <w:rPr>
          <w:rFonts w:ascii="TH SarabunIT๙" w:hAnsi="TH SarabunIT๙" w:cs="TH SarabunIT๙"/>
          <w:sz w:val="32"/>
          <w:szCs w:val="32"/>
        </w:rPr>
        <w:t xml:space="preserve"> </w:t>
      </w:r>
      <w:r w:rsidRPr="0071172B">
        <w:rPr>
          <w:rFonts w:ascii="TH SarabunIT๙" w:hAnsi="TH SarabunIT๙" w:cs="TH SarabunIT๙"/>
          <w:sz w:val="32"/>
          <w:szCs w:val="32"/>
          <w:cs/>
        </w:rPr>
        <w:t>โดยจัดให้มีเวทีตามระบบส่งเสริมการเกษตร</w:t>
      </w:r>
      <w:r w:rsidRPr="0071172B">
        <w:rPr>
          <w:rFonts w:ascii="TH SarabunIT๙" w:hAnsi="TH SarabunIT๙" w:cs="TH SarabunIT๙"/>
          <w:sz w:val="32"/>
          <w:szCs w:val="32"/>
        </w:rPr>
        <w:t xml:space="preserve"> </w:t>
      </w:r>
      <w:r w:rsidRPr="0071172B">
        <w:rPr>
          <w:rFonts w:ascii="TH SarabunIT๙" w:hAnsi="TH SarabunIT๙" w:cs="TH SarabunIT๙"/>
          <w:sz w:val="32"/>
          <w:szCs w:val="32"/>
          <w:cs/>
        </w:rPr>
        <w:t>ให้เจ้าหน้าที่ได้มีโอกาส</w:t>
      </w:r>
      <w:r w:rsidRPr="0071172B">
        <w:rPr>
          <w:rFonts w:ascii="TH SarabunIT๙" w:hAnsi="TH SarabunIT๙" w:cs="TH SarabunIT๙"/>
          <w:sz w:val="32"/>
          <w:szCs w:val="32"/>
        </w:rPr>
        <w:t xml:space="preserve"> </w:t>
      </w:r>
      <w:r w:rsidRPr="0071172B">
        <w:rPr>
          <w:rFonts w:ascii="TH SarabunIT๙" w:hAnsi="TH SarabunIT๙" w:cs="TH SarabunIT๙"/>
          <w:sz w:val="32"/>
          <w:szCs w:val="32"/>
          <w:cs/>
        </w:rPr>
        <w:t>ได้แลก</w:t>
      </w:r>
      <w:r>
        <w:rPr>
          <w:rFonts w:ascii="TH SarabunIT๙" w:hAnsi="TH SarabunIT๙" w:cs="TH SarabunIT๙"/>
          <w:sz w:val="32"/>
          <w:szCs w:val="32"/>
          <w:cs/>
        </w:rPr>
        <w:t>เปลี่ยนเรียนรู้ประสบการณ์ในการด</w:t>
      </w:r>
      <w:r>
        <w:rPr>
          <w:rFonts w:ascii="TH SarabunIT๙" w:hAnsi="TH SarabunIT๙" w:cs="TH SarabunIT๙" w:hint="cs"/>
          <w:sz w:val="32"/>
          <w:szCs w:val="32"/>
          <w:cs/>
        </w:rPr>
        <w:t>ำ</w:t>
      </w:r>
      <w:r w:rsidRPr="0071172B">
        <w:rPr>
          <w:rFonts w:ascii="TH SarabunIT๙" w:hAnsi="TH SarabunIT๙" w:cs="TH SarabunIT๙"/>
          <w:sz w:val="32"/>
          <w:szCs w:val="32"/>
          <w:cs/>
        </w:rPr>
        <w:t>เนินง</w:t>
      </w:r>
      <w:r>
        <w:rPr>
          <w:rFonts w:ascii="TH SarabunIT๙" w:hAnsi="TH SarabunIT๙" w:cs="TH SarabunIT๙"/>
          <w:sz w:val="32"/>
          <w:szCs w:val="32"/>
          <w:cs/>
        </w:rPr>
        <w:t>านส่งเสริมการเกษตรที่ประสบความส</w:t>
      </w:r>
      <w:r>
        <w:rPr>
          <w:rFonts w:ascii="TH SarabunIT๙" w:hAnsi="TH SarabunIT๙" w:cs="TH SarabunIT๙" w:hint="cs"/>
          <w:sz w:val="32"/>
          <w:szCs w:val="32"/>
          <w:cs/>
        </w:rPr>
        <w:t>ำ</w:t>
      </w:r>
      <w:r w:rsidRPr="0071172B">
        <w:rPr>
          <w:rFonts w:ascii="TH SarabunIT๙" w:hAnsi="TH SarabunIT๙" w:cs="TH SarabunIT๙"/>
          <w:sz w:val="32"/>
          <w:szCs w:val="32"/>
          <w:cs/>
        </w:rPr>
        <w:t>เร็จ</w:t>
      </w:r>
      <w:r w:rsidRPr="0071172B">
        <w:rPr>
          <w:rFonts w:ascii="TH SarabunIT๙" w:hAnsi="TH SarabunIT๙" w:cs="TH SarabunIT๙"/>
          <w:sz w:val="32"/>
          <w:szCs w:val="32"/>
        </w:rPr>
        <w:t xml:space="preserve"> </w:t>
      </w:r>
      <w:r w:rsidRPr="0071172B">
        <w:rPr>
          <w:rFonts w:ascii="TH SarabunIT๙" w:hAnsi="TH SarabunIT๙" w:cs="TH SarabunIT๙"/>
          <w:sz w:val="32"/>
          <w:szCs w:val="32"/>
          <w:cs/>
        </w:rPr>
        <w:t>เป็นเวทีเชื่อมโยงวิชาการจากแหล่งความรู้ทางวิชาการไปสู่เจ้าหน้าที่ผู้ปฏิบัติงาน</w:t>
      </w:r>
      <w:r w:rsidRPr="0071172B">
        <w:rPr>
          <w:rFonts w:ascii="TH SarabunIT๙" w:hAnsi="TH SarabunIT๙" w:cs="TH SarabunIT๙"/>
          <w:sz w:val="32"/>
          <w:szCs w:val="32"/>
        </w:rPr>
        <w:t xml:space="preserve"> </w:t>
      </w:r>
      <w:r w:rsidRPr="0071172B">
        <w:rPr>
          <w:rFonts w:ascii="TH SarabunIT๙" w:hAnsi="TH SarabunIT๙" w:cs="TH SarabunIT๙"/>
          <w:sz w:val="32"/>
          <w:szCs w:val="32"/>
          <w:cs/>
        </w:rPr>
        <w:t>ขณะเดียวกันเป็นช่องทางการขับเคลื่อนผลงานวิจัยสู่การส่งเสริมการเกษตรผ่าน</w:t>
      </w:r>
      <w:r w:rsidRPr="0071172B">
        <w:rPr>
          <w:rFonts w:ascii="TH SarabunIT๙" w:hAnsi="TH SarabunIT๙" w:cs="TH SarabunIT๙"/>
          <w:sz w:val="32"/>
          <w:szCs w:val="32"/>
        </w:rPr>
        <w:t xml:space="preserve"> </w:t>
      </w:r>
      <w:proofErr w:type="spellStart"/>
      <w:r w:rsidRPr="0071172B">
        <w:rPr>
          <w:rFonts w:ascii="TH SarabunIT๙" w:hAnsi="TH SarabunIT๙" w:cs="TH SarabunIT๙"/>
          <w:sz w:val="32"/>
          <w:szCs w:val="32"/>
          <w:cs/>
        </w:rPr>
        <w:t>ศพก</w:t>
      </w:r>
      <w:proofErr w:type="spellEnd"/>
      <w:r w:rsidRPr="0071172B">
        <w:rPr>
          <w:rFonts w:ascii="TH SarabunIT๙" w:hAnsi="TH SarabunIT๙" w:cs="TH SarabunIT๙"/>
          <w:sz w:val="32"/>
          <w:szCs w:val="32"/>
        </w:rPr>
        <w:t xml:space="preserve">. </w:t>
      </w:r>
      <w:r w:rsidRPr="0071172B">
        <w:rPr>
          <w:rFonts w:ascii="TH SarabunIT๙" w:hAnsi="TH SarabunIT๙" w:cs="TH SarabunIT๙"/>
          <w:sz w:val="32"/>
          <w:szCs w:val="32"/>
          <w:cs/>
        </w:rPr>
        <w:t>รวมทั้งเป็นเวทีในการร่วมกันแก้ไขปั</w:t>
      </w:r>
      <w:r>
        <w:rPr>
          <w:rFonts w:ascii="TH SarabunIT๙" w:hAnsi="TH SarabunIT๙" w:cs="TH SarabunIT๙"/>
          <w:sz w:val="32"/>
          <w:szCs w:val="32"/>
          <w:cs/>
        </w:rPr>
        <w:t>ญหาที่เป็นประเด็นเร่งด่วนในการด</w:t>
      </w:r>
      <w:r>
        <w:rPr>
          <w:rFonts w:ascii="TH SarabunIT๙" w:hAnsi="TH SarabunIT๙" w:cs="TH SarabunIT๙" w:hint="cs"/>
          <w:sz w:val="32"/>
          <w:szCs w:val="32"/>
          <w:cs/>
        </w:rPr>
        <w:t>ำ</w:t>
      </w:r>
      <w:r w:rsidRPr="0071172B">
        <w:rPr>
          <w:rFonts w:ascii="TH SarabunIT๙" w:hAnsi="TH SarabunIT๙" w:cs="TH SarabunIT๙"/>
          <w:sz w:val="32"/>
          <w:szCs w:val="32"/>
          <w:cs/>
        </w:rPr>
        <w:t>เนินงานในพื้นที่</w:t>
      </w:r>
      <w:r w:rsidRPr="0071172B">
        <w:rPr>
          <w:rFonts w:ascii="TH SarabunIT๙" w:hAnsi="TH SarabunIT๙" w:cs="TH SarabunIT๙"/>
          <w:sz w:val="32"/>
          <w:szCs w:val="32"/>
        </w:rPr>
        <w:t xml:space="preserve"> </w:t>
      </w:r>
      <w:r w:rsidR="00172B80">
        <w:rPr>
          <w:rFonts w:ascii="TH SarabunIT๙" w:hAnsi="TH SarabunIT๙" w:cs="TH SarabunIT๙"/>
          <w:sz w:val="32"/>
          <w:szCs w:val="32"/>
        </w:rPr>
        <w:br/>
      </w:r>
      <w:r w:rsidRPr="0071172B">
        <w:rPr>
          <w:rFonts w:ascii="TH SarabunIT๙" w:hAnsi="TH SarabunIT๙" w:cs="TH SarabunIT๙"/>
          <w:sz w:val="32"/>
          <w:szCs w:val="32"/>
        </w:rPr>
        <w:t xml:space="preserve">(Hot Issue) </w:t>
      </w:r>
      <w:r w:rsidRPr="0071172B">
        <w:rPr>
          <w:rFonts w:ascii="TH SarabunIT๙" w:hAnsi="TH SarabunIT๙" w:cs="TH SarabunIT๙"/>
          <w:sz w:val="32"/>
          <w:szCs w:val="32"/>
          <w:cs/>
        </w:rPr>
        <w:t>ที่เกิดขึ้นในแต่ละพื้นที่</w:t>
      </w:r>
      <w:r w:rsidRPr="0071172B">
        <w:rPr>
          <w:rFonts w:ascii="TH SarabunIT๙" w:hAnsi="TH SarabunIT๙" w:cs="TH SarabunIT๙"/>
          <w:sz w:val="32"/>
          <w:szCs w:val="32"/>
        </w:rPr>
        <w:t xml:space="preserve"> </w:t>
      </w:r>
      <w:r>
        <w:rPr>
          <w:rFonts w:ascii="TH SarabunIT๙" w:hAnsi="TH SarabunIT๙" w:cs="TH SarabunIT๙"/>
          <w:sz w:val="32"/>
          <w:szCs w:val="32"/>
          <w:cs/>
        </w:rPr>
        <w:t>และการน</w:t>
      </w:r>
      <w:r>
        <w:rPr>
          <w:rFonts w:ascii="TH SarabunIT๙" w:hAnsi="TH SarabunIT๙" w:cs="TH SarabunIT๙" w:hint="cs"/>
          <w:sz w:val="32"/>
          <w:szCs w:val="32"/>
          <w:cs/>
        </w:rPr>
        <w:t>ำ</w:t>
      </w:r>
      <w:r w:rsidRPr="0071172B">
        <w:rPr>
          <w:rFonts w:ascii="TH SarabunIT๙" w:hAnsi="TH SarabunIT๙" w:cs="TH SarabunIT๙"/>
          <w:sz w:val="32"/>
          <w:szCs w:val="32"/>
          <w:cs/>
        </w:rPr>
        <w:t>โจทย์วิจัยที่เป็นประเด็นปัญหา</w:t>
      </w:r>
      <w:r w:rsidRPr="0071172B">
        <w:rPr>
          <w:rFonts w:ascii="TH SarabunIT๙" w:hAnsi="TH SarabunIT๙" w:cs="TH SarabunIT๙"/>
          <w:sz w:val="32"/>
          <w:szCs w:val="32"/>
        </w:rPr>
        <w:t xml:space="preserve"> </w:t>
      </w:r>
      <w:r w:rsidRPr="0071172B">
        <w:rPr>
          <w:rFonts w:ascii="TH SarabunIT๙" w:hAnsi="TH SarabunIT๙" w:cs="TH SarabunIT๙"/>
          <w:sz w:val="32"/>
          <w:szCs w:val="32"/>
          <w:cs/>
        </w:rPr>
        <w:t>ความต้องการแก้ไขปัญหาของเกษตรกรสู่หน่วยงานวิชาการ</w:t>
      </w:r>
      <w:r w:rsidRPr="0071172B">
        <w:rPr>
          <w:rFonts w:ascii="TH SarabunIT๙" w:hAnsi="TH SarabunIT๙" w:cs="TH SarabunIT๙"/>
          <w:sz w:val="32"/>
          <w:szCs w:val="32"/>
        </w:rPr>
        <w:t xml:space="preserve"> </w:t>
      </w:r>
      <w:r w:rsidRPr="0071172B">
        <w:rPr>
          <w:rFonts w:ascii="TH SarabunIT๙" w:hAnsi="TH SarabunIT๙" w:cs="TH SarabunIT๙"/>
          <w:sz w:val="32"/>
          <w:szCs w:val="32"/>
          <w:cs/>
        </w:rPr>
        <w:t>เพื่อการวิจัยแก้ปัญหาที่ตรงจุด</w:t>
      </w:r>
      <w:r w:rsidRPr="0071172B">
        <w:rPr>
          <w:rFonts w:ascii="TH SarabunIT๙" w:hAnsi="TH SarabunIT๙" w:cs="TH SarabunIT๙"/>
          <w:sz w:val="32"/>
          <w:szCs w:val="32"/>
        </w:rPr>
        <w:t xml:space="preserve"> </w:t>
      </w:r>
      <w:r w:rsidRPr="0071172B">
        <w:rPr>
          <w:rFonts w:ascii="TH SarabunIT๙" w:hAnsi="TH SarabunIT๙" w:cs="TH SarabunIT๙"/>
          <w:sz w:val="32"/>
          <w:szCs w:val="32"/>
          <w:cs/>
        </w:rPr>
        <w:t>ซึ่งการจัดเวทีเครือข่ายเพื่อแลกเปลี่ยนเรียนรู้ระหว่างเจ้าหน้าที่ส่งเสริมการเกษตรทั้งในส่วนกลาง</w:t>
      </w:r>
      <w:r w:rsidRPr="0071172B">
        <w:rPr>
          <w:rFonts w:ascii="TH SarabunIT๙" w:hAnsi="TH SarabunIT๙" w:cs="TH SarabunIT๙"/>
          <w:sz w:val="32"/>
          <w:szCs w:val="32"/>
        </w:rPr>
        <w:t xml:space="preserve"> </w:t>
      </w:r>
      <w:r w:rsidRPr="0071172B">
        <w:rPr>
          <w:rFonts w:ascii="TH SarabunIT๙" w:hAnsi="TH SarabunIT๙" w:cs="TH SarabunIT๙"/>
          <w:sz w:val="32"/>
          <w:szCs w:val="32"/>
          <w:cs/>
        </w:rPr>
        <w:t>เขต</w:t>
      </w:r>
      <w:r w:rsidRPr="0071172B">
        <w:rPr>
          <w:rFonts w:ascii="TH SarabunIT๙" w:hAnsi="TH SarabunIT๙" w:cs="TH SarabunIT๙"/>
          <w:sz w:val="32"/>
          <w:szCs w:val="32"/>
        </w:rPr>
        <w:t xml:space="preserve"> </w:t>
      </w:r>
      <w:r w:rsidRPr="0071172B">
        <w:rPr>
          <w:rFonts w:ascii="TH SarabunIT๙" w:hAnsi="TH SarabunIT๙" w:cs="TH SarabunIT๙"/>
          <w:sz w:val="32"/>
          <w:szCs w:val="32"/>
          <w:cs/>
        </w:rPr>
        <w:t>จังหวัด</w:t>
      </w:r>
      <w:r w:rsidRPr="0071172B">
        <w:rPr>
          <w:rFonts w:ascii="TH SarabunIT๙" w:hAnsi="TH SarabunIT๙" w:cs="TH SarabunIT๙"/>
          <w:sz w:val="32"/>
          <w:szCs w:val="32"/>
        </w:rPr>
        <w:t xml:space="preserve"> </w:t>
      </w:r>
      <w:r>
        <w:rPr>
          <w:rFonts w:ascii="TH SarabunIT๙" w:hAnsi="TH SarabunIT๙" w:cs="TH SarabunIT๙"/>
          <w:sz w:val="32"/>
          <w:szCs w:val="32"/>
          <w:cs/>
        </w:rPr>
        <w:t>และอ</w:t>
      </w:r>
      <w:r>
        <w:rPr>
          <w:rFonts w:ascii="TH SarabunIT๙" w:hAnsi="TH SarabunIT๙" w:cs="TH SarabunIT๙" w:hint="cs"/>
          <w:sz w:val="32"/>
          <w:szCs w:val="32"/>
          <w:cs/>
        </w:rPr>
        <w:t>ำ</w:t>
      </w:r>
      <w:r w:rsidRPr="0071172B">
        <w:rPr>
          <w:rFonts w:ascii="TH SarabunIT๙" w:hAnsi="TH SarabunIT๙" w:cs="TH SarabunIT๙"/>
          <w:sz w:val="32"/>
          <w:szCs w:val="32"/>
          <w:cs/>
        </w:rPr>
        <w:t>เภอ</w:t>
      </w:r>
      <w:r w:rsidRPr="0071172B">
        <w:rPr>
          <w:rFonts w:ascii="TH SarabunIT๙" w:hAnsi="TH SarabunIT๙" w:cs="TH SarabunIT๙"/>
          <w:sz w:val="32"/>
          <w:szCs w:val="32"/>
        </w:rPr>
        <w:t xml:space="preserve"> </w:t>
      </w:r>
      <w:r w:rsidRPr="0071172B">
        <w:rPr>
          <w:rFonts w:ascii="TH SarabunIT๙" w:hAnsi="TH SarabunIT๙" w:cs="TH SarabunIT๙"/>
          <w:sz w:val="32"/>
          <w:szCs w:val="32"/>
          <w:cs/>
        </w:rPr>
        <w:t>กับหน่วยงานวิชาการต่าง</w:t>
      </w:r>
      <w:r w:rsidRPr="0071172B">
        <w:rPr>
          <w:rFonts w:ascii="TH SarabunIT๙" w:hAnsi="TH SarabunIT๙" w:cs="TH SarabunIT๙"/>
          <w:sz w:val="32"/>
          <w:szCs w:val="32"/>
        </w:rPr>
        <w:t xml:space="preserve"> </w:t>
      </w:r>
      <w:r w:rsidRPr="0071172B">
        <w:rPr>
          <w:rFonts w:ascii="TH SarabunIT๙" w:hAnsi="TH SarabunIT๙" w:cs="TH SarabunIT๙"/>
          <w:sz w:val="32"/>
          <w:szCs w:val="32"/>
          <w:cs/>
        </w:rPr>
        <w:t>ๆ</w:t>
      </w:r>
      <w:r w:rsidRPr="0071172B">
        <w:rPr>
          <w:rFonts w:ascii="TH SarabunIT๙" w:hAnsi="TH SarabunIT๙" w:cs="TH SarabunIT๙"/>
          <w:sz w:val="32"/>
          <w:szCs w:val="32"/>
        </w:rPr>
        <w:t xml:space="preserve"> </w:t>
      </w:r>
      <w:r w:rsidRPr="0071172B">
        <w:rPr>
          <w:rFonts w:ascii="TH SarabunIT๙" w:hAnsi="TH SarabunIT๙" w:cs="TH SarabunIT๙"/>
          <w:sz w:val="32"/>
          <w:szCs w:val="32"/>
          <w:cs/>
        </w:rPr>
        <w:t>โดยมีกลไกในการขับเคลื่อน</w:t>
      </w:r>
      <w:r w:rsidRPr="0071172B">
        <w:rPr>
          <w:rFonts w:ascii="TH SarabunIT๙" w:hAnsi="TH SarabunIT๙" w:cs="TH SarabunIT๙"/>
          <w:sz w:val="32"/>
          <w:szCs w:val="32"/>
        </w:rPr>
        <w:t xml:space="preserve"> </w:t>
      </w:r>
      <w:r w:rsidRPr="0071172B">
        <w:rPr>
          <w:rFonts w:ascii="TH SarabunIT๙" w:hAnsi="TH SarabunIT๙" w:cs="TH SarabunIT๙"/>
          <w:sz w:val="32"/>
          <w:szCs w:val="32"/>
          <w:cs/>
        </w:rPr>
        <w:t>คือ</w:t>
      </w:r>
      <w:r w:rsidRPr="0071172B">
        <w:rPr>
          <w:rFonts w:ascii="TH SarabunIT๙" w:hAnsi="TH SarabunIT๙" w:cs="TH SarabunIT๙"/>
          <w:sz w:val="32"/>
          <w:szCs w:val="32"/>
        </w:rPr>
        <w:t xml:space="preserve"> </w:t>
      </w:r>
      <w:r w:rsidRPr="0071172B">
        <w:rPr>
          <w:rFonts w:ascii="TH SarabunIT๙" w:hAnsi="TH SarabunIT๙" w:cs="TH SarabunIT๙"/>
          <w:sz w:val="32"/>
          <w:szCs w:val="32"/>
          <w:cs/>
        </w:rPr>
        <w:t>คณะกรรมการส่วนกลาง</w:t>
      </w:r>
      <w:r w:rsidRPr="0071172B">
        <w:rPr>
          <w:rFonts w:ascii="TH SarabunIT๙" w:hAnsi="TH SarabunIT๙" w:cs="TH SarabunIT๙"/>
          <w:sz w:val="32"/>
          <w:szCs w:val="32"/>
        </w:rPr>
        <w:t xml:space="preserve"> </w:t>
      </w:r>
      <w:r w:rsidRPr="0071172B">
        <w:rPr>
          <w:rFonts w:ascii="TH SarabunIT๙" w:hAnsi="TH SarabunIT๙" w:cs="TH SarabunIT๙"/>
          <w:sz w:val="32"/>
          <w:szCs w:val="32"/>
          <w:cs/>
        </w:rPr>
        <w:t>เขต</w:t>
      </w:r>
      <w:r w:rsidRPr="0071172B">
        <w:rPr>
          <w:rFonts w:ascii="TH SarabunIT๙" w:hAnsi="TH SarabunIT๙" w:cs="TH SarabunIT๙"/>
          <w:sz w:val="32"/>
          <w:szCs w:val="32"/>
        </w:rPr>
        <w:t xml:space="preserve"> </w:t>
      </w:r>
      <w:r>
        <w:rPr>
          <w:rFonts w:ascii="TH SarabunIT๙" w:hAnsi="TH SarabunIT๙" w:cs="TH SarabunIT๙"/>
          <w:sz w:val="32"/>
          <w:szCs w:val="32"/>
          <w:cs/>
        </w:rPr>
        <w:t>และคณะท</w:t>
      </w:r>
      <w:r>
        <w:rPr>
          <w:rFonts w:ascii="TH SarabunIT๙" w:hAnsi="TH SarabunIT๙" w:cs="TH SarabunIT๙" w:hint="cs"/>
          <w:sz w:val="32"/>
          <w:szCs w:val="32"/>
          <w:cs/>
        </w:rPr>
        <w:t>ำ</w:t>
      </w:r>
      <w:r w:rsidRPr="0071172B">
        <w:rPr>
          <w:rFonts w:ascii="TH SarabunIT๙" w:hAnsi="TH SarabunIT๙" w:cs="TH SarabunIT๙"/>
          <w:sz w:val="32"/>
          <w:szCs w:val="32"/>
          <w:cs/>
        </w:rPr>
        <w:t>งานความร่วมมือระดับจังหวัด</w:t>
      </w:r>
      <w:r w:rsidRPr="0071172B">
        <w:rPr>
          <w:rFonts w:ascii="TH SarabunIT๙" w:hAnsi="TH SarabunIT๙" w:cs="TH SarabunIT๙"/>
          <w:sz w:val="32"/>
          <w:szCs w:val="32"/>
        </w:rPr>
        <w:t xml:space="preserve"> </w:t>
      </w:r>
      <w:r w:rsidRPr="0071172B">
        <w:rPr>
          <w:rFonts w:ascii="TH SarabunIT๙" w:hAnsi="TH SarabunIT๙" w:cs="TH SarabunIT๙"/>
          <w:sz w:val="32"/>
          <w:szCs w:val="32"/>
          <w:cs/>
        </w:rPr>
        <w:t>เพื่อบริหารการขับเคลื่อนการพัฒนาเครือข่ายให้เกิดผลเป็นรูปธรรม</w:t>
      </w:r>
      <w:r w:rsidRPr="0071172B">
        <w:rPr>
          <w:rFonts w:ascii="TH SarabunIT๙" w:hAnsi="TH SarabunIT๙" w:cs="TH SarabunIT๙"/>
          <w:sz w:val="32"/>
          <w:szCs w:val="32"/>
        </w:rPr>
        <w:t xml:space="preserve"> </w:t>
      </w:r>
    </w:p>
    <w:p w:rsidR="0071172B" w:rsidRPr="0071172B" w:rsidRDefault="0071172B" w:rsidP="0071172B">
      <w:pPr>
        <w:pStyle w:val="Default"/>
        <w:rPr>
          <w:rFonts w:ascii="TH SarabunIT๙" w:hAnsi="TH SarabunIT๙" w:cs="TH SarabunIT๙"/>
          <w:sz w:val="32"/>
          <w:szCs w:val="32"/>
        </w:rPr>
      </w:pPr>
      <w:r w:rsidRPr="0071172B">
        <w:rPr>
          <w:rFonts w:ascii="TH SarabunIT๙" w:hAnsi="TH SarabunIT๙" w:cs="TH SarabunIT๙"/>
          <w:b/>
          <w:bCs/>
          <w:sz w:val="32"/>
          <w:szCs w:val="32"/>
        </w:rPr>
        <w:t>2.</w:t>
      </w:r>
      <w:r w:rsidRPr="0071172B">
        <w:rPr>
          <w:rFonts w:ascii="TH SarabunIT๙" w:hAnsi="TH SarabunIT๙" w:cs="TH SarabunIT๙"/>
          <w:b/>
          <w:bCs/>
          <w:sz w:val="32"/>
          <w:szCs w:val="32"/>
          <w:cs/>
        </w:rPr>
        <w:t>วัตถุประสงค์</w:t>
      </w:r>
      <w:r w:rsidRPr="0071172B">
        <w:rPr>
          <w:rFonts w:ascii="TH SarabunIT๙" w:hAnsi="TH SarabunIT๙" w:cs="TH SarabunIT๙"/>
          <w:b/>
          <w:bCs/>
          <w:sz w:val="32"/>
          <w:szCs w:val="32"/>
        </w:rPr>
        <w:t xml:space="preserve"> </w:t>
      </w:r>
    </w:p>
    <w:p w:rsidR="0071172B" w:rsidRPr="0071172B" w:rsidRDefault="0071172B" w:rsidP="0071172B">
      <w:pPr>
        <w:pStyle w:val="Default"/>
        <w:rPr>
          <w:rFonts w:ascii="TH SarabunIT๙" w:hAnsi="TH SarabunIT๙" w:cs="TH SarabunIT๙"/>
          <w:sz w:val="32"/>
          <w:szCs w:val="32"/>
        </w:rPr>
      </w:pPr>
      <w:r>
        <w:rPr>
          <w:rFonts w:ascii="TH SarabunIT๙" w:hAnsi="TH SarabunIT๙" w:cs="TH SarabunIT๙"/>
          <w:sz w:val="32"/>
          <w:szCs w:val="32"/>
        </w:rPr>
        <w:tab/>
      </w:r>
      <w:r w:rsidRPr="0071172B">
        <w:rPr>
          <w:rFonts w:ascii="TH SarabunIT๙" w:hAnsi="TH SarabunIT๙" w:cs="TH SarabunIT๙"/>
          <w:sz w:val="32"/>
          <w:szCs w:val="32"/>
        </w:rPr>
        <w:t xml:space="preserve">2.1 </w:t>
      </w:r>
      <w:r w:rsidRPr="0071172B">
        <w:rPr>
          <w:rFonts w:ascii="TH SarabunIT๙" w:hAnsi="TH SarabunIT๙" w:cs="TH SarabunIT๙"/>
          <w:sz w:val="32"/>
          <w:szCs w:val="32"/>
          <w:cs/>
        </w:rPr>
        <w:t>เพื่อให้เจ้าหน้าที่ส่งเสริมการเกษตรทุกระดับ</w:t>
      </w:r>
      <w:r w:rsidRPr="0071172B">
        <w:rPr>
          <w:rFonts w:ascii="TH SarabunIT๙" w:hAnsi="TH SarabunIT๙" w:cs="TH SarabunIT๙"/>
          <w:sz w:val="32"/>
          <w:szCs w:val="32"/>
        </w:rPr>
        <w:t xml:space="preserve"> </w:t>
      </w:r>
      <w:r w:rsidRPr="0071172B">
        <w:rPr>
          <w:rFonts w:ascii="TH SarabunIT๙" w:hAnsi="TH SarabunIT๙" w:cs="TH SarabunIT๙"/>
          <w:sz w:val="32"/>
          <w:szCs w:val="32"/>
          <w:cs/>
        </w:rPr>
        <w:t>มีเวทีในการแลกเปลี่ยนเรียนรู้</w:t>
      </w:r>
      <w:r w:rsidRPr="0071172B">
        <w:rPr>
          <w:rFonts w:ascii="TH SarabunIT๙" w:hAnsi="TH SarabunIT๙" w:cs="TH SarabunIT๙"/>
          <w:sz w:val="32"/>
          <w:szCs w:val="32"/>
        </w:rPr>
        <w:t xml:space="preserve"> </w:t>
      </w:r>
      <w:r>
        <w:rPr>
          <w:rFonts w:ascii="TH SarabunIT๙" w:hAnsi="TH SarabunIT๙" w:cs="TH SarabunIT๙"/>
          <w:sz w:val="32"/>
          <w:szCs w:val="32"/>
          <w:cs/>
        </w:rPr>
        <w:t>พัฒนาการด</w:t>
      </w:r>
      <w:r>
        <w:rPr>
          <w:rFonts w:ascii="TH SarabunIT๙" w:hAnsi="TH SarabunIT๙" w:cs="TH SarabunIT๙" w:hint="cs"/>
          <w:sz w:val="32"/>
          <w:szCs w:val="32"/>
          <w:cs/>
        </w:rPr>
        <w:t>ำ</w:t>
      </w:r>
      <w:r w:rsidRPr="0071172B">
        <w:rPr>
          <w:rFonts w:ascii="TH SarabunIT๙" w:hAnsi="TH SarabunIT๙" w:cs="TH SarabunIT๙"/>
          <w:sz w:val="32"/>
          <w:szCs w:val="32"/>
          <w:cs/>
        </w:rPr>
        <w:t>เนินงาน</w:t>
      </w:r>
      <w:r w:rsidRPr="0071172B">
        <w:rPr>
          <w:rFonts w:ascii="TH SarabunIT๙" w:hAnsi="TH SarabunIT๙" w:cs="TH SarabunIT๙"/>
          <w:sz w:val="32"/>
          <w:szCs w:val="32"/>
        </w:rPr>
        <w:t xml:space="preserve"> </w:t>
      </w:r>
      <w:r w:rsidR="00172B80">
        <w:rPr>
          <w:rFonts w:ascii="TH SarabunIT๙" w:hAnsi="TH SarabunIT๙" w:cs="TH SarabunIT๙" w:hint="cs"/>
          <w:sz w:val="32"/>
          <w:szCs w:val="32"/>
          <w:cs/>
        </w:rPr>
        <w:br/>
      </w:r>
      <w:r w:rsidRPr="0071172B">
        <w:rPr>
          <w:rFonts w:ascii="TH SarabunIT๙" w:hAnsi="TH SarabunIT๙" w:cs="TH SarabunIT๙"/>
          <w:sz w:val="32"/>
          <w:szCs w:val="32"/>
          <w:cs/>
        </w:rPr>
        <w:t>ให้มีความรู้</w:t>
      </w:r>
      <w:r>
        <w:rPr>
          <w:rFonts w:ascii="TH SarabunIT๙" w:hAnsi="TH SarabunIT๙" w:cs="TH SarabunIT๙" w:hint="cs"/>
          <w:sz w:val="32"/>
          <w:szCs w:val="32"/>
          <w:cs/>
        </w:rPr>
        <w:t xml:space="preserve"> </w:t>
      </w:r>
      <w:r w:rsidRPr="0071172B">
        <w:rPr>
          <w:rFonts w:ascii="TH SarabunIT๙" w:hAnsi="TH SarabunIT๙" w:cs="TH SarabunIT๙"/>
          <w:sz w:val="32"/>
          <w:szCs w:val="32"/>
          <w:cs/>
        </w:rPr>
        <w:t>ความสามารถ</w:t>
      </w:r>
      <w:r>
        <w:rPr>
          <w:rFonts w:ascii="TH SarabunIT๙" w:hAnsi="TH SarabunIT๙" w:cs="TH SarabunIT๙" w:hint="cs"/>
          <w:sz w:val="32"/>
          <w:szCs w:val="32"/>
          <w:cs/>
        </w:rPr>
        <w:t xml:space="preserve"> </w:t>
      </w:r>
      <w:r w:rsidRPr="0071172B">
        <w:rPr>
          <w:rFonts w:ascii="TH SarabunIT๙" w:hAnsi="TH SarabunIT๙" w:cs="TH SarabunIT๙"/>
          <w:sz w:val="32"/>
          <w:szCs w:val="32"/>
          <w:cs/>
        </w:rPr>
        <w:t>และมีความพร้อมในการถ่ายทอดความรู้</w:t>
      </w:r>
      <w:r w:rsidRPr="0071172B">
        <w:rPr>
          <w:rFonts w:ascii="TH SarabunIT๙" w:hAnsi="TH SarabunIT๙" w:cs="TH SarabunIT๙"/>
          <w:sz w:val="32"/>
          <w:szCs w:val="32"/>
        </w:rPr>
        <w:t xml:space="preserve"> </w:t>
      </w:r>
      <w:r w:rsidRPr="0071172B">
        <w:rPr>
          <w:rFonts w:ascii="TH SarabunIT๙" w:hAnsi="TH SarabunIT๙" w:cs="TH SarabunIT๙"/>
          <w:sz w:val="32"/>
          <w:szCs w:val="32"/>
          <w:cs/>
        </w:rPr>
        <w:t>และให้บริการทางการเกษตรแก่เกษตรกร</w:t>
      </w:r>
      <w:r w:rsidRPr="0071172B">
        <w:rPr>
          <w:rFonts w:ascii="TH SarabunIT๙" w:hAnsi="TH SarabunIT๙" w:cs="TH SarabunIT๙"/>
          <w:sz w:val="32"/>
          <w:szCs w:val="32"/>
        </w:rPr>
        <w:t xml:space="preserve"> </w:t>
      </w:r>
    </w:p>
    <w:p w:rsidR="00172B80" w:rsidRPr="0071172B" w:rsidRDefault="00172B80" w:rsidP="0071172B">
      <w:pPr>
        <w:autoSpaceDE w:val="0"/>
        <w:autoSpaceDN w:val="0"/>
        <w:adjustRightInd w:val="0"/>
        <w:spacing w:line="240" w:lineRule="auto"/>
        <w:rPr>
          <w:rFonts w:ascii="TH SarabunIT๙" w:hAnsi="TH SarabunIT๙" w:cs="TH SarabunIT๙"/>
        </w:rPr>
      </w:pPr>
      <w:r>
        <w:rPr>
          <w:rFonts w:ascii="TH SarabunIT๙" w:hAnsi="TH SarabunIT๙" w:cs="TH SarabunIT๙"/>
        </w:rPr>
        <w:tab/>
      </w:r>
      <w:r w:rsidR="0071172B" w:rsidRPr="0071172B">
        <w:rPr>
          <w:rFonts w:ascii="TH SarabunIT๙" w:hAnsi="TH SarabunIT๙" w:cs="TH SarabunIT๙"/>
        </w:rPr>
        <w:t xml:space="preserve">2.2 </w:t>
      </w:r>
      <w:r w:rsidR="0071172B" w:rsidRPr="0071172B">
        <w:rPr>
          <w:rFonts w:ascii="TH SarabunIT๙" w:hAnsi="TH SarabunIT๙" w:cs="TH SarabunIT๙"/>
          <w:cs/>
        </w:rPr>
        <w:t>เพื่อสร้างความเข้มแข็ง</w:t>
      </w:r>
      <w:r w:rsidR="0071172B" w:rsidRPr="0071172B">
        <w:rPr>
          <w:rFonts w:ascii="TH SarabunIT๙" w:hAnsi="TH SarabunIT๙" w:cs="TH SarabunIT๙"/>
        </w:rPr>
        <w:t xml:space="preserve"> </w:t>
      </w:r>
      <w:r w:rsidR="0071172B" w:rsidRPr="0071172B">
        <w:rPr>
          <w:rFonts w:ascii="TH SarabunIT๙" w:hAnsi="TH SarabunIT๙" w:cs="TH SarabunIT๙"/>
          <w:cs/>
        </w:rPr>
        <w:t>ความร่วมมือทางวิชาการกับหน่วยงานภายนอกที่เกี่ยวข้องกับการวิจัย</w:t>
      </w:r>
      <w:r w:rsidR="0071172B" w:rsidRPr="0071172B">
        <w:rPr>
          <w:rFonts w:ascii="TH SarabunIT๙" w:hAnsi="TH SarabunIT๙" w:cs="TH SarabunIT๙"/>
        </w:rPr>
        <w:t xml:space="preserve"> </w:t>
      </w:r>
      <w:r w:rsidR="0071172B" w:rsidRPr="0071172B">
        <w:rPr>
          <w:rFonts w:ascii="TH SarabunIT๙" w:hAnsi="TH SarabunIT๙" w:cs="TH SarabunIT๙"/>
          <w:cs/>
        </w:rPr>
        <w:t>พัฒนาด้านการเกษตร</w:t>
      </w:r>
      <w:r w:rsidR="0071172B" w:rsidRPr="0071172B">
        <w:rPr>
          <w:rFonts w:ascii="TH SarabunIT๙" w:hAnsi="TH SarabunIT๙" w:cs="TH SarabunIT๙"/>
        </w:rPr>
        <w:t xml:space="preserve"> </w:t>
      </w:r>
      <w:r w:rsidR="0071172B" w:rsidRPr="0071172B">
        <w:rPr>
          <w:rFonts w:ascii="TH SarabunIT๙" w:hAnsi="TH SarabunIT๙" w:cs="TH SarabunIT๙"/>
          <w:cs/>
        </w:rPr>
        <w:t>และการขยายผลงานวิชาการด้วยงานส่งเสริมการเกษตร</w:t>
      </w:r>
    </w:p>
    <w:p w:rsidR="001B01A4" w:rsidRPr="001B01A4" w:rsidRDefault="00172B80" w:rsidP="001B01A4">
      <w:pPr>
        <w:autoSpaceDE w:val="0"/>
        <w:autoSpaceDN w:val="0"/>
        <w:adjustRightInd w:val="0"/>
        <w:spacing w:after="0" w:line="240" w:lineRule="auto"/>
        <w:rPr>
          <w:rFonts w:ascii="TH SarabunIT๙" w:hAnsi="TH SarabunIT๙" w:cs="TH SarabunIT๙"/>
          <w:b/>
          <w:bCs/>
        </w:rPr>
      </w:pPr>
      <w:r>
        <w:rPr>
          <w:rFonts w:ascii="TH SarabunIT๙" w:hAnsi="TH SarabunIT๙" w:cs="TH SarabunIT๙"/>
          <w:b/>
          <w:bCs/>
        </w:rPr>
        <w:t>3</w:t>
      </w:r>
      <w:r w:rsidR="001B01A4" w:rsidRPr="001B01A4">
        <w:rPr>
          <w:rFonts w:ascii="TH SarabunIT๙" w:hAnsi="TH SarabunIT๙" w:cs="TH SarabunIT๙"/>
          <w:b/>
          <w:bCs/>
        </w:rPr>
        <w:t xml:space="preserve">. </w:t>
      </w:r>
      <w:r w:rsidR="001B01A4" w:rsidRPr="001B01A4">
        <w:rPr>
          <w:rFonts w:ascii="TH SarabunIT๙" w:hAnsi="TH SarabunIT๙" w:cs="TH SarabunIT๙"/>
          <w:b/>
          <w:bCs/>
          <w:cs/>
        </w:rPr>
        <w:t>เป้าหมาย</w:t>
      </w:r>
      <w:r w:rsidR="001B01A4" w:rsidRPr="001B01A4">
        <w:rPr>
          <w:rFonts w:ascii="TH SarabunIT๙" w:hAnsi="TH SarabunIT๙" w:cs="TH SarabunIT๙"/>
          <w:b/>
          <w:bCs/>
        </w:rPr>
        <w:t>/</w:t>
      </w:r>
      <w:r w:rsidR="001B01A4" w:rsidRPr="001B01A4">
        <w:rPr>
          <w:rFonts w:ascii="TH SarabunIT๙" w:hAnsi="TH SarabunIT๙" w:cs="TH SarabunIT๙"/>
          <w:b/>
          <w:bCs/>
          <w:cs/>
        </w:rPr>
        <w:t>สถานที่ดำเนินการ</w:t>
      </w:r>
    </w:p>
    <w:p w:rsidR="001B01A4" w:rsidRPr="001B01A4" w:rsidRDefault="004C1D9D" w:rsidP="001B01A4">
      <w:pPr>
        <w:autoSpaceDE w:val="0"/>
        <w:autoSpaceDN w:val="0"/>
        <w:adjustRightInd w:val="0"/>
        <w:spacing w:after="0" w:line="240" w:lineRule="auto"/>
        <w:rPr>
          <w:rFonts w:ascii="TH SarabunIT๙" w:hAnsi="TH SarabunIT๙" w:cs="TH SarabunIT๙"/>
          <w:b/>
          <w:bCs/>
        </w:rPr>
      </w:pPr>
      <w:r>
        <w:rPr>
          <w:rFonts w:ascii="TH SarabunIT๙" w:hAnsi="TH SarabunIT๙" w:cs="TH SarabunIT๙"/>
          <w:b/>
          <w:bCs/>
        </w:rPr>
        <w:tab/>
      </w:r>
      <w:r w:rsidR="00172B80">
        <w:rPr>
          <w:rFonts w:ascii="TH SarabunIT๙" w:hAnsi="TH SarabunIT๙" w:cs="TH SarabunIT๙"/>
          <w:b/>
          <w:bCs/>
        </w:rPr>
        <w:t>3</w:t>
      </w:r>
      <w:r w:rsidR="001B01A4" w:rsidRPr="001B01A4">
        <w:rPr>
          <w:rFonts w:ascii="TH SarabunIT๙" w:hAnsi="TH SarabunIT๙" w:cs="TH SarabunIT๙"/>
          <w:b/>
          <w:bCs/>
        </w:rPr>
        <w:t xml:space="preserve">.1 </w:t>
      </w:r>
      <w:r w:rsidR="001B01A4" w:rsidRPr="001B01A4">
        <w:rPr>
          <w:rFonts w:ascii="TH SarabunIT๙" w:hAnsi="TH SarabunIT๙" w:cs="TH SarabunIT๙"/>
          <w:b/>
          <w:bCs/>
          <w:cs/>
        </w:rPr>
        <w:t>เป้าหมาย</w:t>
      </w:r>
    </w:p>
    <w:p w:rsidR="004C1D9D" w:rsidRPr="004C1D9D" w:rsidRDefault="004C1D9D" w:rsidP="00721254">
      <w:pPr>
        <w:autoSpaceDE w:val="0"/>
        <w:autoSpaceDN w:val="0"/>
        <w:adjustRightInd w:val="0"/>
        <w:spacing w:after="0" w:line="240" w:lineRule="auto"/>
        <w:rPr>
          <w:rFonts w:ascii="TH SarabunIT๙" w:hAnsi="TH SarabunIT๙" w:cs="TH SarabunIT๙"/>
        </w:rPr>
      </w:pPr>
      <w:r>
        <w:rPr>
          <w:rFonts w:ascii="TH SarabunIT๙" w:hAnsi="TH SarabunIT๙" w:cs="TH SarabunIT๙"/>
        </w:rPr>
        <w:tab/>
      </w:r>
      <w:r w:rsidR="00721254">
        <w:rPr>
          <w:rFonts w:ascii="TH SarabunIT๙" w:hAnsi="TH SarabunIT๙" w:cs="TH SarabunIT๙" w:hint="cs"/>
          <w:cs/>
        </w:rPr>
        <w:t>เจ้าหน้าที่ส่งเสริมการเกษตรทุกระดับ</w:t>
      </w:r>
    </w:p>
    <w:p w:rsidR="004C1D9D" w:rsidRPr="004C1D9D" w:rsidRDefault="004C1D9D" w:rsidP="004C1D9D">
      <w:pPr>
        <w:autoSpaceDE w:val="0"/>
        <w:autoSpaceDN w:val="0"/>
        <w:adjustRightInd w:val="0"/>
        <w:spacing w:after="0" w:line="240" w:lineRule="auto"/>
        <w:rPr>
          <w:rFonts w:ascii="TH SarabunIT๙" w:hAnsi="TH SarabunIT๙" w:cs="TH SarabunIT๙"/>
          <w:b/>
          <w:bCs/>
        </w:rPr>
      </w:pPr>
      <w:r>
        <w:rPr>
          <w:rFonts w:ascii="TH SarabunIT๙" w:hAnsi="TH SarabunIT๙" w:cs="TH SarabunIT๙"/>
          <w:b/>
          <w:bCs/>
        </w:rPr>
        <w:tab/>
      </w:r>
      <w:r w:rsidR="00172B80">
        <w:rPr>
          <w:rFonts w:ascii="TH SarabunIT๙" w:hAnsi="TH SarabunIT๙" w:cs="TH SarabunIT๙"/>
          <w:b/>
          <w:bCs/>
        </w:rPr>
        <w:t>3</w:t>
      </w:r>
      <w:r w:rsidRPr="004C1D9D">
        <w:rPr>
          <w:rFonts w:ascii="TH SarabunIT๙" w:hAnsi="TH SarabunIT๙" w:cs="TH SarabunIT๙"/>
          <w:b/>
          <w:bCs/>
        </w:rPr>
        <w:t xml:space="preserve">.2 </w:t>
      </w:r>
      <w:r w:rsidRPr="004C1D9D">
        <w:rPr>
          <w:rFonts w:ascii="TH SarabunIT๙" w:hAnsi="TH SarabunIT๙" w:cs="TH SarabunIT๙"/>
          <w:b/>
          <w:bCs/>
          <w:cs/>
        </w:rPr>
        <w:t>สถานที่ดำเนินการ</w:t>
      </w:r>
      <w:r w:rsidRPr="004C1D9D">
        <w:rPr>
          <w:rFonts w:ascii="TH SarabunIT๙" w:hAnsi="TH SarabunIT๙" w:cs="TH SarabunIT๙"/>
          <w:b/>
          <w:bCs/>
        </w:rPr>
        <w:t>:</w:t>
      </w:r>
    </w:p>
    <w:p w:rsidR="004C1D9D" w:rsidRDefault="004C1D9D" w:rsidP="004C1D9D">
      <w:pPr>
        <w:autoSpaceDE w:val="0"/>
        <w:autoSpaceDN w:val="0"/>
        <w:adjustRightInd w:val="0"/>
        <w:spacing w:after="0" w:line="240" w:lineRule="auto"/>
        <w:rPr>
          <w:rFonts w:ascii="TH SarabunIT๙" w:hAnsi="TH SarabunIT๙" w:cs="TH SarabunIT๙"/>
        </w:rPr>
      </w:pPr>
      <w:r>
        <w:rPr>
          <w:rFonts w:ascii="TH SarabunIT๙" w:hAnsi="TH SarabunIT๙" w:cs="TH SarabunIT๙"/>
        </w:rPr>
        <w:tab/>
      </w:r>
      <w:r>
        <w:rPr>
          <w:rFonts w:ascii="TH SarabunIT๙" w:hAnsi="TH SarabunIT๙" w:cs="TH SarabunIT๙" w:hint="cs"/>
          <w:cs/>
        </w:rPr>
        <w:t xml:space="preserve">สำนักงานเกษตรจังหวัดเพชรบุรี </w:t>
      </w:r>
      <w:r w:rsidR="00D84FC3">
        <w:rPr>
          <w:rFonts w:ascii="TH SarabunIT๙" w:hAnsi="TH SarabunIT๙" w:cs="TH SarabunIT๙" w:hint="cs"/>
          <w:cs/>
        </w:rPr>
        <w:t>และ</w:t>
      </w:r>
      <w:r>
        <w:rPr>
          <w:rFonts w:ascii="TH SarabunIT๙" w:hAnsi="TH SarabunIT๙" w:cs="TH SarabunIT๙" w:hint="cs"/>
          <w:cs/>
        </w:rPr>
        <w:t>สำนักงานเกษตรอำเภอ</w:t>
      </w:r>
    </w:p>
    <w:p w:rsidR="00172B80" w:rsidRPr="004C1D9D" w:rsidRDefault="00172B80" w:rsidP="004C1D9D">
      <w:pPr>
        <w:autoSpaceDE w:val="0"/>
        <w:autoSpaceDN w:val="0"/>
        <w:adjustRightInd w:val="0"/>
        <w:spacing w:after="0" w:line="240" w:lineRule="auto"/>
        <w:rPr>
          <w:rFonts w:ascii="TH SarabunIT๙" w:hAnsi="TH SarabunIT๙" w:cs="TH SarabunIT๙"/>
          <w:cs/>
        </w:rPr>
      </w:pPr>
    </w:p>
    <w:p w:rsidR="004C1D9D" w:rsidRPr="004C1D9D" w:rsidRDefault="00172B80" w:rsidP="004C1D9D">
      <w:pPr>
        <w:autoSpaceDE w:val="0"/>
        <w:autoSpaceDN w:val="0"/>
        <w:adjustRightInd w:val="0"/>
        <w:spacing w:line="240" w:lineRule="auto"/>
        <w:rPr>
          <w:rFonts w:ascii="TH SarabunIT๙" w:hAnsi="TH SarabunIT๙" w:cs="TH SarabunIT๙"/>
          <w:b/>
          <w:bCs/>
        </w:rPr>
      </w:pPr>
      <w:r>
        <w:rPr>
          <w:rFonts w:ascii="TH SarabunIT๙" w:hAnsi="TH SarabunIT๙" w:cs="TH SarabunIT๙"/>
          <w:b/>
          <w:bCs/>
        </w:rPr>
        <w:lastRenderedPageBreak/>
        <w:t>4</w:t>
      </w:r>
      <w:r w:rsidR="004C1D9D" w:rsidRPr="004C1D9D">
        <w:rPr>
          <w:rFonts w:ascii="TH SarabunIT๙" w:hAnsi="TH SarabunIT๙" w:cs="TH SarabunIT๙"/>
          <w:b/>
          <w:bCs/>
        </w:rPr>
        <w:t xml:space="preserve">. </w:t>
      </w:r>
      <w:r w:rsidR="004C1D9D" w:rsidRPr="004C1D9D">
        <w:rPr>
          <w:rFonts w:ascii="TH SarabunIT๙" w:hAnsi="TH SarabunIT๙" w:cs="TH SarabunIT๙"/>
          <w:b/>
          <w:bCs/>
          <w:cs/>
        </w:rPr>
        <w:t>กิจกรรม</w:t>
      </w:r>
      <w:r w:rsidR="004C1D9D" w:rsidRPr="004C1D9D">
        <w:rPr>
          <w:rFonts w:ascii="TH SarabunIT๙" w:hAnsi="TH SarabunIT๙" w:cs="TH SarabunIT๙"/>
          <w:b/>
          <w:bCs/>
        </w:rPr>
        <w:t xml:space="preserve"> </w:t>
      </w:r>
      <w:r w:rsidR="004C1D9D" w:rsidRPr="004C1D9D">
        <w:rPr>
          <w:rFonts w:ascii="TH SarabunIT๙" w:hAnsi="TH SarabunIT๙" w:cs="TH SarabunIT๙"/>
          <w:b/>
          <w:bCs/>
          <w:cs/>
        </w:rPr>
        <w:t>และวิธีการดำเนินงาน</w:t>
      </w:r>
    </w:p>
    <w:p w:rsidR="001B01A4" w:rsidRPr="00C91CC7" w:rsidRDefault="004C1D9D" w:rsidP="004C1D9D">
      <w:pPr>
        <w:spacing w:after="0"/>
        <w:rPr>
          <w:rFonts w:ascii="TH SarabunIT๙" w:hAnsi="TH SarabunIT๙" w:cs="TH SarabunIT๙"/>
          <w:b/>
          <w:bCs/>
        </w:rPr>
      </w:pPr>
      <w:r>
        <w:rPr>
          <w:rFonts w:ascii="TH SarabunIT๙" w:hAnsi="TH SarabunIT๙" w:cs="TH SarabunIT๙"/>
        </w:rPr>
        <w:tab/>
      </w:r>
      <w:r w:rsidR="00172B80">
        <w:rPr>
          <w:rFonts w:ascii="TH SarabunIT๙" w:hAnsi="TH SarabunIT๙" w:cs="TH SarabunIT๙"/>
          <w:b/>
          <w:bCs/>
        </w:rPr>
        <w:t>4</w:t>
      </w:r>
      <w:r w:rsidRPr="00C91CC7">
        <w:rPr>
          <w:rFonts w:ascii="TH SarabunIT๙" w:hAnsi="TH SarabunIT๙" w:cs="TH SarabunIT๙"/>
          <w:b/>
          <w:bCs/>
        </w:rPr>
        <w:t xml:space="preserve">.1 </w:t>
      </w:r>
      <w:r w:rsidRPr="00C91CC7">
        <w:rPr>
          <w:rFonts w:ascii="TH SarabunIT๙" w:hAnsi="TH SarabunIT๙" w:cs="TH SarabunIT๙"/>
          <w:b/>
          <w:bCs/>
          <w:cs/>
        </w:rPr>
        <w:t>การจัดเวที</w:t>
      </w:r>
      <w:r w:rsidR="00BA75ED">
        <w:rPr>
          <w:rFonts w:ascii="TH SarabunIT๙" w:hAnsi="TH SarabunIT๙" w:cs="TH SarabunIT๙" w:hint="cs"/>
          <w:b/>
          <w:bCs/>
          <w:cs/>
        </w:rPr>
        <w:t>แลกเปลี่ยนเรียนรู้</w:t>
      </w:r>
      <w:r w:rsidRPr="00C91CC7">
        <w:rPr>
          <w:rFonts w:ascii="TH SarabunIT๙" w:hAnsi="TH SarabunIT๙" w:cs="TH SarabunIT๙"/>
          <w:b/>
          <w:bCs/>
          <w:cs/>
        </w:rPr>
        <w:t>ตามระบบส่งเสริมการเกษตร</w:t>
      </w:r>
    </w:p>
    <w:p w:rsidR="00721254" w:rsidRPr="00172B80" w:rsidRDefault="004C1D9D" w:rsidP="00FE77B7">
      <w:pPr>
        <w:spacing w:after="0" w:line="240" w:lineRule="auto"/>
        <w:rPr>
          <w:spacing w:val="-6"/>
        </w:rPr>
      </w:pPr>
      <w:r>
        <w:rPr>
          <w:rFonts w:ascii="TH SarabunTHAI" w:hAnsi="TH SarabunTHAI"/>
        </w:rPr>
        <w:tab/>
      </w:r>
      <w:r w:rsidR="00721254">
        <w:rPr>
          <w:rFonts w:ascii="TH SarabunTHAI" w:hAnsi="TH SarabunTHAI"/>
        </w:rPr>
        <w:t xml:space="preserve">        </w:t>
      </w:r>
      <w:r w:rsidR="00C91CC7" w:rsidRPr="00172B80">
        <w:rPr>
          <w:rFonts w:ascii="TH SarabunIT๙" w:hAnsi="TH SarabunIT๙" w:cs="TH SarabunIT๙"/>
          <w:spacing w:val="-6"/>
          <w:cs/>
        </w:rPr>
        <w:t>(1)</w:t>
      </w:r>
      <w:r w:rsidR="00C91CC7" w:rsidRPr="00172B80">
        <w:rPr>
          <w:rFonts w:hint="cs"/>
          <w:spacing w:val="-6"/>
          <w:cs/>
        </w:rPr>
        <w:t xml:space="preserve"> </w:t>
      </w:r>
      <w:r w:rsidR="00721254" w:rsidRPr="00172B80">
        <w:rPr>
          <w:spacing w:val="-6"/>
          <w:cs/>
        </w:rPr>
        <w:t>เวทีแลกเปลี่ยนเรียนรู้ระดับอำเภอ</w:t>
      </w:r>
      <w:r w:rsidR="00C91CC7" w:rsidRPr="00172B80">
        <w:rPr>
          <w:spacing w:val="-6"/>
        </w:rPr>
        <w:t xml:space="preserve"> (District Workshop</w:t>
      </w:r>
      <w:r w:rsidR="00721254" w:rsidRPr="00172B80">
        <w:rPr>
          <w:spacing w:val="-6"/>
        </w:rPr>
        <w:t xml:space="preserve">: DW) </w:t>
      </w:r>
      <w:r w:rsidR="00172B80" w:rsidRPr="00172B80">
        <w:rPr>
          <w:rFonts w:hint="cs"/>
          <w:spacing w:val="-6"/>
          <w:cs/>
        </w:rPr>
        <w:t xml:space="preserve">ผ่านระบบ </w:t>
      </w:r>
      <w:r w:rsidR="00172B80" w:rsidRPr="00172B80">
        <w:rPr>
          <w:spacing w:val="-6"/>
        </w:rPr>
        <w:t>Online</w:t>
      </w:r>
      <w:r w:rsidR="00172B80" w:rsidRPr="00172B80">
        <w:rPr>
          <w:rFonts w:hint="cs"/>
          <w:spacing w:val="-6"/>
          <w:cs/>
        </w:rPr>
        <w:t xml:space="preserve"> </w:t>
      </w:r>
      <w:r w:rsidR="00C91CC7" w:rsidRPr="00172B80">
        <w:rPr>
          <w:spacing w:val="-6"/>
          <w:cs/>
        </w:rPr>
        <w:t>กำหนดจั</w:t>
      </w:r>
      <w:r w:rsidR="00C91CC7" w:rsidRPr="00172B80">
        <w:rPr>
          <w:rFonts w:hint="cs"/>
          <w:spacing w:val="-6"/>
          <w:cs/>
        </w:rPr>
        <w:t>ด</w:t>
      </w:r>
      <w:r w:rsidR="00721254" w:rsidRPr="000823C4">
        <w:rPr>
          <w:rFonts w:ascii="TH SarabunIT๙" w:hAnsi="TH SarabunIT๙" w:cs="TH SarabunIT๙"/>
          <w:spacing w:val="-6"/>
        </w:rPr>
        <w:t xml:space="preserve"> 3</w:t>
      </w:r>
      <w:r w:rsidR="00721254" w:rsidRPr="00172B80">
        <w:rPr>
          <w:spacing w:val="-6"/>
        </w:rPr>
        <w:t xml:space="preserve"> </w:t>
      </w:r>
      <w:r w:rsidR="00721254" w:rsidRPr="00172B80">
        <w:rPr>
          <w:spacing w:val="-6"/>
          <w:cs/>
        </w:rPr>
        <w:t>ครั้ง</w:t>
      </w:r>
      <w:r w:rsidR="00721254" w:rsidRPr="00172B80">
        <w:rPr>
          <w:spacing w:val="-6"/>
        </w:rPr>
        <w:t xml:space="preserve"> </w:t>
      </w:r>
    </w:p>
    <w:p w:rsidR="00C91CC7" w:rsidRDefault="00C91CC7" w:rsidP="00FE77B7">
      <w:pPr>
        <w:spacing w:after="0" w:line="240" w:lineRule="auto"/>
        <w:rPr>
          <w:cs/>
        </w:rPr>
      </w:pPr>
      <w:r>
        <w:tab/>
        <w:t xml:space="preserve">           </w:t>
      </w:r>
      <w:r w:rsidR="003E6F3A">
        <w:rPr>
          <w:rFonts w:hint="cs"/>
          <w:cs/>
        </w:rPr>
        <w:t xml:space="preserve"> </w:t>
      </w:r>
      <w:r w:rsidR="00721254">
        <w:rPr>
          <w:cs/>
        </w:rPr>
        <w:t>สำนักงานเกษตรจังหวัด</w:t>
      </w:r>
      <w:r w:rsidR="00721254">
        <w:t xml:space="preserve"> </w:t>
      </w:r>
      <w:r w:rsidR="00721254">
        <w:rPr>
          <w:cs/>
        </w:rPr>
        <w:t>จัดเวทีแลกเปลี่ยนเรียนรู้การดำเนินส่งเสริมการเกษตรในระดับอำเภอ</w:t>
      </w:r>
      <w:r w:rsidR="00721254">
        <w:t xml:space="preserve"> </w:t>
      </w:r>
      <w:r w:rsidR="00172B80">
        <w:rPr>
          <w:rFonts w:hint="cs"/>
          <w:cs/>
        </w:rPr>
        <w:t xml:space="preserve">ผ่านระบบ </w:t>
      </w:r>
      <w:r w:rsidR="00172B80">
        <w:t>Online (</w:t>
      </w:r>
      <w:r w:rsidR="00172B80">
        <w:rPr>
          <w:rFonts w:hint="cs"/>
          <w:cs/>
        </w:rPr>
        <w:t>จังหวัดละ 3 ครั้ง</w:t>
      </w:r>
      <w:r w:rsidR="00172B80">
        <w:t xml:space="preserve">) </w:t>
      </w:r>
      <w:r w:rsidR="00721254">
        <w:rPr>
          <w:cs/>
        </w:rPr>
        <w:t>เพื่อให้เจ้าหน้าที่ส่งเสริมการเกษตรของจังหวัด</w:t>
      </w:r>
      <w:r w:rsidR="00721254">
        <w:t xml:space="preserve"> </w:t>
      </w:r>
      <w:r w:rsidR="00721254">
        <w:rPr>
          <w:cs/>
        </w:rPr>
        <w:t>และอำเภอ</w:t>
      </w:r>
      <w:r w:rsidR="00721254">
        <w:t xml:space="preserve"> </w:t>
      </w:r>
      <w:r w:rsidR="00721254">
        <w:rPr>
          <w:cs/>
        </w:rPr>
        <w:t>ได้ร่วมกันแลกเปลี่ยนเรียนรู้ประสบการณ์ในการดำเนินงานส่งเสริมการเกษตรที่ประสบความสำเร็จ</w:t>
      </w:r>
      <w:r w:rsidR="00721254">
        <w:t xml:space="preserve"> </w:t>
      </w:r>
      <w:r w:rsidR="00721254">
        <w:rPr>
          <w:cs/>
        </w:rPr>
        <w:t>กำหนดแผนการปฏิบัติงาน</w:t>
      </w:r>
      <w:r w:rsidR="00721254">
        <w:t xml:space="preserve"> </w:t>
      </w:r>
      <w:r w:rsidR="00721254">
        <w:rPr>
          <w:cs/>
        </w:rPr>
        <w:t>การติดตาม</w:t>
      </w:r>
      <w:r w:rsidR="00721254">
        <w:t xml:space="preserve"> </w:t>
      </w:r>
      <w:r w:rsidR="00721254">
        <w:rPr>
          <w:cs/>
        </w:rPr>
        <w:t>นิเทศงาน</w:t>
      </w:r>
      <w:r w:rsidR="00721254">
        <w:t xml:space="preserve"> </w:t>
      </w:r>
      <w:r w:rsidR="00721254">
        <w:rPr>
          <w:cs/>
        </w:rPr>
        <w:t>พร้อมทั้งการสนับสนุนกระบวนการจัดการเรียนรู้อย่างมีประสิทธิภาพ</w:t>
      </w:r>
      <w:r w:rsidR="00721254">
        <w:t xml:space="preserve"> </w:t>
      </w:r>
    </w:p>
    <w:p w:rsidR="00C91CC7" w:rsidRDefault="00C91CC7" w:rsidP="00C91CC7">
      <w:pPr>
        <w:spacing w:after="0" w:line="240" w:lineRule="auto"/>
      </w:pPr>
      <w:r>
        <w:rPr>
          <w:rFonts w:hint="cs"/>
          <w:cs/>
        </w:rPr>
        <w:tab/>
        <w:t xml:space="preserve">      </w:t>
      </w:r>
      <w:r w:rsidR="00172B80">
        <w:rPr>
          <w:rFonts w:hint="cs"/>
          <w:cs/>
        </w:rPr>
        <w:t xml:space="preserve"> </w:t>
      </w:r>
      <w:r w:rsidRPr="00C91CC7">
        <w:rPr>
          <w:rFonts w:ascii="TH SarabunIT๙" w:hAnsi="TH SarabunIT๙" w:cs="TH SarabunIT๙"/>
          <w:cs/>
        </w:rPr>
        <w:t>(2)</w:t>
      </w:r>
      <w:r>
        <w:rPr>
          <w:rFonts w:hint="cs"/>
          <w:cs/>
        </w:rPr>
        <w:t xml:space="preserve"> </w:t>
      </w:r>
      <w:r>
        <w:rPr>
          <w:cs/>
        </w:rPr>
        <w:t>เวทีแลกเปลี่ยนเรียนรู้ระดับระดับอำเภอประจำสัปดาห์</w:t>
      </w:r>
      <w:r>
        <w:t xml:space="preserve"> (Weekly Meeting: WM) </w:t>
      </w:r>
    </w:p>
    <w:p w:rsidR="00172B80" w:rsidRDefault="00C91CC7" w:rsidP="00C91CC7">
      <w:pPr>
        <w:spacing w:after="0" w:line="240" w:lineRule="auto"/>
      </w:pPr>
      <w:r>
        <w:tab/>
      </w:r>
      <w:r>
        <w:tab/>
      </w:r>
      <w:r w:rsidR="00172B80">
        <w:t xml:space="preserve"> </w:t>
      </w:r>
      <w:r>
        <w:rPr>
          <w:cs/>
        </w:rPr>
        <w:t>เป็นเวทีแลกเปลี่ยนเรียนรู้ของนักส่งเสริมการเกษตรในระดับอำเภอ</w:t>
      </w:r>
      <w:r>
        <w:t xml:space="preserve"> </w:t>
      </w:r>
      <w:r>
        <w:rPr>
          <w:cs/>
        </w:rPr>
        <w:t>เพื่อให้นักส่งเสริมการเกษตร</w:t>
      </w:r>
      <w:r>
        <w:t xml:space="preserve"> </w:t>
      </w:r>
      <w:r>
        <w:rPr>
          <w:cs/>
        </w:rPr>
        <w:t>ได้แลกเปลี่ยนการดำเนินงานส่งเสริมการเกษตร</w:t>
      </w:r>
      <w:r>
        <w:t xml:space="preserve"> </w:t>
      </w:r>
      <w:r>
        <w:rPr>
          <w:cs/>
        </w:rPr>
        <w:t>ในช่วงสัปดาห์ที่ผ่านมา</w:t>
      </w:r>
      <w:r>
        <w:t xml:space="preserve"> </w:t>
      </w:r>
      <w:r>
        <w:rPr>
          <w:cs/>
        </w:rPr>
        <w:t>รวมทั้งวางแผน</w:t>
      </w:r>
      <w:r>
        <w:t xml:space="preserve"> </w:t>
      </w:r>
      <w:r>
        <w:rPr>
          <w:cs/>
        </w:rPr>
        <w:t>การดำเนินงานในช่วงสัปดาห์ถัดไป</w:t>
      </w:r>
      <w:r>
        <w:t xml:space="preserve"> </w:t>
      </w:r>
      <w:r>
        <w:rPr>
          <w:cs/>
        </w:rPr>
        <w:t>และปรับปรุงข้อมูล</w:t>
      </w:r>
      <w:r>
        <w:t xml:space="preserve"> </w:t>
      </w:r>
      <w:r>
        <w:rPr>
          <w:cs/>
        </w:rPr>
        <w:t>รวมทั้งติดตามแก้ปัญหา</w:t>
      </w:r>
      <w:r w:rsidR="00172B80">
        <w:rPr>
          <w:rFonts w:hint="cs"/>
          <w:cs/>
        </w:rPr>
        <w:t xml:space="preserve"> และ</w:t>
      </w:r>
      <w:r>
        <w:rPr>
          <w:cs/>
        </w:rPr>
        <w:t>อุปสรรคการดำเนินงาน</w:t>
      </w:r>
      <w:r>
        <w:t xml:space="preserve"> </w:t>
      </w:r>
    </w:p>
    <w:p w:rsidR="00172B80" w:rsidRPr="00FE77B7" w:rsidRDefault="00172B80" w:rsidP="00C91CC7">
      <w:pPr>
        <w:spacing w:line="240" w:lineRule="auto"/>
      </w:pPr>
      <w:r>
        <w:rPr>
          <w:rFonts w:hint="cs"/>
          <w:cs/>
        </w:rPr>
        <w:tab/>
      </w:r>
      <w:r>
        <w:rPr>
          <w:rFonts w:hint="cs"/>
          <w:cs/>
        </w:rPr>
        <w:tab/>
      </w:r>
      <w:r w:rsidR="003E6F3A">
        <w:rPr>
          <w:rFonts w:hint="cs"/>
          <w:cs/>
        </w:rPr>
        <w:t xml:space="preserve"> </w:t>
      </w:r>
      <w:r w:rsidR="00C91CC7">
        <w:rPr>
          <w:cs/>
        </w:rPr>
        <w:t>กำหนดให้อำเภอจัดเวทีแลกเปลี่ยนเรียนรู้ระดับอำเภอ</w:t>
      </w:r>
      <w:r w:rsidR="00C91CC7">
        <w:rPr>
          <w:rFonts w:hint="cs"/>
          <w:cs/>
        </w:rPr>
        <w:t>ประจำสัปดาห์</w:t>
      </w:r>
      <w:r w:rsidR="00C91CC7">
        <w:t xml:space="preserve"> </w:t>
      </w:r>
      <w:r w:rsidR="00C91CC7">
        <w:rPr>
          <w:cs/>
        </w:rPr>
        <w:t>จัดทุกสัปดาห์</w:t>
      </w:r>
      <w:r w:rsidR="00C91CC7">
        <w:t xml:space="preserve"> </w:t>
      </w:r>
      <w:r w:rsidR="00C91CC7">
        <w:rPr>
          <w:cs/>
        </w:rPr>
        <w:t>สัปดาห์ละ</w:t>
      </w:r>
      <w:r w:rsidR="00C91CC7">
        <w:t xml:space="preserve"> </w:t>
      </w:r>
      <w:r w:rsidR="00C91CC7" w:rsidRPr="000823C4">
        <w:rPr>
          <w:rFonts w:ascii="TH SarabunIT๙" w:hAnsi="TH SarabunIT๙" w:cs="TH SarabunIT๙"/>
        </w:rPr>
        <w:t xml:space="preserve">1 </w:t>
      </w:r>
      <w:r w:rsidR="00C91CC7">
        <w:rPr>
          <w:cs/>
        </w:rPr>
        <w:t>วัน</w:t>
      </w:r>
      <w:r w:rsidR="00C91CC7">
        <w:t xml:space="preserve"> </w:t>
      </w:r>
      <w:r w:rsidR="00C91CC7">
        <w:rPr>
          <w:cs/>
        </w:rPr>
        <w:t>โดยให้แต่ละอำเภอกำหนดเป็นวันเดียวกันทุกสัปดาห์</w:t>
      </w:r>
    </w:p>
    <w:p w:rsidR="00C91CC7" w:rsidRPr="00C91CC7" w:rsidRDefault="004C1D9D" w:rsidP="00C91CC7">
      <w:pPr>
        <w:pStyle w:val="Default"/>
        <w:rPr>
          <w:rFonts w:ascii="TH SarabunIT๙" w:hAnsi="TH SarabunIT๙" w:cs="TH SarabunIT๙"/>
          <w:sz w:val="32"/>
          <w:szCs w:val="32"/>
        </w:rPr>
      </w:pPr>
      <w:r>
        <w:rPr>
          <w:rFonts w:ascii="TH SarabunTHAI" w:hAnsi="TH SarabunTHAI" w:hint="cs"/>
          <w:cs/>
        </w:rPr>
        <w:tab/>
      </w:r>
      <w:r w:rsidR="00172B80">
        <w:rPr>
          <w:rFonts w:ascii="TH SarabunIT๙" w:hAnsi="TH SarabunIT๙" w:cs="TH SarabunIT๙" w:hint="cs"/>
          <w:b/>
          <w:bCs/>
          <w:sz w:val="32"/>
          <w:szCs w:val="32"/>
          <w:cs/>
        </w:rPr>
        <w:t>4</w:t>
      </w:r>
      <w:r w:rsidR="00C91CC7" w:rsidRPr="00C91CC7">
        <w:rPr>
          <w:rFonts w:ascii="TH SarabunIT๙" w:hAnsi="TH SarabunIT๙" w:cs="TH SarabunIT๙"/>
          <w:b/>
          <w:bCs/>
          <w:sz w:val="32"/>
          <w:szCs w:val="32"/>
        </w:rPr>
        <w:t xml:space="preserve">.2 </w:t>
      </w:r>
      <w:r w:rsidR="00C91CC7" w:rsidRPr="00C91CC7">
        <w:rPr>
          <w:rFonts w:ascii="TH SarabunIT๙" w:hAnsi="TH SarabunIT๙" w:cs="TH SarabunIT๙"/>
          <w:b/>
          <w:bCs/>
          <w:sz w:val="32"/>
          <w:szCs w:val="32"/>
          <w:cs/>
        </w:rPr>
        <w:t>การขับเคลื่อนการทำงานในพื้นที่</w:t>
      </w:r>
      <w:r w:rsidR="00C91CC7" w:rsidRPr="00C91CC7">
        <w:rPr>
          <w:rFonts w:ascii="TH SarabunIT๙" w:hAnsi="TH SarabunIT๙" w:cs="TH SarabunIT๙"/>
          <w:b/>
          <w:bCs/>
          <w:sz w:val="32"/>
          <w:szCs w:val="32"/>
        </w:rPr>
        <w:t xml:space="preserve"> </w:t>
      </w:r>
    </w:p>
    <w:p w:rsidR="00C91CC7" w:rsidRPr="00C91CC7" w:rsidRDefault="00C91CC7" w:rsidP="00C91CC7">
      <w:pPr>
        <w:pStyle w:val="Default"/>
        <w:rPr>
          <w:rFonts w:ascii="TH SarabunIT๙" w:hAnsi="TH SarabunIT๙" w:cs="TH SarabunIT๙"/>
          <w:sz w:val="32"/>
          <w:szCs w:val="32"/>
        </w:rPr>
      </w:pPr>
      <w:r>
        <w:rPr>
          <w:rFonts w:ascii="TH SarabunIT๙" w:hAnsi="TH SarabunIT๙" w:cs="TH SarabunIT๙"/>
          <w:sz w:val="32"/>
          <w:szCs w:val="32"/>
        </w:rPr>
        <w:tab/>
        <w:t xml:space="preserve">      - </w:t>
      </w:r>
      <w:r w:rsidRPr="00C91CC7">
        <w:rPr>
          <w:rFonts w:ascii="TH SarabunIT๙" w:hAnsi="TH SarabunIT๙" w:cs="TH SarabunIT๙"/>
          <w:sz w:val="32"/>
          <w:szCs w:val="32"/>
          <w:cs/>
        </w:rPr>
        <w:t>ใช้ระบบส่งเสริมการเกษตร</w:t>
      </w:r>
      <w:r w:rsidRPr="00C91CC7">
        <w:rPr>
          <w:rFonts w:ascii="TH SarabunIT๙" w:hAnsi="TH SarabunIT๙" w:cs="TH SarabunIT๙"/>
          <w:sz w:val="32"/>
          <w:szCs w:val="32"/>
        </w:rPr>
        <w:t xml:space="preserve"> (T&amp;V System) </w:t>
      </w:r>
      <w:r w:rsidRPr="00C91CC7">
        <w:rPr>
          <w:rFonts w:ascii="TH SarabunIT๙" w:hAnsi="TH SarabunIT๙" w:cs="TH SarabunIT๙"/>
          <w:sz w:val="32"/>
          <w:szCs w:val="32"/>
          <w:cs/>
        </w:rPr>
        <w:t>ใช้ในการขับเคลื่อนการดำเนินงานในส่วนกลางและส่วนภูมิภาค</w:t>
      </w:r>
      <w:r w:rsidRPr="00C91CC7">
        <w:rPr>
          <w:rFonts w:ascii="TH SarabunIT๙" w:hAnsi="TH SarabunIT๙" w:cs="TH SarabunIT๙"/>
          <w:sz w:val="32"/>
          <w:szCs w:val="32"/>
        </w:rPr>
        <w:t xml:space="preserve"> </w:t>
      </w:r>
      <w:r w:rsidRPr="00C91CC7">
        <w:rPr>
          <w:rFonts w:ascii="TH SarabunIT๙" w:hAnsi="TH SarabunIT๙" w:cs="TH SarabunIT๙"/>
          <w:sz w:val="32"/>
          <w:szCs w:val="32"/>
          <w:cs/>
        </w:rPr>
        <w:t>โดยมองเป้าหมาย</w:t>
      </w:r>
      <w:r w:rsidRPr="00C91CC7">
        <w:rPr>
          <w:rFonts w:ascii="TH SarabunIT๙" w:hAnsi="TH SarabunIT๙" w:cs="TH SarabunIT๙"/>
          <w:sz w:val="32"/>
          <w:szCs w:val="32"/>
        </w:rPr>
        <w:t xml:space="preserve"> </w:t>
      </w:r>
      <w:r w:rsidRPr="00C91CC7">
        <w:rPr>
          <w:rFonts w:ascii="TH SarabunIT๙" w:hAnsi="TH SarabunIT๙" w:cs="TH SarabunIT๙"/>
          <w:sz w:val="32"/>
          <w:szCs w:val="32"/>
          <w:cs/>
        </w:rPr>
        <w:t>พื้นที่</w:t>
      </w:r>
      <w:r w:rsidR="003E6F3A">
        <w:rPr>
          <w:rFonts w:ascii="TH SarabunIT๙" w:hAnsi="TH SarabunIT๙" w:cs="TH SarabunIT๙" w:hint="cs"/>
          <w:sz w:val="32"/>
          <w:szCs w:val="32"/>
          <w:cs/>
        </w:rPr>
        <w:t xml:space="preserve"> </w:t>
      </w:r>
      <w:r w:rsidR="003E6F3A">
        <w:rPr>
          <w:rFonts w:ascii="TH SarabunIT๙" w:hAnsi="TH SarabunIT๙" w:cs="TH SarabunIT๙"/>
          <w:sz w:val="32"/>
          <w:szCs w:val="32"/>
        </w:rPr>
        <w:t>–</w:t>
      </w:r>
      <w:r w:rsidR="003E6F3A">
        <w:rPr>
          <w:rFonts w:ascii="TH SarabunIT๙" w:hAnsi="TH SarabunIT๙" w:cs="TH SarabunIT๙" w:hint="cs"/>
          <w:sz w:val="32"/>
          <w:szCs w:val="32"/>
          <w:cs/>
        </w:rPr>
        <w:t xml:space="preserve"> </w:t>
      </w:r>
      <w:r w:rsidRPr="00C91CC7">
        <w:rPr>
          <w:rFonts w:ascii="TH SarabunIT๙" w:hAnsi="TH SarabunIT๙" w:cs="TH SarabunIT๙"/>
          <w:sz w:val="32"/>
          <w:szCs w:val="32"/>
          <w:cs/>
        </w:rPr>
        <w:t>คน</w:t>
      </w:r>
      <w:r w:rsidR="003E6F3A">
        <w:rPr>
          <w:rFonts w:ascii="TH SarabunIT๙" w:hAnsi="TH SarabunIT๙" w:cs="TH SarabunIT๙"/>
          <w:sz w:val="32"/>
          <w:szCs w:val="32"/>
        </w:rPr>
        <w:t xml:space="preserve"> </w:t>
      </w:r>
      <w:r w:rsidRPr="00C91CC7">
        <w:rPr>
          <w:rFonts w:ascii="TH SarabunIT๙" w:hAnsi="TH SarabunIT๙" w:cs="TH SarabunIT๙"/>
          <w:sz w:val="32"/>
          <w:szCs w:val="32"/>
        </w:rPr>
        <w:t>-</w:t>
      </w:r>
      <w:r w:rsidR="003E6F3A">
        <w:rPr>
          <w:rFonts w:ascii="TH SarabunIT๙" w:hAnsi="TH SarabunIT๙" w:cs="TH SarabunIT๙" w:hint="cs"/>
          <w:sz w:val="32"/>
          <w:szCs w:val="32"/>
          <w:cs/>
        </w:rPr>
        <w:t xml:space="preserve"> </w:t>
      </w:r>
      <w:r w:rsidRPr="00C91CC7">
        <w:rPr>
          <w:rFonts w:ascii="TH SarabunIT๙" w:hAnsi="TH SarabunIT๙" w:cs="TH SarabunIT๙"/>
          <w:sz w:val="32"/>
          <w:szCs w:val="32"/>
          <w:cs/>
        </w:rPr>
        <w:t>สินค้า</w:t>
      </w:r>
      <w:r w:rsidRPr="00C91CC7">
        <w:rPr>
          <w:rFonts w:ascii="TH SarabunIT๙" w:hAnsi="TH SarabunIT๙" w:cs="TH SarabunIT๙"/>
          <w:sz w:val="32"/>
          <w:szCs w:val="32"/>
        </w:rPr>
        <w:t xml:space="preserve"> </w:t>
      </w:r>
      <w:r w:rsidRPr="00C91CC7">
        <w:rPr>
          <w:rFonts w:ascii="TH SarabunIT๙" w:hAnsi="TH SarabunIT๙" w:cs="TH SarabunIT๙"/>
          <w:sz w:val="32"/>
          <w:szCs w:val="32"/>
          <w:cs/>
        </w:rPr>
        <w:t>เข้าด้วยกัน</w:t>
      </w:r>
      <w:r w:rsidRPr="00C91CC7">
        <w:rPr>
          <w:rFonts w:ascii="TH SarabunIT๙" w:hAnsi="TH SarabunIT๙" w:cs="TH SarabunIT๙"/>
          <w:sz w:val="32"/>
          <w:szCs w:val="32"/>
        </w:rPr>
        <w:t xml:space="preserve"> </w:t>
      </w:r>
    </w:p>
    <w:p w:rsidR="00C91CC7" w:rsidRPr="00C91CC7" w:rsidRDefault="00C91CC7" w:rsidP="00C91CC7">
      <w:pPr>
        <w:pStyle w:val="Default"/>
        <w:rPr>
          <w:rFonts w:ascii="TH SarabunIT๙" w:hAnsi="TH SarabunIT๙" w:cs="TH SarabunIT๙"/>
          <w:sz w:val="32"/>
          <w:szCs w:val="32"/>
        </w:rPr>
      </w:pPr>
      <w:r>
        <w:rPr>
          <w:rFonts w:ascii="TH SarabunIT๙" w:hAnsi="TH SarabunIT๙" w:cs="TH SarabunIT๙"/>
          <w:sz w:val="32"/>
          <w:szCs w:val="32"/>
        </w:rPr>
        <w:tab/>
        <w:t xml:space="preserve">      </w:t>
      </w:r>
      <w:r w:rsidRPr="00C91CC7">
        <w:rPr>
          <w:rFonts w:ascii="TH SarabunIT๙" w:hAnsi="TH SarabunIT๙" w:cs="TH SarabunIT๙"/>
          <w:sz w:val="32"/>
          <w:szCs w:val="32"/>
        </w:rPr>
        <w:t xml:space="preserve">- </w:t>
      </w:r>
      <w:r w:rsidRPr="00C91CC7">
        <w:rPr>
          <w:rFonts w:ascii="TH SarabunIT๙" w:hAnsi="TH SarabunIT๙" w:cs="TH SarabunIT๙"/>
          <w:sz w:val="32"/>
          <w:szCs w:val="32"/>
          <w:cs/>
        </w:rPr>
        <w:t>ใช้ศูนย์บริการและถ่ายทอดเทคโนโลยีการเกษตรประจำตำบล</w:t>
      </w:r>
      <w:r w:rsidRPr="00C91CC7">
        <w:rPr>
          <w:rFonts w:ascii="TH SarabunIT๙" w:hAnsi="TH SarabunIT๙" w:cs="TH SarabunIT๙"/>
          <w:sz w:val="32"/>
          <w:szCs w:val="32"/>
        </w:rPr>
        <w:t xml:space="preserve"> (</w:t>
      </w:r>
      <w:proofErr w:type="spellStart"/>
      <w:r w:rsidRPr="00C91CC7">
        <w:rPr>
          <w:rFonts w:ascii="TH SarabunIT๙" w:hAnsi="TH SarabunIT๙" w:cs="TH SarabunIT๙"/>
          <w:sz w:val="32"/>
          <w:szCs w:val="32"/>
          <w:cs/>
        </w:rPr>
        <w:t>ศบกต</w:t>
      </w:r>
      <w:proofErr w:type="spellEnd"/>
      <w:r w:rsidRPr="00C91CC7">
        <w:rPr>
          <w:rFonts w:ascii="TH SarabunIT๙" w:hAnsi="TH SarabunIT๙" w:cs="TH SarabunIT๙"/>
          <w:sz w:val="32"/>
          <w:szCs w:val="32"/>
        </w:rPr>
        <w:t xml:space="preserve">.) </w:t>
      </w:r>
      <w:r w:rsidRPr="00C91CC7">
        <w:rPr>
          <w:rFonts w:ascii="TH SarabunIT๙" w:hAnsi="TH SarabunIT๙" w:cs="TH SarabunIT๙"/>
          <w:sz w:val="32"/>
          <w:szCs w:val="32"/>
          <w:cs/>
        </w:rPr>
        <w:t>เป็นกลไกในการขับเคลื่อนงานในพื้นที่</w:t>
      </w:r>
      <w:r w:rsidRPr="00C91CC7">
        <w:rPr>
          <w:rFonts w:ascii="TH SarabunIT๙" w:hAnsi="TH SarabunIT๙" w:cs="TH SarabunIT๙"/>
          <w:sz w:val="32"/>
          <w:szCs w:val="32"/>
        </w:rPr>
        <w:t xml:space="preserve"> </w:t>
      </w:r>
      <w:r w:rsidRPr="00C91CC7">
        <w:rPr>
          <w:rFonts w:ascii="TH SarabunIT๙" w:hAnsi="TH SarabunIT๙" w:cs="TH SarabunIT๙"/>
          <w:sz w:val="32"/>
          <w:szCs w:val="32"/>
          <w:cs/>
        </w:rPr>
        <w:t>โดยร่วมกับภาคีเครือข่ายต่าง</w:t>
      </w:r>
      <w:r w:rsidRPr="00C91CC7">
        <w:rPr>
          <w:rFonts w:ascii="TH SarabunIT๙" w:hAnsi="TH SarabunIT๙" w:cs="TH SarabunIT๙"/>
          <w:sz w:val="32"/>
          <w:szCs w:val="32"/>
        </w:rPr>
        <w:t xml:space="preserve"> </w:t>
      </w:r>
      <w:r w:rsidRPr="00C91CC7">
        <w:rPr>
          <w:rFonts w:ascii="TH SarabunIT๙" w:hAnsi="TH SarabunIT๙" w:cs="TH SarabunIT๙"/>
          <w:sz w:val="32"/>
          <w:szCs w:val="32"/>
          <w:cs/>
        </w:rPr>
        <w:t>ๆ</w:t>
      </w:r>
      <w:r w:rsidRPr="00C91CC7">
        <w:rPr>
          <w:rFonts w:ascii="TH SarabunIT๙" w:hAnsi="TH SarabunIT๙" w:cs="TH SarabunIT๙"/>
          <w:sz w:val="32"/>
          <w:szCs w:val="32"/>
        </w:rPr>
        <w:t xml:space="preserve"> </w:t>
      </w:r>
    </w:p>
    <w:p w:rsidR="00C91CC7" w:rsidRPr="00C91CC7" w:rsidRDefault="00C91CC7" w:rsidP="00C91CC7">
      <w:pPr>
        <w:pStyle w:val="Default"/>
        <w:rPr>
          <w:rFonts w:ascii="TH SarabunIT๙" w:hAnsi="TH SarabunIT๙" w:cs="TH SarabunIT๙"/>
          <w:sz w:val="32"/>
          <w:szCs w:val="32"/>
        </w:rPr>
      </w:pPr>
      <w:r>
        <w:rPr>
          <w:rFonts w:ascii="TH SarabunIT๙" w:hAnsi="TH SarabunIT๙" w:cs="TH SarabunIT๙"/>
          <w:sz w:val="32"/>
          <w:szCs w:val="32"/>
        </w:rPr>
        <w:tab/>
        <w:t xml:space="preserve">      </w:t>
      </w:r>
      <w:r w:rsidRPr="00C91CC7">
        <w:rPr>
          <w:rFonts w:ascii="TH SarabunIT๙" w:hAnsi="TH SarabunIT๙" w:cs="TH SarabunIT๙"/>
          <w:sz w:val="32"/>
          <w:szCs w:val="32"/>
        </w:rPr>
        <w:t xml:space="preserve">- </w:t>
      </w:r>
      <w:r w:rsidRPr="00C91CC7">
        <w:rPr>
          <w:rFonts w:ascii="TH SarabunIT๙" w:hAnsi="TH SarabunIT๙" w:cs="TH SarabunIT๙"/>
          <w:sz w:val="32"/>
          <w:szCs w:val="32"/>
          <w:cs/>
        </w:rPr>
        <w:t>ใช้ศูนย์เรียนรู้การเพิ่มประสิทธิภาพการผลิตสินค้าเกษตร</w:t>
      </w:r>
      <w:r w:rsidRPr="00C91CC7">
        <w:rPr>
          <w:rFonts w:ascii="TH SarabunIT๙" w:hAnsi="TH SarabunIT๙" w:cs="TH SarabunIT๙"/>
          <w:sz w:val="32"/>
          <w:szCs w:val="32"/>
        </w:rPr>
        <w:t xml:space="preserve"> (</w:t>
      </w:r>
      <w:proofErr w:type="spellStart"/>
      <w:r w:rsidRPr="00C91CC7">
        <w:rPr>
          <w:rFonts w:ascii="TH SarabunIT๙" w:hAnsi="TH SarabunIT๙" w:cs="TH SarabunIT๙"/>
          <w:sz w:val="32"/>
          <w:szCs w:val="32"/>
          <w:cs/>
        </w:rPr>
        <w:t>ศพก</w:t>
      </w:r>
      <w:proofErr w:type="spellEnd"/>
      <w:r w:rsidRPr="00C91CC7">
        <w:rPr>
          <w:rFonts w:ascii="TH SarabunIT๙" w:hAnsi="TH SarabunIT๙" w:cs="TH SarabunIT๙"/>
          <w:sz w:val="32"/>
          <w:szCs w:val="32"/>
        </w:rPr>
        <w:t xml:space="preserve">.) </w:t>
      </w:r>
      <w:r w:rsidRPr="00C91CC7">
        <w:rPr>
          <w:rFonts w:ascii="TH SarabunIT๙" w:hAnsi="TH SarabunIT๙" w:cs="TH SarabunIT๙"/>
          <w:sz w:val="32"/>
          <w:szCs w:val="32"/>
          <w:cs/>
        </w:rPr>
        <w:t>ศูนย์จัดการศัตรูพืชชุมชน</w:t>
      </w:r>
      <w:r w:rsidRPr="00C91CC7">
        <w:rPr>
          <w:rFonts w:ascii="TH SarabunIT๙" w:hAnsi="TH SarabunIT๙" w:cs="TH SarabunIT๙"/>
          <w:sz w:val="32"/>
          <w:szCs w:val="32"/>
        </w:rPr>
        <w:t xml:space="preserve"> (</w:t>
      </w:r>
      <w:proofErr w:type="spellStart"/>
      <w:r w:rsidRPr="00C91CC7">
        <w:rPr>
          <w:rFonts w:ascii="TH SarabunIT๙" w:hAnsi="TH SarabunIT๙" w:cs="TH SarabunIT๙"/>
          <w:sz w:val="32"/>
          <w:szCs w:val="32"/>
          <w:cs/>
        </w:rPr>
        <w:t>ศจช</w:t>
      </w:r>
      <w:proofErr w:type="spellEnd"/>
      <w:r w:rsidRPr="00C91CC7">
        <w:rPr>
          <w:rFonts w:ascii="TH SarabunIT๙" w:hAnsi="TH SarabunIT๙" w:cs="TH SarabunIT๙"/>
          <w:sz w:val="32"/>
          <w:szCs w:val="32"/>
        </w:rPr>
        <w:t xml:space="preserve">.) </w:t>
      </w:r>
      <w:r w:rsidRPr="00C91CC7">
        <w:rPr>
          <w:rFonts w:ascii="TH SarabunIT๙" w:hAnsi="TH SarabunIT๙" w:cs="TH SarabunIT๙"/>
          <w:sz w:val="32"/>
          <w:szCs w:val="32"/>
          <w:cs/>
        </w:rPr>
        <w:t>ศูนย์จัดการดินปุ๋ยชุมชน</w:t>
      </w:r>
      <w:r w:rsidRPr="00C91CC7">
        <w:rPr>
          <w:rFonts w:ascii="TH SarabunIT๙" w:hAnsi="TH SarabunIT๙" w:cs="TH SarabunIT๙"/>
          <w:sz w:val="32"/>
          <w:szCs w:val="32"/>
        </w:rPr>
        <w:t xml:space="preserve"> (</w:t>
      </w:r>
      <w:proofErr w:type="spellStart"/>
      <w:r w:rsidRPr="00C91CC7">
        <w:rPr>
          <w:rFonts w:ascii="TH SarabunIT๙" w:hAnsi="TH SarabunIT๙" w:cs="TH SarabunIT๙"/>
          <w:sz w:val="32"/>
          <w:szCs w:val="32"/>
          <w:cs/>
        </w:rPr>
        <w:t>ศดปช</w:t>
      </w:r>
      <w:proofErr w:type="spellEnd"/>
      <w:r w:rsidRPr="00C91CC7">
        <w:rPr>
          <w:rFonts w:ascii="TH SarabunIT๙" w:hAnsi="TH SarabunIT๙" w:cs="TH SarabunIT๙"/>
          <w:sz w:val="32"/>
          <w:szCs w:val="32"/>
        </w:rPr>
        <w:t xml:space="preserve">.) </w:t>
      </w:r>
      <w:r w:rsidRPr="00C91CC7">
        <w:rPr>
          <w:rFonts w:ascii="TH SarabunIT๙" w:hAnsi="TH SarabunIT๙" w:cs="TH SarabunIT๙"/>
          <w:sz w:val="32"/>
          <w:szCs w:val="32"/>
          <w:cs/>
        </w:rPr>
        <w:t>และอาสาสมัครเกษตรหมู่บ้าน</w:t>
      </w:r>
      <w:r w:rsidRPr="00C91CC7">
        <w:rPr>
          <w:rFonts w:ascii="TH SarabunIT๙" w:hAnsi="TH SarabunIT๙" w:cs="TH SarabunIT๙"/>
          <w:sz w:val="32"/>
          <w:szCs w:val="32"/>
        </w:rPr>
        <w:t xml:space="preserve"> (</w:t>
      </w:r>
      <w:proofErr w:type="spellStart"/>
      <w:r w:rsidRPr="00C91CC7">
        <w:rPr>
          <w:rFonts w:ascii="TH SarabunIT๙" w:hAnsi="TH SarabunIT๙" w:cs="TH SarabunIT๙"/>
          <w:sz w:val="32"/>
          <w:szCs w:val="32"/>
          <w:cs/>
        </w:rPr>
        <w:t>อกม</w:t>
      </w:r>
      <w:proofErr w:type="spellEnd"/>
      <w:r w:rsidRPr="00C91CC7">
        <w:rPr>
          <w:rFonts w:ascii="TH SarabunIT๙" w:hAnsi="TH SarabunIT๙" w:cs="TH SarabunIT๙"/>
          <w:sz w:val="32"/>
          <w:szCs w:val="32"/>
        </w:rPr>
        <w:t xml:space="preserve">.) </w:t>
      </w:r>
      <w:r w:rsidRPr="00C91CC7">
        <w:rPr>
          <w:rFonts w:ascii="TH SarabunIT๙" w:hAnsi="TH SarabunIT๙" w:cs="TH SarabunIT๙"/>
          <w:sz w:val="32"/>
          <w:szCs w:val="32"/>
          <w:cs/>
        </w:rPr>
        <w:t>เป็นเครื่องมือช่วย</w:t>
      </w:r>
      <w:r w:rsidRPr="00C91CC7">
        <w:rPr>
          <w:rFonts w:ascii="TH SarabunIT๙" w:hAnsi="TH SarabunIT๙" w:cs="TH SarabunIT๙"/>
          <w:sz w:val="32"/>
          <w:szCs w:val="32"/>
        </w:rPr>
        <w:t xml:space="preserve"> </w:t>
      </w:r>
      <w:r w:rsidRPr="00C91CC7">
        <w:rPr>
          <w:rFonts w:ascii="TH SarabunIT๙" w:hAnsi="TH SarabunIT๙" w:cs="TH SarabunIT๙"/>
          <w:sz w:val="32"/>
          <w:szCs w:val="32"/>
          <w:cs/>
        </w:rPr>
        <w:t>ในการดำเนินงานส่งเสริมการเกษตร</w:t>
      </w:r>
      <w:r w:rsidRPr="00C91CC7">
        <w:rPr>
          <w:rFonts w:ascii="TH SarabunIT๙" w:hAnsi="TH SarabunIT๙" w:cs="TH SarabunIT๙"/>
          <w:sz w:val="32"/>
          <w:szCs w:val="32"/>
        </w:rPr>
        <w:t xml:space="preserve"> </w:t>
      </w:r>
    </w:p>
    <w:p w:rsidR="00AB6179" w:rsidRPr="00C91CC7" w:rsidRDefault="00C91CC7" w:rsidP="00C91CC7">
      <w:pPr>
        <w:spacing w:line="240" w:lineRule="auto"/>
        <w:rPr>
          <w:rFonts w:ascii="TH SarabunIT๙" w:hAnsi="TH SarabunIT๙" w:cs="TH SarabunIT๙"/>
          <w:cs/>
        </w:rPr>
      </w:pPr>
      <w:r>
        <w:rPr>
          <w:rFonts w:ascii="TH SarabunIT๙" w:hAnsi="TH SarabunIT๙" w:cs="TH SarabunIT๙"/>
        </w:rPr>
        <w:tab/>
        <w:t xml:space="preserve">     </w:t>
      </w:r>
      <w:r w:rsidRPr="00C91CC7">
        <w:rPr>
          <w:rFonts w:ascii="TH SarabunIT๙" w:hAnsi="TH SarabunIT๙" w:cs="TH SarabunIT๙"/>
        </w:rPr>
        <w:t xml:space="preserve">- </w:t>
      </w:r>
      <w:r w:rsidRPr="00C91CC7">
        <w:rPr>
          <w:rFonts w:ascii="TH SarabunIT๙" w:hAnsi="TH SarabunIT๙" w:cs="TH SarabunIT๙"/>
          <w:cs/>
        </w:rPr>
        <w:t>ใช้การจัดการความรู้</w:t>
      </w:r>
      <w:r w:rsidRPr="00C91CC7">
        <w:rPr>
          <w:rFonts w:ascii="TH SarabunIT๙" w:hAnsi="TH SarabunIT๙" w:cs="TH SarabunIT๙"/>
        </w:rPr>
        <w:t xml:space="preserve"> </w:t>
      </w:r>
      <w:r w:rsidRPr="00C91CC7">
        <w:rPr>
          <w:rFonts w:ascii="TH SarabunIT๙" w:hAnsi="TH SarabunIT๙" w:cs="TH SarabunIT๙"/>
          <w:cs/>
        </w:rPr>
        <w:t>และกระบวนการวิจัยในงานประจำ</w:t>
      </w:r>
      <w:r w:rsidRPr="00C91CC7">
        <w:rPr>
          <w:rFonts w:ascii="TH SarabunIT๙" w:hAnsi="TH SarabunIT๙" w:cs="TH SarabunIT๙"/>
        </w:rPr>
        <w:t xml:space="preserve"> </w:t>
      </w:r>
      <w:r w:rsidRPr="00C91CC7">
        <w:rPr>
          <w:rFonts w:cs="TH SarabunENG"/>
        </w:rPr>
        <w:t>(R2R)</w:t>
      </w:r>
      <w:r w:rsidRPr="00C91CC7">
        <w:rPr>
          <w:rFonts w:ascii="TH SarabunIT๙" w:hAnsi="TH SarabunIT๙" w:cs="TH SarabunIT๙"/>
        </w:rPr>
        <w:t xml:space="preserve"> </w:t>
      </w:r>
      <w:r w:rsidRPr="00C91CC7">
        <w:rPr>
          <w:rFonts w:ascii="TH SarabunIT๙" w:hAnsi="TH SarabunIT๙" w:cs="TH SarabunIT๙"/>
          <w:cs/>
        </w:rPr>
        <w:t>ช่วยในการแสวงหาองค์ความรู้ในชุมชน</w:t>
      </w:r>
    </w:p>
    <w:p w:rsidR="00DE314C" w:rsidRPr="00DE314C" w:rsidRDefault="00DE314C" w:rsidP="00DE314C">
      <w:pPr>
        <w:autoSpaceDE w:val="0"/>
        <w:autoSpaceDN w:val="0"/>
        <w:adjustRightInd w:val="0"/>
        <w:spacing w:after="0" w:line="240" w:lineRule="auto"/>
        <w:rPr>
          <w:rFonts w:ascii="TH SarabunTHAI" w:hAnsi="TH SarabunTHAI"/>
          <w:b/>
          <w:bCs/>
        </w:rPr>
      </w:pPr>
      <w:r>
        <w:rPr>
          <w:rFonts w:ascii="TH SarabunTHAI" w:hAnsi="TH SarabunTHAI" w:hint="cs"/>
          <w:cs/>
        </w:rPr>
        <w:tab/>
      </w:r>
      <w:r w:rsidR="003E6F3A">
        <w:rPr>
          <w:rFonts w:ascii="TH SarabunTHAI" w:hAnsi="TH SarabunTHAI" w:hint="cs"/>
          <w:b/>
          <w:bCs/>
          <w:cs/>
        </w:rPr>
        <w:t>4</w:t>
      </w:r>
      <w:r w:rsidRPr="00DE314C">
        <w:rPr>
          <w:rFonts w:ascii="TH SarabunTHAI" w:hAnsi="TH SarabunTHAI"/>
          <w:b/>
          <w:bCs/>
          <w:cs/>
        </w:rPr>
        <w:t>.</w:t>
      </w:r>
      <w:r w:rsidRPr="00DE314C">
        <w:rPr>
          <w:rFonts w:ascii="TH SarabunTHAI" w:hAnsi="TH SarabunTHAI" w:hint="cs"/>
          <w:b/>
          <w:bCs/>
          <w:cs/>
        </w:rPr>
        <w:t>3</w:t>
      </w:r>
      <w:r w:rsidRPr="00DE314C">
        <w:rPr>
          <w:rFonts w:ascii="TH SarabunTHAI" w:hAnsi="TH SarabunTHAI"/>
          <w:b/>
          <w:bCs/>
          <w:cs/>
        </w:rPr>
        <w:t xml:space="preserve"> การนิเทศงานตามระบบส่งเสริมการเกษตร</w:t>
      </w:r>
    </w:p>
    <w:p w:rsidR="00DE314C" w:rsidRDefault="00DE314C" w:rsidP="00DE314C">
      <w:pPr>
        <w:autoSpaceDE w:val="0"/>
        <w:autoSpaceDN w:val="0"/>
        <w:adjustRightInd w:val="0"/>
        <w:spacing w:after="0" w:line="240" w:lineRule="auto"/>
        <w:rPr>
          <w:rFonts w:ascii="TH SarabunTHAI" w:hAnsi="TH SarabunTHAI"/>
        </w:rPr>
      </w:pPr>
      <w:r>
        <w:rPr>
          <w:rFonts w:ascii="TH SarabunTHAI" w:hAnsi="TH SarabunTHAI" w:hint="cs"/>
          <w:cs/>
        </w:rPr>
        <w:tab/>
        <w:t xml:space="preserve">      สำนักงานเกษตรจังหวัด</w:t>
      </w:r>
      <w:r w:rsidRPr="004C1D9D">
        <w:rPr>
          <w:rFonts w:ascii="TH SarabunTHAI" w:hAnsi="TH SarabunTHAI"/>
        </w:rPr>
        <w:t xml:space="preserve"> </w:t>
      </w:r>
      <w:r w:rsidRPr="004C1D9D">
        <w:rPr>
          <w:rFonts w:ascii="TH SarabunTHAI" w:hAnsi="TH SarabunTHAI"/>
          <w:cs/>
        </w:rPr>
        <w:t>ดำเนินการแต่งตั้งคณะทำงานติดตามนิเทศงานตามระบบส่ง</w:t>
      </w:r>
      <w:r>
        <w:rPr>
          <w:rFonts w:ascii="TH SarabunTHAI" w:hAnsi="TH SarabunTHAI" w:hint="cs"/>
          <w:cs/>
        </w:rPr>
        <w:t>เ</w:t>
      </w:r>
      <w:r w:rsidRPr="004C1D9D">
        <w:rPr>
          <w:rFonts w:ascii="TH SarabunTHAI" w:hAnsi="TH SarabunTHAI"/>
          <w:cs/>
        </w:rPr>
        <w:t>สริมการเกษตร</w:t>
      </w:r>
      <w:r w:rsidRPr="004C1D9D">
        <w:rPr>
          <w:rFonts w:ascii="TH SarabunTHAI" w:hAnsi="TH SarabunTHAI"/>
        </w:rPr>
        <w:t xml:space="preserve"> </w:t>
      </w:r>
    </w:p>
    <w:p w:rsidR="00DE314C" w:rsidRDefault="00DE314C" w:rsidP="00DE314C">
      <w:pPr>
        <w:autoSpaceDE w:val="0"/>
        <w:autoSpaceDN w:val="0"/>
        <w:adjustRightInd w:val="0"/>
        <w:spacing w:after="0" w:line="240" w:lineRule="auto"/>
        <w:rPr>
          <w:rFonts w:ascii="TH SarabunTHAI" w:hAnsi="TH SarabunTHAI"/>
        </w:rPr>
      </w:pPr>
      <w:r w:rsidRPr="004C1D9D">
        <w:rPr>
          <w:rFonts w:ascii="TH SarabunTHAI" w:hAnsi="TH SarabunTHAI"/>
        </w:rPr>
        <w:t>(T&amp;V</w:t>
      </w:r>
      <w:r>
        <w:rPr>
          <w:rFonts w:ascii="TH SarabunTHAI" w:hAnsi="TH SarabunTHAI"/>
        </w:rPr>
        <w:t xml:space="preserve"> </w:t>
      </w:r>
      <w:r w:rsidRPr="004C1D9D">
        <w:rPr>
          <w:rFonts w:ascii="TH SarabunTHAI" w:hAnsi="TH SarabunTHAI"/>
        </w:rPr>
        <w:t xml:space="preserve">System) </w:t>
      </w:r>
      <w:r w:rsidRPr="004C1D9D">
        <w:rPr>
          <w:rFonts w:ascii="TH SarabunTHAI" w:hAnsi="TH SarabunTHAI"/>
          <w:cs/>
        </w:rPr>
        <w:t>วางแผนการออกนิเทศงานส่งเสริมการเกษตรในพื้นที่ที่คณะทำงานฯ</w:t>
      </w:r>
      <w:r w:rsidR="000534E1">
        <w:rPr>
          <w:rFonts w:ascii="TH SarabunTHAI" w:hAnsi="TH SarabunTHAI" w:hint="cs"/>
          <w:cs/>
        </w:rPr>
        <w:t xml:space="preserve"> </w:t>
      </w:r>
      <w:r w:rsidRPr="004C1D9D">
        <w:rPr>
          <w:rFonts w:ascii="TH SarabunTHAI" w:hAnsi="TH SarabunTHAI"/>
          <w:cs/>
        </w:rPr>
        <w:t>แต่ละคณะรับผิดชอบ</w:t>
      </w:r>
      <w:r w:rsidRPr="004C1D9D">
        <w:rPr>
          <w:rFonts w:ascii="TH SarabunTHAI" w:hAnsi="TH SarabunTHAI"/>
        </w:rPr>
        <w:t xml:space="preserve"> </w:t>
      </w:r>
    </w:p>
    <w:p w:rsidR="00DE314C" w:rsidRDefault="00DE314C" w:rsidP="00DE314C">
      <w:pPr>
        <w:autoSpaceDE w:val="0"/>
        <w:autoSpaceDN w:val="0"/>
        <w:adjustRightInd w:val="0"/>
        <w:spacing w:after="0" w:line="240" w:lineRule="auto"/>
        <w:rPr>
          <w:rFonts w:ascii="TH SarabunTHAI" w:hAnsi="TH SarabunTHAI"/>
        </w:rPr>
      </w:pPr>
      <w:r w:rsidRPr="004C1D9D">
        <w:rPr>
          <w:rFonts w:ascii="TH SarabunTHAI" w:hAnsi="TH SarabunTHAI"/>
        </w:rPr>
        <w:t>(</w:t>
      </w:r>
      <w:r w:rsidRPr="004C1D9D">
        <w:rPr>
          <w:rFonts w:ascii="TH SarabunTHAI" w:hAnsi="TH SarabunTHAI"/>
          <w:cs/>
        </w:rPr>
        <w:t>ปีละ</w:t>
      </w:r>
      <w:r w:rsidRPr="004C1D9D">
        <w:rPr>
          <w:rFonts w:ascii="TH SarabunTHAI" w:hAnsi="TH SarabunTHAI"/>
        </w:rPr>
        <w:t xml:space="preserve"> </w:t>
      </w:r>
      <w:r>
        <w:rPr>
          <w:rFonts w:ascii="TH SarabunTHAI" w:hAnsi="TH SarabunTHAI"/>
        </w:rPr>
        <w:t xml:space="preserve">6 </w:t>
      </w:r>
      <w:r w:rsidRPr="004C1D9D">
        <w:rPr>
          <w:rFonts w:ascii="TH SarabunTHAI" w:hAnsi="TH SarabunTHAI"/>
          <w:cs/>
        </w:rPr>
        <w:t>ครั้ง</w:t>
      </w:r>
      <w:r w:rsidRPr="004C1D9D">
        <w:rPr>
          <w:rFonts w:ascii="TH SarabunTHAI" w:hAnsi="TH SarabunTHAI"/>
        </w:rPr>
        <w:t xml:space="preserve">: </w:t>
      </w:r>
      <w:r w:rsidRPr="004C1D9D">
        <w:rPr>
          <w:rFonts w:ascii="TH SarabunTHAI" w:hAnsi="TH SarabunTHAI"/>
          <w:cs/>
        </w:rPr>
        <w:t>ครั้งที่</w:t>
      </w:r>
      <w:r w:rsidRPr="004C1D9D">
        <w:rPr>
          <w:rFonts w:ascii="TH SarabunTHAI" w:hAnsi="TH SarabunTHAI"/>
        </w:rPr>
        <w:t xml:space="preserve"> 1 </w:t>
      </w:r>
      <w:r w:rsidRPr="004C1D9D">
        <w:rPr>
          <w:rFonts w:ascii="TH SarabunTHAI" w:hAnsi="TH SarabunTHAI"/>
          <w:cs/>
        </w:rPr>
        <w:t>ช่วงเดือน</w:t>
      </w:r>
      <w:r>
        <w:rPr>
          <w:rFonts w:ascii="TH SarabunTHAI" w:hAnsi="TH SarabunTHAI" w:hint="cs"/>
          <w:cs/>
        </w:rPr>
        <w:t xml:space="preserve">พฤศจิกายน </w:t>
      </w:r>
      <w:r w:rsidRPr="004C1D9D">
        <w:rPr>
          <w:rFonts w:ascii="TH SarabunTHAI" w:hAnsi="TH SarabunTHAI"/>
          <w:cs/>
        </w:rPr>
        <w:t>ครั้งที่</w:t>
      </w:r>
      <w:r w:rsidRPr="004C1D9D">
        <w:rPr>
          <w:rFonts w:ascii="TH SarabunTHAI" w:hAnsi="TH SarabunTHAI"/>
        </w:rPr>
        <w:t xml:space="preserve"> 2 </w:t>
      </w:r>
      <w:r w:rsidRPr="004C1D9D">
        <w:rPr>
          <w:rFonts w:ascii="TH SarabunTHAI" w:hAnsi="TH SarabunTHAI"/>
          <w:cs/>
        </w:rPr>
        <w:t>ช่วงเดือน</w:t>
      </w:r>
      <w:r>
        <w:rPr>
          <w:rFonts w:ascii="TH SarabunTHAI" w:hAnsi="TH SarabunTHAI" w:hint="cs"/>
          <w:cs/>
        </w:rPr>
        <w:t>มกราคม</w:t>
      </w:r>
      <w:r w:rsidRPr="004C1D9D">
        <w:rPr>
          <w:rFonts w:ascii="TH SarabunTHAI" w:hAnsi="TH SarabunTHAI"/>
        </w:rPr>
        <w:t xml:space="preserve"> </w:t>
      </w:r>
      <w:r w:rsidRPr="004C1D9D">
        <w:rPr>
          <w:rFonts w:ascii="TH SarabunTHAI" w:hAnsi="TH SarabunTHAI"/>
          <w:cs/>
        </w:rPr>
        <w:t>ครั้งที่</w:t>
      </w:r>
      <w:r w:rsidRPr="004C1D9D">
        <w:rPr>
          <w:rFonts w:ascii="TH SarabunTHAI" w:hAnsi="TH SarabunTHAI"/>
        </w:rPr>
        <w:t xml:space="preserve"> 3 </w:t>
      </w:r>
      <w:r w:rsidRPr="004C1D9D">
        <w:rPr>
          <w:rFonts w:ascii="TH SarabunTHAI" w:hAnsi="TH SarabunTHAI"/>
          <w:cs/>
        </w:rPr>
        <w:t>ช่วงเดือน</w:t>
      </w:r>
      <w:r>
        <w:rPr>
          <w:rFonts w:ascii="TH SarabunTHAI" w:hAnsi="TH SarabunTHAI" w:hint="cs"/>
          <w:cs/>
        </w:rPr>
        <w:t xml:space="preserve">มีนาคม </w:t>
      </w:r>
      <w:r w:rsidRPr="004C1D9D">
        <w:rPr>
          <w:rFonts w:ascii="TH SarabunTHAI" w:hAnsi="TH SarabunTHAI"/>
          <w:cs/>
        </w:rPr>
        <w:t>ครั้งที่</w:t>
      </w:r>
      <w:r>
        <w:rPr>
          <w:rFonts w:ascii="TH SarabunTHAI" w:hAnsi="TH SarabunTHAI"/>
        </w:rPr>
        <w:t xml:space="preserve"> 4</w:t>
      </w:r>
      <w:r w:rsidRPr="004C1D9D">
        <w:rPr>
          <w:rFonts w:ascii="TH SarabunTHAI" w:hAnsi="TH SarabunTHAI"/>
        </w:rPr>
        <w:t xml:space="preserve"> </w:t>
      </w:r>
    </w:p>
    <w:p w:rsidR="00DE314C" w:rsidRDefault="00DE314C" w:rsidP="000534E1">
      <w:pPr>
        <w:autoSpaceDE w:val="0"/>
        <w:autoSpaceDN w:val="0"/>
        <w:adjustRightInd w:val="0"/>
        <w:spacing w:line="240" w:lineRule="auto"/>
        <w:rPr>
          <w:rFonts w:ascii="TH SarabunTHAI" w:hAnsi="TH SarabunTHAI"/>
          <w:cs/>
        </w:rPr>
      </w:pPr>
      <w:r w:rsidRPr="004C1D9D">
        <w:rPr>
          <w:rFonts w:ascii="TH SarabunTHAI" w:hAnsi="TH SarabunTHAI"/>
          <w:cs/>
        </w:rPr>
        <w:t>ช่วงเดือน</w:t>
      </w:r>
      <w:r>
        <w:rPr>
          <w:rFonts w:ascii="TH SarabunTHAI" w:hAnsi="TH SarabunTHAI" w:hint="cs"/>
          <w:cs/>
        </w:rPr>
        <w:t xml:space="preserve">พฤษภาคม </w:t>
      </w:r>
      <w:r w:rsidRPr="004C1D9D">
        <w:rPr>
          <w:rFonts w:ascii="TH SarabunTHAI" w:hAnsi="TH SarabunTHAI"/>
          <w:cs/>
        </w:rPr>
        <w:t>ครั้งที่</w:t>
      </w:r>
      <w:r>
        <w:rPr>
          <w:rFonts w:ascii="TH SarabunTHAI" w:hAnsi="TH SarabunTHAI"/>
        </w:rPr>
        <w:t xml:space="preserve"> 5</w:t>
      </w:r>
      <w:r w:rsidRPr="004C1D9D">
        <w:rPr>
          <w:rFonts w:ascii="TH SarabunTHAI" w:hAnsi="TH SarabunTHAI"/>
        </w:rPr>
        <w:t xml:space="preserve"> </w:t>
      </w:r>
      <w:r w:rsidRPr="004C1D9D">
        <w:rPr>
          <w:rFonts w:ascii="TH SarabunTHAI" w:hAnsi="TH SarabunTHAI"/>
          <w:cs/>
        </w:rPr>
        <w:t>ช่วงเดือน</w:t>
      </w:r>
      <w:r>
        <w:rPr>
          <w:rFonts w:ascii="TH SarabunTHAI" w:hAnsi="TH SarabunTHAI" w:hint="cs"/>
          <w:cs/>
        </w:rPr>
        <w:t xml:space="preserve">กรกฎาคม </w:t>
      </w:r>
      <w:r w:rsidRPr="004C1D9D">
        <w:rPr>
          <w:rFonts w:ascii="TH SarabunTHAI" w:hAnsi="TH SarabunTHAI"/>
          <w:cs/>
        </w:rPr>
        <w:t>ครั้งที่</w:t>
      </w:r>
      <w:r>
        <w:rPr>
          <w:rFonts w:ascii="TH SarabunTHAI" w:hAnsi="TH SarabunTHAI" w:hint="cs"/>
          <w:cs/>
        </w:rPr>
        <w:t xml:space="preserve"> 6</w:t>
      </w:r>
      <w:r w:rsidRPr="004C1D9D">
        <w:rPr>
          <w:rFonts w:ascii="TH SarabunTHAI" w:hAnsi="TH SarabunTHAI"/>
        </w:rPr>
        <w:t xml:space="preserve"> </w:t>
      </w:r>
      <w:r w:rsidRPr="004C1D9D">
        <w:rPr>
          <w:rFonts w:ascii="TH SarabunTHAI" w:hAnsi="TH SarabunTHAI"/>
          <w:cs/>
        </w:rPr>
        <w:t>ช่วงเดือน</w:t>
      </w:r>
      <w:r>
        <w:rPr>
          <w:rFonts w:ascii="TH SarabunTHAI" w:hAnsi="TH SarabunTHAI" w:hint="cs"/>
          <w:cs/>
        </w:rPr>
        <w:t>กันยายน</w:t>
      </w:r>
      <w:r w:rsidRPr="004C1D9D">
        <w:rPr>
          <w:rFonts w:ascii="TH SarabunTHAI" w:hAnsi="TH SarabunTHAI"/>
        </w:rPr>
        <w:t xml:space="preserve">) </w:t>
      </w:r>
      <w:r w:rsidRPr="004C1D9D">
        <w:rPr>
          <w:rFonts w:ascii="TH SarabunTHAI" w:hAnsi="TH SarabunTHAI"/>
          <w:cs/>
        </w:rPr>
        <w:t>เพื่อนิเทศงานและขับเคลื่อนงานส่งเสริมการเกษตร</w:t>
      </w:r>
      <w:r w:rsidRPr="004C1D9D">
        <w:rPr>
          <w:rFonts w:ascii="TH SarabunTHAI" w:hAnsi="TH SarabunTHAI"/>
        </w:rPr>
        <w:t xml:space="preserve"> </w:t>
      </w:r>
      <w:r w:rsidRPr="004C1D9D">
        <w:rPr>
          <w:rFonts w:ascii="TH SarabunTHAI" w:hAnsi="TH SarabunTHAI"/>
          <w:cs/>
        </w:rPr>
        <w:t>รับทราบปัญหา</w:t>
      </w:r>
      <w:r w:rsidRPr="004C1D9D">
        <w:rPr>
          <w:rFonts w:ascii="TH SarabunTHAI" w:hAnsi="TH SarabunTHAI"/>
        </w:rPr>
        <w:t xml:space="preserve"> </w:t>
      </w:r>
      <w:r w:rsidRPr="004C1D9D">
        <w:rPr>
          <w:rFonts w:ascii="TH SarabunTHAI" w:hAnsi="TH SarabunTHAI"/>
          <w:cs/>
        </w:rPr>
        <w:t>อุปสรรคในการปฏิบัติงานในพื้นที่</w:t>
      </w:r>
      <w:r w:rsidRPr="004C1D9D">
        <w:rPr>
          <w:rFonts w:ascii="TH SarabunTHAI" w:hAnsi="TH SarabunTHAI"/>
        </w:rPr>
        <w:t xml:space="preserve"> </w:t>
      </w:r>
      <w:r w:rsidRPr="004C1D9D">
        <w:rPr>
          <w:rFonts w:ascii="TH SarabunTHAI" w:hAnsi="TH SarabunTHAI"/>
          <w:cs/>
        </w:rPr>
        <w:t>และร่วมแก้ไขปัญหา</w:t>
      </w:r>
      <w:r>
        <w:rPr>
          <w:rFonts w:ascii="TH SarabunTHAI" w:hAnsi="TH SarabunTHAI" w:hint="cs"/>
          <w:cs/>
        </w:rPr>
        <w:t xml:space="preserve"> </w:t>
      </w:r>
      <w:r w:rsidRPr="004C1D9D">
        <w:rPr>
          <w:rFonts w:ascii="TH SarabunTHAI" w:hAnsi="TH SarabunTHAI"/>
          <w:cs/>
        </w:rPr>
        <w:t>รวมทั้งร่วมกันสรุปผลการนิเทศ</w:t>
      </w:r>
      <w:r w:rsidR="003E6F3A">
        <w:rPr>
          <w:rFonts w:ascii="TH SarabunTHAI" w:hAnsi="TH SarabunTHAI" w:hint="cs"/>
          <w:cs/>
        </w:rPr>
        <w:t>งาน</w:t>
      </w:r>
    </w:p>
    <w:p w:rsidR="00DE314C" w:rsidRPr="00BA75ED" w:rsidRDefault="00DE314C" w:rsidP="00DE314C">
      <w:pPr>
        <w:spacing w:after="0" w:line="240" w:lineRule="auto"/>
        <w:rPr>
          <w:rFonts w:ascii="TH SarabunIT๙" w:hAnsi="TH SarabunIT๙" w:cs="TH SarabunIT๙"/>
          <w:b/>
          <w:bCs/>
        </w:rPr>
      </w:pPr>
      <w:r>
        <w:rPr>
          <w:rFonts w:ascii="TH SarabunTHAI" w:hAnsi="TH SarabunTHAI"/>
        </w:rPr>
        <w:tab/>
      </w:r>
      <w:r w:rsidR="003E6F3A">
        <w:rPr>
          <w:rFonts w:ascii="TH SarabunIT๙" w:hAnsi="TH SarabunIT๙" w:cs="TH SarabunIT๙"/>
          <w:b/>
          <w:bCs/>
        </w:rPr>
        <w:t>4</w:t>
      </w:r>
      <w:r w:rsidRPr="00BA75ED">
        <w:rPr>
          <w:rFonts w:ascii="TH SarabunIT๙" w:hAnsi="TH SarabunIT๙" w:cs="TH SarabunIT๙"/>
          <w:b/>
          <w:bCs/>
        </w:rPr>
        <w:t xml:space="preserve">.4 </w:t>
      </w:r>
      <w:r w:rsidRPr="00BA75ED">
        <w:rPr>
          <w:rFonts w:ascii="TH SarabunIT๙" w:hAnsi="TH SarabunIT๙" w:cs="TH SarabunIT๙"/>
          <w:b/>
          <w:bCs/>
          <w:cs/>
        </w:rPr>
        <w:t>การรายงานแผน</w:t>
      </w:r>
      <w:r w:rsidRPr="00BA75ED">
        <w:rPr>
          <w:rFonts w:ascii="TH SarabunIT๙" w:hAnsi="TH SarabunIT๙" w:cs="TH SarabunIT๙"/>
          <w:b/>
          <w:bCs/>
        </w:rPr>
        <w:t xml:space="preserve"> -</w:t>
      </w:r>
      <w:r w:rsidRPr="00BA75ED">
        <w:rPr>
          <w:rFonts w:ascii="TH SarabunIT๙" w:hAnsi="TH SarabunIT๙" w:cs="TH SarabunIT๙"/>
          <w:b/>
          <w:bCs/>
          <w:cs/>
        </w:rPr>
        <w:t>ผลการปฏิบัติงาน</w:t>
      </w:r>
      <w:r w:rsidRPr="00BA75ED">
        <w:rPr>
          <w:rFonts w:ascii="TH SarabunIT๙" w:hAnsi="TH SarabunIT๙" w:cs="TH SarabunIT๙"/>
          <w:b/>
          <w:bCs/>
        </w:rPr>
        <w:t xml:space="preserve"> </w:t>
      </w:r>
    </w:p>
    <w:p w:rsidR="003E6F3A" w:rsidRPr="00DE314C" w:rsidRDefault="00DE314C" w:rsidP="00DE314C">
      <w:pPr>
        <w:spacing w:after="0" w:line="240" w:lineRule="auto"/>
        <w:rPr>
          <w:rFonts w:ascii="TH SarabunIT๙" w:hAnsi="TH SarabunIT๙" w:cs="TH SarabunIT๙"/>
        </w:rPr>
      </w:pPr>
      <w:r>
        <w:rPr>
          <w:rFonts w:ascii="TH SarabunIT๙" w:hAnsi="TH SarabunIT๙" w:cs="TH SarabunIT๙"/>
        </w:rPr>
        <w:tab/>
      </w:r>
      <w:r w:rsidR="003E6F3A">
        <w:rPr>
          <w:rFonts w:ascii="TH SarabunIT๙" w:hAnsi="TH SarabunIT๙" w:cs="TH SarabunIT๙"/>
        </w:rPr>
        <w:t xml:space="preserve">      </w:t>
      </w:r>
      <w:r w:rsidRPr="00DE314C">
        <w:rPr>
          <w:rFonts w:ascii="TH SarabunIT๙" w:hAnsi="TH SarabunIT๙" w:cs="TH SarabunIT๙"/>
          <w:cs/>
        </w:rPr>
        <w:t>เจ้าหน้าที่ส่งเสริมการเกษตรทุกคน</w:t>
      </w:r>
      <w:r w:rsidR="003E6F3A">
        <w:rPr>
          <w:rFonts w:ascii="TH SarabunIT๙" w:hAnsi="TH SarabunIT๙" w:cs="TH SarabunIT๙"/>
        </w:rPr>
        <w:t xml:space="preserve"> </w:t>
      </w:r>
      <w:r w:rsidR="003E6F3A">
        <w:rPr>
          <w:rFonts w:ascii="TH SarabunIT๙" w:hAnsi="TH SarabunIT๙" w:cs="TH SarabunIT๙" w:hint="cs"/>
          <w:cs/>
        </w:rPr>
        <w:t xml:space="preserve">ทุกระดับ </w:t>
      </w:r>
      <w:r w:rsidRPr="00DE314C">
        <w:rPr>
          <w:rFonts w:ascii="TH SarabunIT๙" w:hAnsi="TH SarabunIT๙" w:cs="TH SarabunIT๙"/>
          <w:cs/>
        </w:rPr>
        <w:t>เข้าไปรายงานแผนและผลการปฏิบัติงานตามระบบส่งเสริมการเกษตร</w:t>
      </w:r>
      <w:r w:rsidRPr="00DE314C">
        <w:rPr>
          <w:rFonts w:ascii="TH SarabunIT๙" w:hAnsi="TH SarabunIT๙" w:cs="TH SarabunIT๙"/>
        </w:rPr>
        <w:t xml:space="preserve"> </w:t>
      </w:r>
      <w:r w:rsidRPr="00DE314C">
        <w:rPr>
          <w:rFonts w:ascii="TH SarabunIT๙" w:hAnsi="TH SarabunIT๙" w:cs="TH SarabunIT๙"/>
          <w:cs/>
        </w:rPr>
        <w:t>ทางโปรแกรมระบบจัดเก็บและน</w:t>
      </w:r>
      <w:r w:rsidR="003E6F3A">
        <w:rPr>
          <w:rFonts w:ascii="TH SarabunIT๙" w:hAnsi="TH SarabunIT๙" w:cs="TH SarabunIT๙"/>
          <w:cs/>
        </w:rPr>
        <w:t>ำเสนอข้อมูลศูนย์บริการและถ่ายทอ</w:t>
      </w:r>
      <w:r w:rsidRPr="00DE314C">
        <w:rPr>
          <w:rFonts w:ascii="TH SarabunIT๙" w:hAnsi="TH SarabunIT๙" w:cs="TH SarabunIT๙"/>
          <w:cs/>
        </w:rPr>
        <w:t>เทคโนโลยีการเกษตรประจำตำบล</w:t>
      </w:r>
      <w:r w:rsidRPr="00DE314C">
        <w:rPr>
          <w:rFonts w:ascii="TH SarabunIT๙" w:hAnsi="TH SarabunIT๙" w:cs="TH SarabunIT๙"/>
        </w:rPr>
        <w:t xml:space="preserve"> </w:t>
      </w:r>
      <w:r w:rsidRPr="00DE314C">
        <w:rPr>
          <w:rFonts w:ascii="TH SarabunIT๙" w:hAnsi="TH SarabunIT๙" w:cs="TH SarabunIT๙"/>
          <w:cs/>
        </w:rPr>
        <w:t>ตามระบบส่งเสริมการเกษตร</w:t>
      </w:r>
      <w:r w:rsidRPr="00DE314C">
        <w:rPr>
          <w:rFonts w:ascii="TH SarabunIT๙" w:hAnsi="TH SarabunIT๙" w:cs="TH SarabunIT๙"/>
        </w:rPr>
        <w:t xml:space="preserve"> (https://tandv.doae.go.th) </w:t>
      </w:r>
      <w:r w:rsidRPr="00DE314C">
        <w:rPr>
          <w:rFonts w:ascii="TH SarabunIT๙" w:hAnsi="TH SarabunIT๙" w:cs="TH SarabunIT๙"/>
          <w:cs/>
        </w:rPr>
        <w:t>รายละเอียดการใช้งานโปรแกรมตามคู่มือ</w:t>
      </w:r>
      <w:r w:rsidRPr="00DE314C">
        <w:rPr>
          <w:rFonts w:ascii="TH SarabunIT๙" w:hAnsi="TH SarabunIT๙" w:cs="TH SarabunIT๙"/>
        </w:rPr>
        <w:t xml:space="preserve"> “</w:t>
      </w:r>
      <w:r w:rsidRPr="00DE314C">
        <w:rPr>
          <w:rFonts w:ascii="TH SarabunIT๙" w:hAnsi="TH SarabunIT๙" w:cs="TH SarabunIT๙"/>
          <w:cs/>
        </w:rPr>
        <w:t>การใช้งานระบบจัดเก็บและนำเสนอข้อมูลศูนย์บริการและถ่ายทอดเทคโนโลยีการเกษตรประจำตำบล</w:t>
      </w:r>
      <w:r w:rsidRPr="00DE314C">
        <w:rPr>
          <w:rFonts w:ascii="TH SarabunIT๙" w:hAnsi="TH SarabunIT๙" w:cs="TH SarabunIT๙"/>
        </w:rPr>
        <w:t xml:space="preserve"> </w:t>
      </w:r>
      <w:r w:rsidRPr="00DE314C">
        <w:rPr>
          <w:rFonts w:ascii="TH SarabunIT๙" w:hAnsi="TH SarabunIT๙" w:cs="TH SarabunIT๙"/>
          <w:cs/>
        </w:rPr>
        <w:t>ตามระบบส่งเสริมการเกษตร</w:t>
      </w:r>
      <w:r w:rsidRPr="00DE314C">
        <w:rPr>
          <w:rFonts w:ascii="TH SarabunIT๙" w:hAnsi="TH SarabunIT๙" w:cs="TH SarabunIT๙"/>
        </w:rPr>
        <w:t xml:space="preserve"> (T&amp;V System)” </w:t>
      </w:r>
      <w:r w:rsidRPr="000534E1">
        <w:rPr>
          <w:rFonts w:cs="TH SarabunENG"/>
        </w:rPr>
        <w:t>(http://new.research.doae.go.th/?p=8799</w:t>
      </w:r>
      <w:r w:rsidRPr="00DE314C">
        <w:rPr>
          <w:rFonts w:ascii="TH SarabunIT๙" w:hAnsi="TH SarabunIT๙" w:cs="TH SarabunIT๙"/>
        </w:rPr>
        <w:t xml:space="preserve">) </w:t>
      </w:r>
    </w:p>
    <w:p w:rsidR="00DE314C" w:rsidRPr="00BA75ED" w:rsidRDefault="00DE314C" w:rsidP="00BA75ED">
      <w:pPr>
        <w:pStyle w:val="a7"/>
        <w:numPr>
          <w:ilvl w:val="0"/>
          <w:numId w:val="1"/>
        </w:numPr>
        <w:spacing w:after="0" w:line="240" w:lineRule="auto"/>
        <w:ind w:left="1560" w:hanging="284"/>
        <w:rPr>
          <w:rFonts w:ascii="TH SarabunIT๙" w:hAnsi="TH SarabunIT๙" w:cs="TH SarabunIT๙"/>
          <w:szCs w:val="32"/>
        </w:rPr>
      </w:pPr>
      <w:r w:rsidRPr="00BA75ED">
        <w:rPr>
          <w:rFonts w:ascii="TH SarabunIT๙" w:hAnsi="TH SarabunIT๙" w:cs="TH SarabunIT๙"/>
          <w:szCs w:val="32"/>
          <w:cs/>
        </w:rPr>
        <w:lastRenderedPageBreak/>
        <w:t>แผน</w:t>
      </w:r>
      <w:r w:rsidRPr="00BA75ED">
        <w:rPr>
          <w:rFonts w:ascii="TH SarabunIT๙" w:hAnsi="TH SarabunIT๙" w:cs="TH SarabunIT๙"/>
          <w:szCs w:val="32"/>
        </w:rPr>
        <w:t xml:space="preserve"> -</w:t>
      </w:r>
      <w:r w:rsidR="000534E1">
        <w:rPr>
          <w:rFonts w:ascii="TH SarabunIT๙" w:hAnsi="TH SarabunIT๙" w:cs="TH SarabunIT๙"/>
          <w:szCs w:val="32"/>
        </w:rPr>
        <w:t xml:space="preserve"> </w:t>
      </w:r>
      <w:r w:rsidRPr="00BA75ED">
        <w:rPr>
          <w:rFonts w:ascii="TH SarabunIT๙" w:hAnsi="TH SarabunIT๙" w:cs="TH SarabunIT๙"/>
          <w:szCs w:val="32"/>
          <w:cs/>
        </w:rPr>
        <w:t>ผลการปฏิบัติงาน</w:t>
      </w:r>
      <w:r w:rsidRPr="00BA75ED">
        <w:rPr>
          <w:rFonts w:ascii="TH SarabunIT๙" w:hAnsi="TH SarabunIT๙" w:cs="TH SarabunIT๙"/>
          <w:szCs w:val="32"/>
        </w:rPr>
        <w:t xml:space="preserve"> (</w:t>
      </w:r>
      <w:r w:rsidRPr="00BA75ED">
        <w:rPr>
          <w:rFonts w:ascii="TH SarabunIT๙" w:hAnsi="TH SarabunIT๙" w:cs="TH SarabunIT๙"/>
          <w:szCs w:val="32"/>
          <w:cs/>
        </w:rPr>
        <w:t>รายบุคคล</w:t>
      </w:r>
      <w:r w:rsidRPr="00BA75ED">
        <w:rPr>
          <w:rFonts w:ascii="TH SarabunIT๙" w:hAnsi="TH SarabunIT๙" w:cs="TH SarabunIT๙"/>
          <w:szCs w:val="32"/>
        </w:rPr>
        <w:t xml:space="preserve">) </w:t>
      </w:r>
      <w:r w:rsidRPr="00BA75ED">
        <w:rPr>
          <w:rFonts w:ascii="TH SarabunIT๙" w:hAnsi="TH SarabunIT๙" w:cs="TH SarabunIT๙"/>
          <w:szCs w:val="32"/>
          <w:cs/>
        </w:rPr>
        <w:t>ตามระบบส่งเสริมการเกษตร</w:t>
      </w:r>
      <w:r w:rsidRPr="00BA75ED">
        <w:rPr>
          <w:rFonts w:ascii="TH SarabunIT๙" w:hAnsi="TH SarabunIT๙" w:cs="TH SarabunIT๙"/>
          <w:szCs w:val="32"/>
        </w:rPr>
        <w:t xml:space="preserve"> </w:t>
      </w:r>
    </w:p>
    <w:p w:rsidR="00DE314C" w:rsidRPr="00DE314C" w:rsidRDefault="00BA75ED" w:rsidP="00DE314C">
      <w:pPr>
        <w:spacing w:after="0" w:line="240" w:lineRule="auto"/>
        <w:rPr>
          <w:rFonts w:ascii="TH SarabunIT๙" w:hAnsi="TH SarabunIT๙" w:cs="TH SarabunIT๙"/>
        </w:rPr>
      </w:pPr>
      <w:r>
        <w:rPr>
          <w:rFonts w:ascii="TH SarabunIT๙" w:hAnsi="TH SarabunIT๙" w:cs="TH SarabunIT๙"/>
        </w:rPr>
        <w:tab/>
      </w:r>
      <w:r>
        <w:rPr>
          <w:rFonts w:ascii="TH SarabunIT๙" w:hAnsi="TH SarabunIT๙" w:cs="TH SarabunIT๙"/>
        </w:rPr>
        <w:tab/>
      </w:r>
      <w:r w:rsidR="00DE314C" w:rsidRPr="00DE314C">
        <w:rPr>
          <w:rFonts w:ascii="TH SarabunIT๙" w:hAnsi="TH SarabunIT๙" w:cs="TH SarabunIT๙"/>
        </w:rPr>
        <w:t>-</w:t>
      </w:r>
      <w:r>
        <w:rPr>
          <w:rFonts w:ascii="TH SarabunIT๙" w:hAnsi="TH SarabunIT๙" w:cs="TH SarabunIT๙" w:hint="cs"/>
          <w:cs/>
        </w:rPr>
        <w:t xml:space="preserve"> </w:t>
      </w:r>
      <w:r w:rsidR="00DE314C" w:rsidRPr="00DE314C">
        <w:rPr>
          <w:rFonts w:ascii="TH SarabunIT๙" w:hAnsi="TH SarabunIT๙" w:cs="TH SarabunIT๙"/>
          <w:cs/>
        </w:rPr>
        <w:t>เจ้าหน้าที่ส่งเสริมการเกษตรทุกคน</w:t>
      </w:r>
      <w:r w:rsidR="00DE314C" w:rsidRPr="00DE314C">
        <w:rPr>
          <w:rFonts w:ascii="TH SarabunIT๙" w:hAnsi="TH SarabunIT๙" w:cs="TH SarabunIT๙"/>
        </w:rPr>
        <w:t xml:space="preserve"> </w:t>
      </w:r>
      <w:r w:rsidR="00DE314C" w:rsidRPr="00DE314C">
        <w:rPr>
          <w:rFonts w:ascii="TH SarabunIT๙" w:hAnsi="TH SarabunIT๙" w:cs="TH SarabunIT๙"/>
          <w:cs/>
        </w:rPr>
        <w:t>บันทึกแผนการปฏิบัติงาน</w:t>
      </w:r>
      <w:r w:rsidR="00DE314C" w:rsidRPr="00DE314C">
        <w:rPr>
          <w:rFonts w:ascii="TH SarabunIT๙" w:hAnsi="TH SarabunIT๙" w:cs="TH SarabunIT๙"/>
        </w:rPr>
        <w:t xml:space="preserve"> (</w:t>
      </w:r>
      <w:r w:rsidR="00DE314C" w:rsidRPr="00DE314C">
        <w:rPr>
          <w:rFonts w:ascii="TH SarabunIT๙" w:hAnsi="TH SarabunIT๙" w:cs="TH SarabunIT๙"/>
          <w:cs/>
        </w:rPr>
        <w:t>รายบุคคล</w:t>
      </w:r>
      <w:r w:rsidR="00DE314C" w:rsidRPr="00DE314C">
        <w:rPr>
          <w:rFonts w:ascii="TH SarabunIT๙" w:hAnsi="TH SarabunIT๙" w:cs="TH SarabunIT๙"/>
        </w:rPr>
        <w:t xml:space="preserve">) </w:t>
      </w:r>
      <w:r w:rsidR="00DE314C" w:rsidRPr="00DE314C">
        <w:rPr>
          <w:rFonts w:ascii="TH SarabunIT๙" w:hAnsi="TH SarabunIT๙" w:cs="TH SarabunIT๙"/>
          <w:cs/>
        </w:rPr>
        <w:t>ให้เสร็จสิ้นภายในวันที่</w:t>
      </w:r>
      <w:r w:rsidR="00DE314C" w:rsidRPr="00DE314C">
        <w:rPr>
          <w:rFonts w:ascii="TH SarabunIT๙" w:hAnsi="TH SarabunIT๙" w:cs="TH SarabunIT๙"/>
        </w:rPr>
        <w:t xml:space="preserve"> 5 </w:t>
      </w:r>
      <w:r w:rsidR="00DE314C" w:rsidRPr="00DE314C">
        <w:rPr>
          <w:rFonts w:ascii="TH SarabunIT๙" w:hAnsi="TH SarabunIT๙" w:cs="TH SarabunIT๙"/>
          <w:cs/>
        </w:rPr>
        <w:t>ของทุกเดือน</w:t>
      </w:r>
      <w:r w:rsidR="00DE314C" w:rsidRPr="00DE314C">
        <w:rPr>
          <w:rFonts w:ascii="TH SarabunIT๙" w:hAnsi="TH SarabunIT๙" w:cs="TH SarabunIT๙"/>
        </w:rPr>
        <w:t xml:space="preserve"> </w:t>
      </w:r>
      <w:r w:rsidR="00DE314C" w:rsidRPr="00DE314C">
        <w:rPr>
          <w:rFonts w:ascii="TH SarabunIT๙" w:hAnsi="TH SarabunIT๙" w:cs="TH SarabunIT๙"/>
          <w:cs/>
        </w:rPr>
        <w:t>โดยหัวหน้าที่มีอำนาจอนุมัติแผนการปฏิบัติงาน</w:t>
      </w:r>
      <w:r w:rsidR="00DE314C" w:rsidRPr="00DE314C">
        <w:rPr>
          <w:rFonts w:ascii="TH SarabunIT๙" w:hAnsi="TH SarabunIT๙" w:cs="TH SarabunIT๙"/>
        </w:rPr>
        <w:t xml:space="preserve"> (</w:t>
      </w:r>
      <w:r w:rsidR="00DE314C" w:rsidRPr="00DE314C">
        <w:rPr>
          <w:rFonts w:ascii="TH SarabunIT๙" w:hAnsi="TH SarabunIT๙" w:cs="TH SarabunIT๙"/>
          <w:cs/>
        </w:rPr>
        <w:t>รายบุคคล</w:t>
      </w:r>
      <w:r w:rsidR="00DE314C" w:rsidRPr="00DE314C">
        <w:rPr>
          <w:rFonts w:ascii="TH SarabunIT๙" w:hAnsi="TH SarabunIT๙" w:cs="TH SarabunIT๙"/>
        </w:rPr>
        <w:t xml:space="preserve">) </w:t>
      </w:r>
      <w:r w:rsidR="00DE314C" w:rsidRPr="00DE314C">
        <w:rPr>
          <w:rFonts w:ascii="TH SarabunIT๙" w:hAnsi="TH SarabunIT๙" w:cs="TH SarabunIT๙"/>
          <w:cs/>
        </w:rPr>
        <w:t>ต้องอนุมัติแผนการปฏิบัติงาน</w:t>
      </w:r>
      <w:r w:rsidR="00DE314C" w:rsidRPr="00DE314C">
        <w:rPr>
          <w:rFonts w:ascii="TH SarabunIT๙" w:hAnsi="TH SarabunIT๙" w:cs="TH SarabunIT๙"/>
        </w:rPr>
        <w:t xml:space="preserve"> </w:t>
      </w:r>
      <w:r w:rsidR="00DE314C" w:rsidRPr="00DE314C">
        <w:rPr>
          <w:rFonts w:ascii="TH SarabunIT๙" w:hAnsi="TH SarabunIT๙" w:cs="TH SarabunIT๙"/>
          <w:cs/>
        </w:rPr>
        <w:t>ให้เสร็จสิ้นภายในวันที่</w:t>
      </w:r>
      <w:r w:rsidR="00DE314C" w:rsidRPr="00DE314C">
        <w:rPr>
          <w:rFonts w:ascii="TH SarabunIT๙" w:hAnsi="TH SarabunIT๙" w:cs="TH SarabunIT๙"/>
        </w:rPr>
        <w:t xml:space="preserve"> 10 </w:t>
      </w:r>
      <w:r w:rsidR="00DE314C" w:rsidRPr="00DE314C">
        <w:rPr>
          <w:rFonts w:ascii="TH SarabunIT๙" w:hAnsi="TH SarabunIT๙" w:cs="TH SarabunIT๙"/>
          <w:cs/>
        </w:rPr>
        <w:t>ของเดือนนั้น</w:t>
      </w:r>
      <w:r w:rsidR="00DE314C" w:rsidRPr="00DE314C">
        <w:rPr>
          <w:rFonts w:ascii="TH SarabunIT๙" w:hAnsi="TH SarabunIT๙" w:cs="TH SarabunIT๙"/>
        </w:rPr>
        <w:t xml:space="preserve"> </w:t>
      </w:r>
    </w:p>
    <w:p w:rsidR="00DE314C" w:rsidRPr="00DE314C" w:rsidRDefault="00BA75ED" w:rsidP="00DE314C">
      <w:pPr>
        <w:spacing w:after="0" w:line="240" w:lineRule="auto"/>
        <w:rPr>
          <w:rFonts w:ascii="TH SarabunIT๙" w:hAnsi="TH SarabunIT๙" w:cs="TH SarabunIT๙"/>
        </w:rPr>
      </w:pPr>
      <w:r>
        <w:rPr>
          <w:rFonts w:ascii="TH SarabunIT๙" w:hAnsi="TH SarabunIT๙" w:cs="TH SarabunIT๙"/>
        </w:rPr>
        <w:tab/>
      </w:r>
      <w:r>
        <w:rPr>
          <w:rFonts w:ascii="TH SarabunIT๙" w:hAnsi="TH SarabunIT๙" w:cs="TH SarabunIT๙"/>
        </w:rPr>
        <w:tab/>
      </w:r>
      <w:r w:rsidR="00DE314C" w:rsidRPr="00DE314C">
        <w:rPr>
          <w:rFonts w:ascii="TH SarabunIT๙" w:hAnsi="TH SarabunIT๙" w:cs="TH SarabunIT๙"/>
        </w:rPr>
        <w:t>-</w:t>
      </w:r>
      <w:r>
        <w:rPr>
          <w:rFonts w:ascii="TH SarabunIT๙" w:hAnsi="TH SarabunIT๙" w:cs="TH SarabunIT๙"/>
        </w:rPr>
        <w:t xml:space="preserve"> </w:t>
      </w:r>
      <w:r w:rsidR="00DE314C" w:rsidRPr="00DE314C">
        <w:rPr>
          <w:rFonts w:ascii="TH SarabunIT๙" w:hAnsi="TH SarabunIT๙" w:cs="TH SarabunIT๙"/>
          <w:cs/>
        </w:rPr>
        <w:t>เจ้าหน้าที่ส่งเสริมการเกษตรทุกคน</w:t>
      </w:r>
      <w:r w:rsidR="00DE314C" w:rsidRPr="00DE314C">
        <w:rPr>
          <w:rFonts w:ascii="TH SarabunIT๙" w:hAnsi="TH SarabunIT๙" w:cs="TH SarabunIT๙"/>
        </w:rPr>
        <w:t xml:space="preserve"> </w:t>
      </w:r>
      <w:r w:rsidR="00DE314C" w:rsidRPr="00DE314C">
        <w:rPr>
          <w:rFonts w:ascii="TH SarabunIT๙" w:hAnsi="TH SarabunIT๙" w:cs="TH SarabunIT๙"/>
          <w:cs/>
        </w:rPr>
        <w:t>บันทึกผลการปฏิบัติงาน</w:t>
      </w:r>
      <w:r w:rsidR="00DE314C" w:rsidRPr="00DE314C">
        <w:rPr>
          <w:rFonts w:ascii="TH SarabunIT๙" w:hAnsi="TH SarabunIT๙" w:cs="TH SarabunIT๙"/>
        </w:rPr>
        <w:t xml:space="preserve"> (</w:t>
      </w:r>
      <w:r w:rsidR="00DE314C" w:rsidRPr="00DE314C">
        <w:rPr>
          <w:rFonts w:ascii="TH SarabunIT๙" w:hAnsi="TH SarabunIT๙" w:cs="TH SarabunIT๙"/>
          <w:cs/>
        </w:rPr>
        <w:t>รายบุคคล</w:t>
      </w:r>
      <w:r w:rsidR="00DE314C" w:rsidRPr="00DE314C">
        <w:rPr>
          <w:rFonts w:ascii="TH SarabunIT๙" w:hAnsi="TH SarabunIT๙" w:cs="TH SarabunIT๙"/>
        </w:rPr>
        <w:t xml:space="preserve">) </w:t>
      </w:r>
      <w:r w:rsidR="00DE314C" w:rsidRPr="00DE314C">
        <w:rPr>
          <w:rFonts w:ascii="TH SarabunIT๙" w:hAnsi="TH SarabunIT๙" w:cs="TH SarabunIT๙"/>
          <w:cs/>
        </w:rPr>
        <w:t>ให้เสร็จสิ้นภายในวันที่</w:t>
      </w:r>
      <w:r w:rsidR="00DE314C" w:rsidRPr="00DE314C">
        <w:rPr>
          <w:rFonts w:ascii="TH SarabunIT๙" w:hAnsi="TH SarabunIT๙" w:cs="TH SarabunIT๙"/>
        </w:rPr>
        <w:t xml:space="preserve"> 5 </w:t>
      </w:r>
      <w:r w:rsidR="00DE314C" w:rsidRPr="00DE314C">
        <w:rPr>
          <w:rFonts w:ascii="TH SarabunIT๙" w:hAnsi="TH SarabunIT๙" w:cs="TH SarabunIT๙"/>
          <w:cs/>
        </w:rPr>
        <w:t>ของเดือนถัดไป</w:t>
      </w:r>
      <w:r w:rsidR="00DE314C" w:rsidRPr="00DE314C">
        <w:rPr>
          <w:rFonts w:ascii="TH SarabunIT๙" w:hAnsi="TH SarabunIT๙" w:cs="TH SarabunIT๙"/>
        </w:rPr>
        <w:t xml:space="preserve"> </w:t>
      </w:r>
    </w:p>
    <w:p w:rsidR="00DE314C" w:rsidRPr="00BA75ED" w:rsidRDefault="00DE314C" w:rsidP="00BA75ED">
      <w:pPr>
        <w:pStyle w:val="a7"/>
        <w:numPr>
          <w:ilvl w:val="0"/>
          <w:numId w:val="1"/>
        </w:numPr>
        <w:spacing w:after="0" w:line="240" w:lineRule="auto"/>
        <w:ind w:left="1560" w:hanging="284"/>
        <w:rPr>
          <w:rFonts w:ascii="TH SarabunIT๙" w:hAnsi="TH SarabunIT๙" w:cs="TH SarabunIT๙"/>
          <w:szCs w:val="32"/>
        </w:rPr>
      </w:pPr>
      <w:r w:rsidRPr="00BA75ED">
        <w:rPr>
          <w:rFonts w:ascii="TH SarabunIT๙" w:hAnsi="TH SarabunIT๙" w:cs="TH SarabunIT๙"/>
          <w:szCs w:val="32"/>
          <w:cs/>
        </w:rPr>
        <w:t>แผน</w:t>
      </w:r>
      <w:r w:rsidRPr="00BA75ED">
        <w:rPr>
          <w:rFonts w:ascii="TH SarabunIT๙" w:hAnsi="TH SarabunIT๙" w:cs="TH SarabunIT๙"/>
          <w:szCs w:val="32"/>
        </w:rPr>
        <w:t xml:space="preserve"> -</w:t>
      </w:r>
      <w:r w:rsidR="003E6F3A">
        <w:rPr>
          <w:rFonts w:ascii="TH SarabunIT๙" w:hAnsi="TH SarabunIT๙" w:cs="TH SarabunIT๙"/>
          <w:szCs w:val="32"/>
        </w:rPr>
        <w:t xml:space="preserve"> </w:t>
      </w:r>
      <w:r w:rsidRPr="00BA75ED">
        <w:rPr>
          <w:rFonts w:ascii="TH SarabunIT๙" w:hAnsi="TH SarabunIT๙" w:cs="TH SarabunIT๙"/>
          <w:szCs w:val="32"/>
          <w:cs/>
        </w:rPr>
        <w:t>ผลการปฏิบัติงาน</w:t>
      </w:r>
      <w:r w:rsidRPr="00BA75ED">
        <w:rPr>
          <w:rFonts w:ascii="TH SarabunIT๙" w:hAnsi="TH SarabunIT๙" w:cs="TH SarabunIT๙"/>
          <w:szCs w:val="32"/>
        </w:rPr>
        <w:t xml:space="preserve"> (</w:t>
      </w:r>
      <w:r w:rsidRPr="00BA75ED">
        <w:rPr>
          <w:rFonts w:ascii="TH SarabunIT๙" w:hAnsi="TH SarabunIT๙" w:cs="TH SarabunIT๙"/>
          <w:szCs w:val="32"/>
          <w:cs/>
        </w:rPr>
        <w:t>หน่วยงาน</w:t>
      </w:r>
      <w:r w:rsidRPr="00BA75ED">
        <w:rPr>
          <w:rFonts w:ascii="TH SarabunIT๙" w:hAnsi="TH SarabunIT๙" w:cs="TH SarabunIT๙"/>
          <w:szCs w:val="32"/>
        </w:rPr>
        <w:t xml:space="preserve">) </w:t>
      </w:r>
      <w:r w:rsidRPr="00BA75ED">
        <w:rPr>
          <w:rFonts w:ascii="TH SarabunIT๙" w:hAnsi="TH SarabunIT๙" w:cs="TH SarabunIT๙"/>
          <w:szCs w:val="32"/>
          <w:cs/>
        </w:rPr>
        <w:t>ตามระบบส่งเสริมการเกษตร</w:t>
      </w:r>
      <w:r w:rsidRPr="00BA75ED">
        <w:rPr>
          <w:rFonts w:ascii="TH SarabunIT๙" w:hAnsi="TH SarabunIT๙" w:cs="TH SarabunIT๙"/>
          <w:szCs w:val="32"/>
        </w:rPr>
        <w:t xml:space="preserve"> </w:t>
      </w:r>
    </w:p>
    <w:p w:rsidR="00DE314C" w:rsidRPr="00DE314C" w:rsidRDefault="00BA75ED" w:rsidP="00DE314C">
      <w:pPr>
        <w:spacing w:after="0" w:line="240" w:lineRule="auto"/>
        <w:rPr>
          <w:rFonts w:ascii="TH SarabunIT๙" w:hAnsi="TH SarabunIT๙" w:cs="TH SarabunIT๙"/>
        </w:rPr>
      </w:pPr>
      <w:r>
        <w:rPr>
          <w:rFonts w:ascii="TH SarabunIT๙" w:hAnsi="TH SarabunIT๙" w:cs="TH SarabunIT๙"/>
        </w:rPr>
        <w:tab/>
      </w:r>
      <w:r>
        <w:rPr>
          <w:rFonts w:ascii="TH SarabunIT๙" w:hAnsi="TH SarabunIT๙" w:cs="TH SarabunIT๙"/>
        </w:rPr>
        <w:tab/>
      </w:r>
      <w:r w:rsidR="00DE314C" w:rsidRPr="00DE314C">
        <w:rPr>
          <w:rFonts w:ascii="TH SarabunIT๙" w:hAnsi="TH SarabunIT๙" w:cs="TH SarabunIT๙"/>
        </w:rPr>
        <w:t>-</w:t>
      </w:r>
      <w:r>
        <w:rPr>
          <w:rFonts w:ascii="TH SarabunIT๙" w:hAnsi="TH SarabunIT๙" w:cs="TH SarabunIT๙" w:hint="cs"/>
          <w:cs/>
        </w:rPr>
        <w:t xml:space="preserve"> </w:t>
      </w:r>
      <w:r w:rsidR="00DE314C" w:rsidRPr="00DE314C">
        <w:rPr>
          <w:rFonts w:ascii="TH SarabunIT๙" w:hAnsi="TH SarabunIT๙" w:cs="TH SarabunIT๙"/>
          <w:cs/>
        </w:rPr>
        <w:t>เจ้าหน้าที่ผู้ประสานงานระบบส่งเสริมการเกษตร</w:t>
      </w:r>
      <w:r w:rsidR="00DE314C" w:rsidRPr="00DE314C">
        <w:rPr>
          <w:rFonts w:ascii="TH SarabunIT๙" w:hAnsi="TH SarabunIT๙" w:cs="TH SarabunIT๙"/>
        </w:rPr>
        <w:t xml:space="preserve"> (Focal Point) </w:t>
      </w:r>
      <w:r w:rsidR="00DE314C" w:rsidRPr="00DE314C">
        <w:rPr>
          <w:rFonts w:ascii="TH SarabunIT๙" w:hAnsi="TH SarabunIT๙" w:cs="TH SarabunIT๙"/>
          <w:cs/>
        </w:rPr>
        <w:t>ของสำนักงานเกษตรจังหวัด</w:t>
      </w:r>
      <w:r w:rsidR="00DE314C" w:rsidRPr="00DE314C">
        <w:rPr>
          <w:rFonts w:ascii="TH SarabunIT๙" w:hAnsi="TH SarabunIT๙" w:cs="TH SarabunIT๙"/>
        </w:rPr>
        <w:t xml:space="preserve"> </w:t>
      </w:r>
      <w:r w:rsidR="00DE314C" w:rsidRPr="00DE314C">
        <w:rPr>
          <w:rFonts w:ascii="TH SarabunIT๙" w:hAnsi="TH SarabunIT๙" w:cs="TH SarabunIT๙"/>
          <w:cs/>
        </w:rPr>
        <w:t>ซึ่งทำหน้าที่ผู้บันทึกแผนการปฏิบัติงาน</w:t>
      </w:r>
      <w:r w:rsidR="00DE314C" w:rsidRPr="00DE314C">
        <w:rPr>
          <w:rFonts w:ascii="TH SarabunIT๙" w:hAnsi="TH SarabunIT๙" w:cs="TH SarabunIT๙"/>
        </w:rPr>
        <w:t xml:space="preserve"> (</w:t>
      </w:r>
      <w:r w:rsidR="00DE314C" w:rsidRPr="00DE314C">
        <w:rPr>
          <w:rFonts w:ascii="TH SarabunIT๙" w:hAnsi="TH SarabunIT๙" w:cs="TH SarabunIT๙"/>
          <w:cs/>
        </w:rPr>
        <w:t>หน่วยงาน</w:t>
      </w:r>
      <w:r w:rsidR="00DE314C" w:rsidRPr="00DE314C">
        <w:rPr>
          <w:rFonts w:ascii="TH SarabunIT๙" w:hAnsi="TH SarabunIT๙" w:cs="TH SarabunIT๙"/>
        </w:rPr>
        <w:t xml:space="preserve">) </w:t>
      </w:r>
      <w:r w:rsidR="00DE314C" w:rsidRPr="00DE314C">
        <w:rPr>
          <w:rFonts w:ascii="TH SarabunIT๙" w:hAnsi="TH SarabunIT๙" w:cs="TH SarabunIT๙"/>
          <w:cs/>
        </w:rPr>
        <w:t>บันทึกแผนการปฏิบัติงาน</w:t>
      </w:r>
      <w:r w:rsidR="00DE314C" w:rsidRPr="00DE314C">
        <w:rPr>
          <w:rFonts w:ascii="TH SarabunIT๙" w:hAnsi="TH SarabunIT๙" w:cs="TH SarabunIT๙"/>
        </w:rPr>
        <w:t xml:space="preserve"> (</w:t>
      </w:r>
      <w:r w:rsidR="00DE314C" w:rsidRPr="00DE314C">
        <w:rPr>
          <w:rFonts w:ascii="TH SarabunIT๙" w:hAnsi="TH SarabunIT๙" w:cs="TH SarabunIT๙"/>
          <w:cs/>
        </w:rPr>
        <w:t>หน่วยงาน</w:t>
      </w:r>
      <w:r w:rsidR="00DE314C" w:rsidRPr="00DE314C">
        <w:rPr>
          <w:rFonts w:ascii="TH SarabunIT๙" w:hAnsi="TH SarabunIT๙" w:cs="TH SarabunIT๙"/>
        </w:rPr>
        <w:t xml:space="preserve">) </w:t>
      </w:r>
      <w:r w:rsidR="00DE314C" w:rsidRPr="00DE314C">
        <w:rPr>
          <w:rFonts w:ascii="TH SarabunIT๙" w:hAnsi="TH SarabunIT๙" w:cs="TH SarabunIT๙"/>
          <w:cs/>
        </w:rPr>
        <w:t>ให้เสร็จสิ้นภายในวันที่</w:t>
      </w:r>
      <w:r w:rsidR="00DE314C" w:rsidRPr="00DE314C">
        <w:rPr>
          <w:rFonts w:ascii="TH SarabunIT๙" w:hAnsi="TH SarabunIT๙" w:cs="TH SarabunIT๙"/>
        </w:rPr>
        <w:t xml:space="preserve"> 5 </w:t>
      </w:r>
      <w:r w:rsidR="00DE314C" w:rsidRPr="00DE314C">
        <w:rPr>
          <w:rFonts w:ascii="TH SarabunIT๙" w:hAnsi="TH SarabunIT๙" w:cs="TH SarabunIT๙"/>
          <w:cs/>
        </w:rPr>
        <w:t>ของทุกเดือน</w:t>
      </w:r>
      <w:r w:rsidR="00DE314C" w:rsidRPr="00DE314C">
        <w:rPr>
          <w:rFonts w:ascii="TH SarabunIT๙" w:hAnsi="TH SarabunIT๙" w:cs="TH SarabunIT๙"/>
        </w:rPr>
        <w:t xml:space="preserve"> </w:t>
      </w:r>
      <w:r w:rsidR="00DE314C" w:rsidRPr="00DE314C">
        <w:rPr>
          <w:rFonts w:ascii="TH SarabunIT๙" w:hAnsi="TH SarabunIT๙" w:cs="TH SarabunIT๙"/>
          <w:cs/>
        </w:rPr>
        <w:t>โดยหัวหน้าที่มีอำนาจอนุมัติแผนการปฏิบัติงาน</w:t>
      </w:r>
      <w:r w:rsidR="00DE314C" w:rsidRPr="00DE314C">
        <w:rPr>
          <w:rFonts w:ascii="TH SarabunIT๙" w:hAnsi="TH SarabunIT๙" w:cs="TH SarabunIT๙"/>
        </w:rPr>
        <w:t xml:space="preserve"> (</w:t>
      </w:r>
      <w:r w:rsidR="00DE314C" w:rsidRPr="00DE314C">
        <w:rPr>
          <w:rFonts w:ascii="TH SarabunIT๙" w:hAnsi="TH SarabunIT๙" w:cs="TH SarabunIT๙"/>
          <w:cs/>
        </w:rPr>
        <w:t>หน่วยงาน</w:t>
      </w:r>
      <w:r w:rsidR="00DE314C" w:rsidRPr="00DE314C">
        <w:rPr>
          <w:rFonts w:ascii="TH SarabunIT๙" w:hAnsi="TH SarabunIT๙" w:cs="TH SarabunIT๙"/>
        </w:rPr>
        <w:t xml:space="preserve">) </w:t>
      </w:r>
      <w:r w:rsidR="00DE314C" w:rsidRPr="00DE314C">
        <w:rPr>
          <w:rFonts w:ascii="TH SarabunIT๙" w:hAnsi="TH SarabunIT๙" w:cs="TH SarabunIT๙"/>
          <w:cs/>
        </w:rPr>
        <w:t>ต้องอนุมัติแผนการปฏิบัติงาน</w:t>
      </w:r>
      <w:r w:rsidR="00DE314C" w:rsidRPr="00DE314C">
        <w:rPr>
          <w:rFonts w:ascii="TH SarabunIT๙" w:hAnsi="TH SarabunIT๙" w:cs="TH SarabunIT๙"/>
        </w:rPr>
        <w:t xml:space="preserve"> </w:t>
      </w:r>
      <w:r w:rsidR="00DE314C" w:rsidRPr="00DE314C">
        <w:rPr>
          <w:rFonts w:ascii="TH SarabunIT๙" w:hAnsi="TH SarabunIT๙" w:cs="TH SarabunIT๙"/>
          <w:cs/>
        </w:rPr>
        <w:t>ให้เสร็จสิ้นภายในวันที่</w:t>
      </w:r>
      <w:r w:rsidR="00DE314C" w:rsidRPr="00DE314C">
        <w:rPr>
          <w:rFonts w:ascii="TH SarabunIT๙" w:hAnsi="TH SarabunIT๙" w:cs="TH SarabunIT๙"/>
        </w:rPr>
        <w:t xml:space="preserve"> 10 </w:t>
      </w:r>
      <w:r w:rsidR="00DE314C" w:rsidRPr="00DE314C">
        <w:rPr>
          <w:rFonts w:ascii="TH SarabunIT๙" w:hAnsi="TH SarabunIT๙" w:cs="TH SarabunIT๙"/>
          <w:cs/>
        </w:rPr>
        <w:t>ของเดือนนั้น</w:t>
      </w:r>
      <w:r w:rsidR="00DE314C" w:rsidRPr="00DE314C">
        <w:rPr>
          <w:rFonts w:ascii="TH SarabunIT๙" w:hAnsi="TH SarabunIT๙" w:cs="TH SarabunIT๙"/>
        </w:rPr>
        <w:t xml:space="preserve"> </w:t>
      </w:r>
    </w:p>
    <w:p w:rsidR="003E6F3A" w:rsidRDefault="00BA75ED" w:rsidP="003E6F3A">
      <w:pPr>
        <w:spacing w:line="240" w:lineRule="auto"/>
        <w:rPr>
          <w:rFonts w:ascii="TH SarabunIT๙" w:hAnsi="TH SarabunIT๙" w:cs="TH SarabunIT๙"/>
        </w:rPr>
      </w:pPr>
      <w:r>
        <w:rPr>
          <w:rFonts w:ascii="TH SarabunIT๙" w:hAnsi="TH SarabunIT๙" w:cs="TH SarabunIT๙"/>
        </w:rPr>
        <w:tab/>
      </w:r>
      <w:r>
        <w:rPr>
          <w:rFonts w:ascii="TH SarabunIT๙" w:hAnsi="TH SarabunIT๙" w:cs="TH SarabunIT๙"/>
        </w:rPr>
        <w:tab/>
      </w:r>
      <w:r w:rsidR="00DE314C" w:rsidRPr="00DE314C">
        <w:rPr>
          <w:rFonts w:ascii="TH SarabunIT๙" w:hAnsi="TH SarabunIT๙" w:cs="TH SarabunIT๙"/>
        </w:rPr>
        <w:t>-</w:t>
      </w:r>
      <w:r>
        <w:rPr>
          <w:rFonts w:ascii="TH SarabunIT๙" w:hAnsi="TH SarabunIT๙" w:cs="TH SarabunIT๙"/>
        </w:rPr>
        <w:t xml:space="preserve"> </w:t>
      </w:r>
      <w:r w:rsidR="00DE314C" w:rsidRPr="00DE314C">
        <w:rPr>
          <w:rFonts w:ascii="TH SarabunIT๙" w:hAnsi="TH SarabunIT๙" w:cs="TH SarabunIT๙"/>
          <w:cs/>
        </w:rPr>
        <w:t>เจ้าหน้าที่ผู้ประสานงานระบบส่งเสริมการเกษตร</w:t>
      </w:r>
      <w:r w:rsidR="00DE314C" w:rsidRPr="00DE314C">
        <w:rPr>
          <w:rFonts w:ascii="TH SarabunIT๙" w:hAnsi="TH SarabunIT๙" w:cs="TH SarabunIT๙"/>
        </w:rPr>
        <w:t xml:space="preserve"> (Focal Point) </w:t>
      </w:r>
      <w:r w:rsidR="00DE314C" w:rsidRPr="00DE314C">
        <w:rPr>
          <w:rFonts w:ascii="TH SarabunIT๙" w:hAnsi="TH SarabunIT๙" w:cs="TH SarabunIT๙"/>
          <w:cs/>
        </w:rPr>
        <w:t>ของสำนักงานเกษตรจังหวัด</w:t>
      </w:r>
      <w:r w:rsidR="00DE314C" w:rsidRPr="00DE314C">
        <w:rPr>
          <w:rFonts w:ascii="TH SarabunIT๙" w:hAnsi="TH SarabunIT๙" w:cs="TH SarabunIT๙"/>
        </w:rPr>
        <w:t xml:space="preserve"> </w:t>
      </w:r>
      <w:r w:rsidR="00DE314C" w:rsidRPr="00DE314C">
        <w:rPr>
          <w:rFonts w:ascii="TH SarabunIT๙" w:hAnsi="TH SarabunIT๙" w:cs="TH SarabunIT๙"/>
          <w:cs/>
        </w:rPr>
        <w:t>บันทึกผลการปฏิบัติงาน</w:t>
      </w:r>
      <w:r w:rsidR="00DE314C" w:rsidRPr="00DE314C">
        <w:rPr>
          <w:rFonts w:ascii="TH SarabunIT๙" w:hAnsi="TH SarabunIT๙" w:cs="TH SarabunIT๙"/>
        </w:rPr>
        <w:t xml:space="preserve"> (</w:t>
      </w:r>
      <w:r w:rsidR="00DE314C" w:rsidRPr="00DE314C">
        <w:rPr>
          <w:rFonts w:ascii="TH SarabunIT๙" w:hAnsi="TH SarabunIT๙" w:cs="TH SarabunIT๙"/>
          <w:cs/>
        </w:rPr>
        <w:t>หน่วยงาน</w:t>
      </w:r>
      <w:r w:rsidR="00DE314C" w:rsidRPr="00DE314C">
        <w:rPr>
          <w:rFonts w:ascii="TH SarabunIT๙" w:hAnsi="TH SarabunIT๙" w:cs="TH SarabunIT๙"/>
        </w:rPr>
        <w:t xml:space="preserve">) </w:t>
      </w:r>
      <w:r w:rsidR="00DE314C" w:rsidRPr="00DE314C">
        <w:rPr>
          <w:rFonts w:ascii="TH SarabunIT๙" w:hAnsi="TH SarabunIT๙" w:cs="TH SarabunIT๙"/>
          <w:cs/>
        </w:rPr>
        <w:t>ให้เสร็จสิ้นภายในวันที่</w:t>
      </w:r>
      <w:r w:rsidR="00DE314C" w:rsidRPr="00DE314C">
        <w:rPr>
          <w:rFonts w:ascii="TH SarabunIT๙" w:hAnsi="TH SarabunIT๙" w:cs="TH SarabunIT๙"/>
        </w:rPr>
        <w:t xml:space="preserve"> 5 </w:t>
      </w:r>
      <w:r w:rsidR="00DE314C" w:rsidRPr="00DE314C">
        <w:rPr>
          <w:rFonts w:ascii="TH SarabunIT๙" w:hAnsi="TH SarabunIT๙" w:cs="TH SarabunIT๙"/>
          <w:cs/>
        </w:rPr>
        <w:t>ของเดือนถัดไป</w:t>
      </w:r>
    </w:p>
    <w:p w:rsidR="003E6F3A" w:rsidRPr="003E6F3A" w:rsidRDefault="003E6F3A" w:rsidP="00DE314C">
      <w:pPr>
        <w:autoSpaceDE w:val="0"/>
        <w:autoSpaceDN w:val="0"/>
        <w:adjustRightInd w:val="0"/>
        <w:spacing w:after="0" w:line="240" w:lineRule="auto"/>
        <w:rPr>
          <w:rFonts w:ascii="TH SarabunIT๙" w:hAnsi="TH SarabunIT๙" w:cs="TH SarabunIT๙"/>
          <w:b/>
          <w:bCs/>
        </w:rPr>
      </w:pPr>
      <w:r w:rsidRPr="003E6F3A">
        <w:rPr>
          <w:rFonts w:ascii="TH SarabunIT๙" w:hAnsi="TH SarabunIT๙" w:cs="TH SarabunIT๙" w:hint="cs"/>
          <w:b/>
          <w:bCs/>
          <w:cs/>
        </w:rPr>
        <w:tab/>
        <w:t xml:space="preserve">4.5 การผลิตสื่อประชาสัมพันธ์ </w:t>
      </w:r>
    </w:p>
    <w:p w:rsidR="000534E1" w:rsidRPr="00BA75ED" w:rsidRDefault="003E6F3A" w:rsidP="00DE314C">
      <w:pPr>
        <w:autoSpaceDE w:val="0"/>
        <w:autoSpaceDN w:val="0"/>
        <w:adjustRightInd w:val="0"/>
        <w:spacing w:line="240" w:lineRule="auto"/>
        <w:rPr>
          <w:rFonts w:ascii="TH SarabunIT๙" w:hAnsi="TH SarabunIT๙" w:cs="TH SarabunIT๙"/>
        </w:rPr>
      </w:pPr>
      <w:r>
        <w:rPr>
          <w:rFonts w:ascii="TH SarabunIT๙" w:hAnsi="TH SarabunIT๙" w:cs="TH SarabunIT๙" w:hint="cs"/>
          <w:cs/>
        </w:rPr>
        <w:tab/>
      </w:r>
      <w:r>
        <w:rPr>
          <w:rFonts w:ascii="TH SarabunIT๙" w:hAnsi="TH SarabunIT๙" w:cs="TH SarabunIT๙" w:hint="cs"/>
          <w:cs/>
        </w:rPr>
        <w:tab/>
      </w:r>
      <w:r w:rsidR="00BA75ED" w:rsidRPr="00BA75ED">
        <w:rPr>
          <w:rFonts w:ascii="TH SarabunIT๙" w:hAnsi="TH SarabunIT๙" w:cs="TH SarabunIT๙"/>
          <w:cs/>
        </w:rPr>
        <w:t>สำนักงานเกษตรจังหวัด</w:t>
      </w:r>
      <w:r w:rsidR="00BA75ED" w:rsidRPr="00BA75ED">
        <w:rPr>
          <w:rFonts w:ascii="TH SarabunIT๙" w:hAnsi="TH SarabunIT๙" w:cs="TH SarabunIT๙"/>
          <w:b/>
          <w:bCs/>
        </w:rPr>
        <w:t xml:space="preserve"> </w:t>
      </w:r>
      <w:r w:rsidR="00BA75ED" w:rsidRPr="00BA75ED">
        <w:rPr>
          <w:rFonts w:ascii="TH SarabunIT๙" w:hAnsi="TH SarabunIT๙" w:cs="TH SarabunIT๙"/>
          <w:cs/>
        </w:rPr>
        <w:t>จัดทำสื่อประชาสัมพันธ์การนำระบบส่งเสริมการเกษตรไปขับเคลื่อนงานในพื้นที่</w:t>
      </w:r>
      <w:r w:rsidR="00BA75ED" w:rsidRPr="00BA75ED">
        <w:rPr>
          <w:rFonts w:ascii="TH SarabunIT๙" w:hAnsi="TH SarabunIT๙" w:cs="TH SarabunIT๙"/>
        </w:rPr>
        <w:t xml:space="preserve"> </w:t>
      </w:r>
      <w:r w:rsidR="00BA75ED" w:rsidRPr="00BA75ED">
        <w:rPr>
          <w:rFonts w:ascii="TH SarabunIT๙" w:hAnsi="TH SarabunIT๙" w:cs="TH SarabunIT๙"/>
          <w:cs/>
        </w:rPr>
        <w:t>ในรูปแบบวีดีทัศน์</w:t>
      </w:r>
      <w:r w:rsidR="00BA75ED" w:rsidRPr="00BA75ED">
        <w:rPr>
          <w:rFonts w:ascii="TH SarabunIT๙" w:hAnsi="TH SarabunIT๙" w:cs="TH SarabunIT๙"/>
        </w:rPr>
        <w:t xml:space="preserve"> </w:t>
      </w:r>
      <w:r w:rsidR="00BA75ED" w:rsidRPr="00BA75ED">
        <w:rPr>
          <w:rFonts w:ascii="TH SarabunIT๙" w:hAnsi="TH SarabunIT๙" w:cs="TH SarabunIT๙"/>
          <w:cs/>
        </w:rPr>
        <w:t>พร้อมอัพโหลด</w:t>
      </w:r>
      <w:r w:rsidR="00BA75ED" w:rsidRPr="00BA75ED">
        <w:rPr>
          <w:rFonts w:ascii="TH SarabunIT๙" w:hAnsi="TH SarabunIT๙" w:cs="TH SarabunIT๙"/>
        </w:rPr>
        <w:t xml:space="preserve"> </w:t>
      </w:r>
      <w:r w:rsidR="00BA75ED" w:rsidRPr="00BA75ED">
        <w:rPr>
          <w:rFonts w:ascii="TH SarabunIT๙" w:hAnsi="TH SarabunIT๙" w:cs="TH SarabunIT๙"/>
          <w:cs/>
        </w:rPr>
        <w:t>ใน</w:t>
      </w:r>
      <w:r w:rsidR="00BA75ED" w:rsidRPr="00BA75ED">
        <w:rPr>
          <w:rFonts w:ascii="TH SarabunIT๙" w:hAnsi="TH SarabunIT๙" w:cs="TH SarabunIT๙"/>
        </w:rPr>
        <w:t xml:space="preserve"> </w:t>
      </w:r>
      <w:proofErr w:type="spellStart"/>
      <w:r w:rsidR="00BA75ED" w:rsidRPr="00BA75ED">
        <w:rPr>
          <w:rFonts w:ascii="TH SarabunIT๙" w:hAnsi="TH SarabunIT๙" w:cs="TH SarabunIT๙"/>
        </w:rPr>
        <w:t>Youtube</w:t>
      </w:r>
      <w:proofErr w:type="spellEnd"/>
      <w:r w:rsidR="00BA75ED" w:rsidRPr="00BA75ED">
        <w:rPr>
          <w:rFonts w:ascii="TH SarabunIT๙" w:hAnsi="TH SarabunIT๙" w:cs="TH SarabunIT๙"/>
        </w:rPr>
        <w:t xml:space="preserve"> </w:t>
      </w:r>
      <w:r w:rsidR="00BA75ED" w:rsidRPr="00BA75ED">
        <w:rPr>
          <w:rFonts w:ascii="TH SarabunIT๙" w:hAnsi="TH SarabunIT๙" w:cs="TH SarabunIT๙"/>
          <w:cs/>
        </w:rPr>
        <w:t>และส่ง</w:t>
      </w:r>
      <w:r w:rsidR="00BA75ED" w:rsidRPr="00BA75ED">
        <w:rPr>
          <w:rFonts w:ascii="TH SarabunIT๙" w:hAnsi="TH SarabunIT๙" w:cs="TH SarabunIT๙"/>
        </w:rPr>
        <w:t xml:space="preserve"> Link </w:t>
      </w:r>
      <w:r w:rsidR="00BA75ED" w:rsidRPr="00BA75ED">
        <w:rPr>
          <w:rFonts w:ascii="TH SarabunIT๙" w:hAnsi="TH SarabunIT๙" w:cs="TH SarabunIT๙"/>
          <w:cs/>
        </w:rPr>
        <w:t>ให้กองวิจัยและพัฒนางานส่งเสริมการเกษตรเพื่อรวบรวมต่อไป</w:t>
      </w:r>
      <w:r w:rsidR="00BA75ED" w:rsidRPr="00BA75ED">
        <w:rPr>
          <w:rFonts w:ascii="TH SarabunIT๙" w:hAnsi="TH SarabunIT๙" w:cs="TH SarabunIT๙"/>
        </w:rPr>
        <w:t xml:space="preserve"> </w:t>
      </w:r>
      <w:r w:rsidR="00BA75ED" w:rsidRPr="00BA75ED">
        <w:rPr>
          <w:rFonts w:ascii="TH SarabunIT๙" w:hAnsi="TH SarabunIT๙" w:cs="TH SarabunIT๙"/>
          <w:cs/>
        </w:rPr>
        <w:t>เป็นตัวชี้วัดผลการปฏิบัติราชการรอบที่</w:t>
      </w:r>
      <w:r w:rsidR="00BA75ED" w:rsidRPr="00BA75ED">
        <w:rPr>
          <w:rFonts w:ascii="TH SarabunIT๙" w:hAnsi="TH SarabunIT๙" w:cs="TH SarabunIT๙"/>
        </w:rPr>
        <w:t xml:space="preserve"> 2/256</w:t>
      </w:r>
      <w:r>
        <w:rPr>
          <w:rFonts w:ascii="TH SarabunIT๙" w:hAnsi="TH SarabunIT๙" w:cs="TH SarabunIT๙" w:hint="cs"/>
          <w:cs/>
        </w:rPr>
        <w:t>5</w:t>
      </w:r>
      <w:r w:rsidR="00BA75ED" w:rsidRPr="00BA75ED">
        <w:rPr>
          <w:rFonts w:ascii="TH SarabunIT๙" w:hAnsi="TH SarabunIT๙" w:cs="TH SarabunIT๙"/>
          <w:b/>
          <w:bCs/>
        </w:rPr>
        <w:t xml:space="preserve"> </w:t>
      </w:r>
      <w:r w:rsidR="00BA75ED" w:rsidRPr="00BA75ED">
        <w:rPr>
          <w:rFonts w:ascii="TH SarabunIT๙" w:hAnsi="TH SarabunIT๙" w:cs="TH SarabunIT๙"/>
          <w:cs/>
        </w:rPr>
        <w:t>โดยให้มีเนื้อหาแสดงเกี่ยวกับงานในพื้นที่ซึ่งประสบความสำเร็จ</w:t>
      </w:r>
      <w:r w:rsidR="00BA75ED" w:rsidRPr="00BA75ED">
        <w:rPr>
          <w:rFonts w:ascii="TH SarabunIT๙" w:hAnsi="TH SarabunIT๙" w:cs="TH SarabunIT๙"/>
        </w:rPr>
        <w:t xml:space="preserve"> </w:t>
      </w:r>
      <w:r w:rsidR="00BA75ED" w:rsidRPr="00BA75ED">
        <w:rPr>
          <w:rFonts w:ascii="TH SarabunIT๙" w:hAnsi="TH SarabunIT๙" w:cs="TH SarabunIT๙"/>
          <w:cs/>
        </w:rPr>
        <w:t>โดยมีการนำระบบส่งเสริมการเกษตร</w:t>
      </w:r>
      <w:r w:rsidR="00BA75ED" w:rsidRPr="00BA75ED">
        <w:rPr>
          <w:rFonts w:ascii="TH SarabunIT๙" w:hAnsi="TH SarabunIT๙" w:cs="TH SarabunIT๙"/>
        </w:rPr>
        <w:t xml:space="preserve"> (T&amp;V System) </w:t>
      </w:r>
      <w:r w:rsidR="00BA75ED" w:rsidRPr="00BA75ED">
        <w:rPr>
          <w:rFonts w:ascii="TH SarabunIT๙" w:hAnsi="TH SarabunIT๙" w:cs="TH SarabunIT๙"/>
          <w:cs/>
        </w:rPr>
        <w:t>ไปขับเคลื่อนงานดังกล่าวอย่างไร</w:t>
      </w:r>
      <w:r w:rsidR="00BA75ED" w:rsidRPr="00BA75ED">
        <w:rPr>
          <w:rFonts w:ascii="TH SarabunIT๙" w:hAnsi="TH SarabunIT๙" w:cs="TH SarabunIT๙"/>
        </w:rPr>
        <w:t xml:space="preserve"> </w:t>
      </w:r>
      <w:r w:rsidR="00BA75ED" w:rsidRPr="00BA75ED">
        <w:rPr>
          <w:rFonts w:ascii="TH SarabunIT๙" w:hAnsi="TH SarabunIT๙" w:cs="TH SarabunIT๙"/>
          <w:cs/>
        </w:rPr>
        <w:t>เพื่อให้เกิดผลสำเร็จของงานอย่างเป็นรูปธรรม</w:t>
      </w:r>
      <w:r w:rsidR="00BA75ED" w:rsidRPr="00BA75ED">
        <w:rPr>
          <w:rFonts w:ascii="TH SarabunIT๙" w:hAnsi="TH SarabunIT๙" w:cs="TH SarabunIT๙"/>
        </w:rPr>
        <w:t xml:space="preserve"> </w:t>
      </w:r>
      <w:r w:rsidR="00BA75ED" w:rsidRPr="00BA75ED">
        <w:rPr>
          <w:rFonts w:ascii="TH SarabunIT๙" w:hAnsi="TH SarabunIT๙" w:cs="TH SarabunIT๙"/>
          <w:cs/>
        </w:rPr>
        <w:t>สามารถแก้ไขปัญหาหรือต่อยอดงานส่งเสริมการเกษตร</w:t>
      </w:r>
      <w:r w:rsidR="00BA75ED" w:rsidRPr="00BA75ED">
        <w:rPr>
          <w:rFonts w:ascii="TH SarabunIT๙" w:hAnsi="TH SarabunIT๙" w:cs="TH SarabunIT๙"/>
        </w:rPr>
        <w:t xml:space="preserve"> </w:t>
      </w:r>
      <w:r w:rsidR="00BA75ED" w:rsidRPr="00BA75ED">
        <w:rPr>
          <w:rFonts w:ascii="TH SarabunIT๙" w:hAnsi="TH SarabunIT๙" w:cs="TH SarabunIT๙"/>
          <w:cs/>
        </w:rPr>
        <w:t>ผลลัพธ์ที่เกิดขึ้นต่องาน</w:t>
      </w:r>
      <w:r w:rsidR="00BA75ED" w:rsidRPr="00BA75ED">
        <w:rPr>
          <w:rFonts w:ascii="TH SarabunIT๙" w:hAnsi="TH SarabunIT๙" w:cs="TH SarabunIT๙"/>
        </w:rPr>
        <w:t xml:space="preserve"> </w:t>
      </w:r>
      <w:r w:rsidR="00BA75ED" w:rsidRPr="00BA75ED">
        <w:rPr>
          <w:rFonts w:ascii="TH SarabunIT๙" w:hAnsi="TH SarabunIT๙" w:cs="TH SarabunIT๙"/>
          <w:cs/>
        </w:rPr>
        <w:t>เจ้าหน้าที่</w:t>
      </w:r>
      <w:r w:rsidR="00BA75ED" w:rsidRPr="00BA75ED">
        <w:rPr>
          <w:rFonts w:ascii="TH SarabunIT๙" w:hAnsi="TH SarabunIT๙" w:cs="TH SarabunIT๙"/>
        </w:rPr>
        <w:t xml:space="preserve"> </w:t>
      </w:r>
      <w:r w:rsidR="00BA75ED" w:rsidRPr="00BA75ED">
        <w:rPr>
          <w:rFonts w:ascii="TH SarabunIT๙" w:hAnsi="TH SarabunIT๙" w:cs="TH SarabunIT๙"/>
          <w:cs/>
        </w:rPr>
        <w:t>เกษตรกร</w:t>
      </w:r>
      <w:r w:rsidR="00BA75ED" w:rsidRPr="00BA75ED">
        <w:rPr>
          <w:rFonts w:ascii="TH SarabunIT๙" w:hAnsi="TH SarabunIT๙" w:cs="TH SarabunIT๙"/>
        </w:rPr>
        <w:t xml:space="preserve"> </w:t>
      </w:r>
      <w:r w:rsidR="00BA75ED" w:rsidRPr="00BA75ED">
        <w:rPr>
          <w:rFonts w:ascii="TH SarabunIT๙" w:hAnsi="TH SarabunIT๙" w:cs="TH SarabunIT๙"/>
          <w:cs/>
        </w:rPr>
        <w:t>และชุมชน</w:t>
      </w:r>
      <w:r w:rsidR="00BA75ED" w:rsidRPr="00BA75ED">
        <w:rPr>
          <w:rFonts w:ascii="TH SarabunIT๙" w:hAnsi="TH SarabunIT๙" w:cs="TH SarabunIT๙"/>
        </w:rPr>
        <w:t xml:space="preserve"> </w:t>
      </w:r>
      <w:r w:rsidR="00BA75ED" w:rsidRPr="00BA75ED">
        <w:rPr>
          <w:rFonts w:ascii="TH SarabunIT๙" w:hAnsi="TH SarabunIT๙" w:cs="TH SarabunIT๙"/>
          <w:cs/>
        </w:rPr>
        <w:t>ตลอดจนปัจจัยความ</w:t>
      </w:r>
      <w:r w:rsidR="00EF29C2">
        <w:rPr>
          <w:rFonts w:ascii="TH SarabunIT๙" w:hAnsi="TH SarabunIT๙" w:cs="TH SarabunIT๙" w:hint="cs"/>
          <w:cs/>
        </w:rPr>
        <w:t>สำเร็จ</w:t>
      </w:r>
      <w:r w:rsidR="00BA75ED" w:rsidRPr="00BA75ED">
        <w:rPr>
          <w:rFonts w:ascii="TH SarabunIT๙" w:hAnsi="TH SarabunIT๙" w:cs="TH SarabunIT๙"/>
          <w:cs/>
        </w:rPr>
        <w:t>ในการขับเคลื่อนงานตามระบบส่งเสริมการเกษตร</w:t>
      </w:r>
      <w:r w:rsidR="00BA75ED" w:rsidRPr="00BA75ED">
        <w:rPr>
          <w:rFonts w:ascii="TH SarabunIT๙" w:hAnsi="TH SarabunIT๙" w:cs="TH SarabunIT๙"/>
        </w:rPr>
        <w:t xml:space="preserve"> </w:t>
      </w:r>
      <w:r w:rsidR="00BA75ED" w:rsidRPr="00BA75ED">
        <w:rPr>
          <w:rFonts w:ascii="TH SarabunIT๙" w:hAnsi="TH SarabunIT๙" w:cs="TH SarabunIT๙"/>
          <w:cs/>
        </w:rPr>
        <w:t>และแนวทางการพัฒนางานตามระบบส่งเสริมการเกษตรต่อไป</w:t>
      </w:r>
    </w:p>
    <w:p w:rsidR="00AB6179" w:rsidRPr="00AB6179" w:rsidRDefault="00EF29C2" w:rsidP="00AB6179">
      <w:pPr>
        <w:autoSpaceDE w:val="0"/>
        <w:autoSpaceDN w:val="0"/>
        <w:adjustRightInd w:val="0"/>
        <w:spacing w:after="0" w:line="240" w:lineRule="auto"/>
        <w:rPr>
          <w:rFonts w:ascii="TH SarabunIT๙" w:hAnsi="TH SarabunIT๙" w:cs="TH SarabunIT๙"/>
          <w:b/>
          <w:bCs/>
        </w:rPr>
      </w:pPr>
      <w:r>
        <w:rPr>
          <w:rFonts w:ascii="TH SarabunIT๙" w:hAnsi="TH SarabunIT๙" w:cs="TH SarabunIT๙"/>
          <w:b/>
          <w:bCs/>
        </w:rPr>
        <w:t>5</w:t>
      </w:r>
      <w:r w:rsidR="00AB6179" w:rsidRPr="00AB6179">
        <w:rPr>
          <w:rFonts w:ascii="TH SarabunIT๙" w:hAnsi="TH SarabunIT๙" w:cs="TH SarabunIT๙"/>
          <w:b/>
          <w:bCs/>
        </w:rPr>
        <w:t xml:space="preserve">. </w:t>
      </w:r>
      <w:r w:rsidR="00AB6179" w:rsidRPr="00AB6179">
        <w:rPr>
          <w:rFonts w:ascii="TH SarabunIT๙" w:hAnsi="TH SarabunIT๙" w:cs="TH SarabunIT๙"/>
          <w:b/>
          <w:bCs/>
          <w:cs/>
        </w:rPr>
        <w:t>แผนปฏิบัติงาน</w:t>
      </w:r>
    </w:p>
    <w:tbl>
      <w:tblPr>
        <w:tblStyle w:val="a6"/>
        <w:tblW w:w="0" w:type="auto"/>
        <w:tblLayout w:type="fixed"/>
        <w:tblLook w:val="04A0"/>
      </w:tblPr>
      <w:tblGrid>
        <w:gridCol w:w="4503"/>
        <w:gridCol w:w="425"/>
        <w:gridCol w:w="425"/>
        <w:gridCol w:w="425"/>
        <w:gridCol w:w="426"/>
        <w:gridCol w:w="425"/>
        <w:gridCol w:w="425"/>
        <w:gridCol w:w="425"/>
        <w:gridCol w:w="426"/>
        <w:gridCol w:w="425"/>
        <w:gridCol w:w="425"/>
        <w:gridCol w:w="425"/>
        <w:gridCol w:w="511"/>
      </w:tblGrid>
      <w:tr w:rsidR="00AB6179" w:rsidTr="001843A0">
        <w:tc>
          <w:tcPr>
            <w:tcW w:w="4503" w:type="dxa"/>
            <w:vMerge w:val="restart"/>
            <w:vAlign w:val="center"/>
          </w:tcPr>
          <w:p w:rsidR="00AB6179" w:rsidRPr="00AB6179" w:rsidRDefault="00AB6179" w:rsidP="001843A0">
            <w:pPr>
              <w:autoSpaceDE w:val="0"/>
              <w:autoSpaceDN w:val="0"/>
              <w:adjustRightInd w:val="0"/>
              <w:jc w:val="center"/>
              <w:rPr>
                <w:rFonts w:ascii="TH SarabunIT๙" w:hAnsi="TH SarabunIT๙" w:cs="TH SarabunIT๙"/>
                <w:b/>
                <w:bCs/>
                <w:sz w:val="28"/>
                <w:szCs w:val="28"/>
                <w:cs/>
              </w:rPr>
            </w:pPr>
            <w:r w:rsidRPr="00AB6179">
              <w:rPr>
                <w:rFonts w:ascii="TH SarabunIT๙" w:hAnsi="TH SarabunIT๙" w:cs="TH SarabunIT๙" w:hint="cs"/>
                <w:b/>
                <w:bCs/>
                <w:sz w:val="28"/>
                <w:szCs w:val="28"/>
                <w:cs/>
              </w:rPr>
              <w:t>กิจกรรม/ขั้นตอน</w:t>
            </w:r>
          </w:p>
        </w:tc>
        <w:tc>
          <w:tcPr>
            <w:tcW w:w="5188" w:type="dxa"/>
            <w:gridSpan w:val="12"/>
          </w:tcPr>
          <w:p w:rsidR="00AB6179" w:rsidRPr="00AB6179" w:rsidRDefault="00AB6179" w:rsidP="00AB6179">
            <w:pPr>
              <w:autoSpaceDE w:val="0"/>
              <w:autoSpaceDN w:val="0"/>
              <w:adjustRightInd w:val="0"/>
              <w:jc w:val="center"/>
              <w:rPr>
                <w:rFonts w:ascii="TH SarabunIT๙" w:hAnsi="TH SarabunIT๙" w:cs="TH SarabunIT๙"/>
                <w:b/>
                <w:bCs/>
                <w:sz w:val="28"/>
                <w:szCs w:val="28"/>
              </w:rPr>
            </w:pPr>
            <w:r w:rsidRPr="00AB6179">
              <w:rPr>
                <w:rFonts w:ascii="TH SarabunIT๙" w:hAnsi="TH SarabunIT๙" w:cs="TH SarabunIT๙" w:hint="cs"/>
                <w:b/>
                <w:bCs/>
                <w:sz w:val="28"/>
                <w:szCs w:val="28"/>
                <w:cs/>
              </w:rPr>
              <w:t>แผนปฏิบัติงาน</w:t>
            </w:r>
          </w:p>
        </w:tc>
      </w:tr>
      <w:tr w:rsidR="00AB6179" w:rsidTr="001843A0">
        <w:tc>
          <w:tcPr>
            <w:tcW w:w="4503" w:type="dxa"/>
            <w:vMerge/>
          </w:tcPr>
          <w:p w:rsidR="00AB6179" w:rsidRPr="00AB6179" w:rsidRDefault="00AB6179" w:rsidP="00AB6179">
            <w:pPr>
              <w:autoSpaceDE w:val="0"/>
              <w:autoSpaceDN w:val="0"/>
              <w:adjustRightInd w:val="0"/>
              <w:rPr>
                <w:rFonts w:ascii="TH SarabunIT๙" w:hAnsi="TH SarabunIT๙" w:cs="TH SarabunIT๙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1275" w:type="dxa"/>
            <w:gridSpan w:val="3"/>
          </w:tcPr>
          <w:p w:rsidR="00AB6179" w:rsidRPr="00AB6179" w:rsidRDefault="00AB6179" w:rsidP="00EF29C2">
            <w:pPr>
              <w:autoSpaceDE w:val="0"/>
              <w:autoSpaceDN w:val="0"/>
              <w:adjustRightInd w:val="0"/>
              <w:jc w:val="center"/>
              <w:rPr>
                <w:rFonts w:ascii="TH SarabunIT๙" w:hAnsi="TH SarabunIT๙" w:cs="TH SarabunIT๙"/>
                <w:b/>
                <w:bCs/>
                <w:sz w:val="28"/>
                <w:szCs w:val="28"/>
                <w:cs/>
              </w:rPr>
            </w:pPr>
            <w:r w:rsidRPr="00AB6179">
              <w:rPr>
                <w:rFonts w:ascii="TH SarabunIT๙" w:hAnsi="TH SarabunIT๙" w:cs="TH SarabunIT๙" w:hint="cs"/>
                <w:b/>
                <w:bCs/>
                <w:sz w:val="28"/>
                <w:szCs w:val="28"/>
                <w:cs/>
              </w:rPr>
              <w:t>ปี 256</w:t>
            </w:r>
            <w:r w:rsidR="00EF29C2">
              <w:rPr>
                <w:rFonts w:ascii="TH SarabunIT๙" w:hAnsi="TH SarabunIT๙" w:cs="TH SarabunIT๙"/>
                <w:b/>
                <w:bCs/>
                <w:sz w:val="28"/>
                <w:szCs w:val="28"/>
              </w:rPr>
              <w:t>4</w:t>
            </w:r>
          </w:p>
        </w:tc>
        <w:tc>
          <w:tcPr>
            <w:tcW w:w="3913" w:type="dxa"/>
            <w:gridSpan w:val="9"/>
          </w:tcPr>
          <w:p w:rsidR="00AB6179" w:rsidRPr="00AB6179" w:rsidRDefault="00AB6179" w:rsidP="00EF29C2">
            <w:pPr>
              <w:autoSpaceDE w:val="0"/>
              <w:autoSpaceDN w:val="0"/>
              <w:adjustRightInd w:val="0"/>
              <w:jc w:val="center"/>
              <w:rPr>
                <w:rFonts w:ascii="TH SarabunIT๙" w:hAnsi="TH SarabunIT๙" w:cs="TH SarabunIT๙"/>
                <w:b/>
                <w:bCs/>
                <w:sz w:val="28"/>
                <w:szCs w:val="28"/>
                <w:cs/>
              </w:rPr>
            </w:pPr>
            <w:r w:rsidRPr="00AB6179">
              <w:rPr>
                <w:rFonts w:ascii="TH SarabunIT๙" w:hAnsi="TH SarabunIT๙" w:cs="TH SarabunIT๙" w:hint="cs"/>
                <w:b/>
                <w:bCs/>
                <w:sz w:val="28"/>
                <w:szCs w:val="28"/>
                <w:cs/>
              </w:rPr>
              <w:t>ปี 256</w:t>
            </w:r>
            <w:r w:rsidR="00EF29C2">
              <w:rPr>
                <w:rFonts w:ascii="TH SarabunIT๙" w:hAnsi="TH SarabunIT๙" w:cs="TH SarabunIT๙"/>
                <w:b/>
                <w:bCs/>
                <w:sz w:val="28"/>
                <w:szCs w:val="28"/>
              </w:rPr>
              <w:t>5</w:t>
            </w:r>
          </w:p>
        </w:tc>
      </w:tr>
      <w:tr w:rsidR="00AB6179" w:rsidRPr="00AB6179" w:rsidTr="001843A0">
        <w:trPr>
          <w:cantSplit/>
          <w:trHeight w:val="892"/>
        </w:trPr>
        <w:tc>
          <w:tcPr>
            <w:tcW w:w="4503" w:type="dxa"/>
            <w:vMerge/>
          </w:tcPr>
          <w:p w:rsidR="00AB6179" w:rsidRDefault="00AB6179" w:rsidP="00AB6179">
            <w:pPr>
              <w:autoSpaceDE w:val="0"/>
              <w:autoSpaceDN w:val="0"/>
              <w:adjustRightInd w:val="0"/>
              <w:rPr>
                <w:rFonts w:ascii="TH SarabunIT๙" w:hAnsi="TH SarabunIT๙" w:cs="TH SarabunIT๙"/>
                <w:b/>
                <w:bCs/>
                <w:cs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AB6179" w:rsidRPr="00AB6179" w:rsidRDefault="00AB6179" w:rsidP="001843A0">
            <w:pPr>
              <w:autoSpaceDE w:val="0"/>
              <w:autoSpaceDN w:val="0"/>
              <w:adjustRightInd w:val="0"/>
              <w:ind w:left="113" w:right="113"/>
              <w:jc w:val="right"/>
              <w:rPr>
                <w:rFonts w:ascii="TH SarabunIT๙" w:hAnsi="TH SarabunIT๙" w:cs="TH SarabunIT๙"/>
                <w:b/>
                <w:bCs/>
                <w:sz w:val="28"/>
                <w:szCs w:val="28"/>
                <w:cs/>
              </w:rPr>
            </w:pPr>
            <w:r w:rsidRPr="00AB6179">
              <w:rPr>
                <w:rFonts w:ascii="TH SarabunIT๙" w:hAnsi="TH SarabunIT๙" w:cs="TH SarabunIT๙" w:hint="cs"/>
                <w:b/>
                <w:bCs/>
                <w:sz w:val="28"/>
                <w:szCs w:val="28"/>
                <w:cs/>
              </w:rPr>
              <w:t>ต.ค.6</w:t>
            </w:r>
            <w:r w:rsidR="00EF29C2">
              <w:rPr>
                <w:rFonts w:ascii="TH SarabunIT๙" w:hAnsi="TH SarabunIT๙" w:cs="TH SarabunIT๙" w:hint="cs"/>
                <w:b/>
                <w:bCs/>
                <w:sz w:val="28"/>
                <w:szCs w:val="28"/>
                <w:cs/>
              </w:rPr>
              <w:t>4</w:t>
            </w:r>
          </w:p>
        </w:tc>
        <w:tc>
          <w:tcPr>
            <w:tcW w:w="425" w:type="dxa"/>
            <w:textDirection w:val="btLr"/>
            <w:vAlign w:val="center"/>
          </w:tcPr>
          <w:p w:rsidR="00AB6179" w:rsidRPr="00AB6179" w:rsidRDefault="00AB6179" w:rsidP="001843A0">
            <w:pPr>
              <w:autoSpaceDE w:val="0"/>
              <w:autoSpaceDN w:val="0"/>
              <w:adjustRightInd w:val="0"/>
              <w:ind w:left="113" w:right="113"/>
              <w:jc w:val="right"/>
              <w:rPr>
                <w:rFonts w:ascii="TH SarabunIT๙" w:hAnsi="TH SarabunIT๙" w:cs="TH SarabunIT๙"/>
                <w:b/>
                <w:bCs/>
                <w:sz w:val="28"/>
                <w:szCs w:val="28"/>
                <w:cs/>
              </w:rPr>
            </w:pPr>
            <w:r w:rsidRPr="00AB6179">
              <w:rPr>
                <w:rFonts w:ascii="TH SarabunIT๙" w:hAnsi="TH SarabunIT๙" w:cs="TH SarabunIT๙" w:hint="cs"/>
                <w:b/>
                <w:bCs/>
                <w:sz w:val="28"/>
                <w:szCs w:val="28"/>
                <w:cs/>
              </w:rPr>
              <w:t>พ.ย.6</w:t>
            </w:r>
            <w:r w:rsidR="00EF29C2">
              <w:rPr>
                <w:rFonts w:ascii="TH SarabunIT๙" w:hAnsi="TH SarabunIT๙" w:cs="TH SarabunIT๙" w:hint="cs"/>
                <w:b/>
                <w:bCs/>
                <w:sz w:val="28"/>
                <w:szCs w:val="28"/>
                <w:cs/>
              </w:rPr>
              <w:t>4</w:t>
            </w:r>
          </w:p>
        </w:tc>
        <w:tc>
          <w:tcPr>
            <w:tcW w:w="425" w:type="dxa"/>
            <w:textDirection w:val="btLr"/>
            <w:vAlign w:val="center"/>
          </w:tcPr>
          <w:p w:rsidR="00AB6179" w:rsidRPr="00AB6179" w:rsidRDefault="00AB6179" w:rsidP="001843A0">
            <w:pPr>
              <w:autoSpaceDE w:val="0"/>
              <w:autoSpaceDN w:val="0"/>
              <w:adjustRightInd w:val="0"/>
              <w:ind w:left="113" w:right="113"/>
              <w:jc w:val="right"/>
              <w:rPr>
                <w:rFonts w:ascii="TH SarabunIT๙" w:hAnsi="TH SarabunIT๙" w:cs="TH SarabunIT๙"/>
                <w:b/>
                <w:bCs/>
                <w:sz w:val="28"/>
                <w:szCs w:val="28"/>
                <w:cs/>
              </w:rPr>
            </w:pPr>
            <w:r w:rsidRPr="00AB6179">
              <w:rPr>
                <w:rFonts w:ascii="TH SarabunIT๙" w:hAnsi="TH SarabunIT๙" w:cs="TH SarabunIT๙" w:hint="cs"/>
                <w:b/>
                <w:bCs/>
                <w:sz w:val="28"/>
                <w:szCs w:val="28"/>
                <w:cs/>
              </w:rPr>
              <w:t>ธ.ค.6</w:t>
            </w:r>
            <w:r w:rsidR="00EF29C2">
              <w:rPr>
                <w:rFonts w:ascii="TH SarabunIT๙" w:hAnsi="TH SarabunIT๙" w:cs="TH SarabunIT๙" w:hint="cs"/>
                <w:b/>
                <w:bCs/>
                <w:sz w:val="28"/>
                <w:szCs w:val="28"/>
                <w:cs/>
              </w:rPr>
              <w:t>4</w:t>
            </w:r>
          </w:p>
        </w:tc>
        <w:tc>
          <w:tcPr>
            <w:tcW w:w="426" w:type="dxa"/>
            <w:textDirection w:val="btLr"/>
            <w:vAlign w:val="center"/>
          </w:tcPr>
          <w:p w:rsidR="00AB6179" w:rsidRPr="00AB6179" w:rsidRDefault="00AB6179" w:rsidP="001843A0">
            <w:pPr>
              <w:autoSpaceDE w:val="0"/>
              <w:autoSpaceDN w:val="0"/>
              <w:adjustRightInd w:val="0"/>
              <w:ind w:left="113" w:right="113"/>
              <w:jc w:val="right"/>
              <w:rPr>
                <w:rFonts w:ascii="TH SarabunIT๙" w:hAnsi="TH SarabunIT๙" w:cs="TH SarabunIT๙"/>
                <w:b/>
                <w:bCs/>
                <w:sz w:val="28"/>
                <w:szCs w:val="28"/>
                <w:cs/>
              </w:rPr>
            </w:pPr>
            <w:r w:rsidRPr="00AB6179">
              <w:rPr>
                <w:rFonts w:ascii="TH SarabunIT๙" w:hAnsi="TH SarabunIT๙" w:cs="TH SarabunIT๙" w:hint="cs"/>
                <w:b/>
                <w:bCs/>
                <w:sz w:val="28"/>
                <w:szCs w:val="28"/>
                <w:cs/>
              </w:rPr>
              <w:t>ม.ค.6</w:t>
            </w:r>
            <w:r w:rsidR="00EF29C2">
              <w:rPr>
                <w:rFonts w:ascii="TH SarabunIT๙" w:hAnsi="TH SarabunIT๙" w:cs="TH SarabunIT๙" w:hint="cs"/>
                <w:b/>
                <w:bCs/>
                <w:sz w:val="28"/>
                <w:szCs w:val="28"/>
                <w:cs/>
              </w:rPr>
              <w:t>5</w:t>
            </w:r>
          </w:p>
        </w:tc>
        <w:tc>
          <w:tcPr>
            <w:tcW w:w="425" w:type="dxa"/>
            <w:textDirection w:val="btLr"/>
            <w:vAlign w:val="center"/>
          </w:tcPr>
          <w:p w:rsidR="00AB6179" w:rsidRPr="00AB6179" w:rsidRDefault="00AB6179" w:rsidP="001843A0">
            <w:pPr>
              <w:autoSpaceDE w:val="0"/>
              <w:autoSpaceDN w:val="0"/>
              <w:adjustRightInd w:val="0"/>
              <w:ind w:left="113" w:right="113"/>
              <w:jc w:val="right"/>
              <w:rPr>
                <w:rFonts w:ascii="TH SarabunIT๙" w:hAnsi="TH SarabunIT๙" w:cs="TH SarabunIT๙"/>
                <w:b/>
                <w:bCs/>
                <w:sz w:val="28"/>
                <w:szCs w:val="28"/>
                <w:cs/>
              </w:rPr>
            </w:pPr>
            <w:r w:rsidRPr="00AB6179">
              <w:rPr>
                <w:rFonts w:ascii="TH SarabunIT๙" w:hAnsi="TH SarabunIT๙" w:cs="TH SarabunIT๙" w:hint="cs"/>
                <w:b/>
                <w:bCs/>
                <w:sz w:val="28"/>
                <w:szCs w:val="28"/>
                <w:cs/>
              </w:rPr>
              <w:t>ก.พ.6</w:t>
            </w:r>
            <w:r w:rsidR="00EF29C2">
              <w:rPr>
                <w:rFonts w:ascii="TH SarabunIT๙" w:hAnsi="TH SarabunIT๙" w:cs="TH SarabunIT๙" w:hint="cs"/>
                <w:b/>
                <w:bCs/>
                <w:sz w:val="28"/>
                <w:szCs w:val="28"/>
                <w:cs/>
              </w:rPr>
              <w:t>5</w:t>
            </w:r>
          </w:p>
        </w:tc>
        <w:tc>
          <w:tcPr>
            <w:tcW w:w="425" w:type="dxa"/>
            <w:textDirection w:val="btLr"/>
            <w:vAlign w:val="center"/>
          </w:tcPr>
          <w:p w:rsidR="00AB6179" w:rsidRPr="00AB6179" w:rsidRDefault="00AB6179" w:rsidP="001843A0">
            <w:pPr>
              <w:autoSpaceDE w:val="0"/>
              <w:autoSpaceDN w:val="0"/>
              <w:adjustRightInd w:val="0"/>
              <w:ind w:left="113" w:right="113"/>
              <w:jc w:val="right"/>
              <w:rPr>
                <w:rFonts w:ascii="TH SarabunIT๙" w:hAnsi="TH SarabunIT๙" w:cs="TH SarabunIT๙"/>
                <w:b/>
                <w:bCs/>
                <w:sz w:val="28"/>
                <w:szCs w:val="28"/>
                <w:cs/>
              </w:rPr>
            </w:pPr>
            <w:r w:rsidRPr="00AB6179">
              <w:rPr>
                <w:rFonts w:ascii="TH SarabunIT๙" w:hAnsi="TH SarabunIT๙" w:cs="TH SarabunIT๙" w:hint="cs"/>
                <w:b/>
                <w:bCs/>
                <w:sz w:val="28"/>
                <w:szCs w:val="28"/>
                <w:cs/>
              </w:rPr>
              <w:t>มี.ค.6</w:t>
            </w:r>
            <w:r w:rsidR="00EF29C2">
              <w:rPr>
                <w:rFonts w:ascii="TH SarabunIT๙" w:hAnsi="TH SarabunIT๙" w:cs="TH SarabunIT๙" w:hint="cs"/>
                <w:b/>
                <w:bCs/>
                <w:sz w:val="28"/>
                <w:szCs w:val="28"/>
                <w:cs/>
              </w:rPr>
              <w:t>5</w:t>
            </w:r>
          </w:p>
        </w:tc>
        <w:tc>
          <w:tcPr>
            <w:tcW w:w="425" w:type="dxa"/>
            <w:textDirection w:val="btLr"/>
            <w:vAlign w:val="center"/>
          </w:tcPr>
          <w:p w:rsidR="00AB6179" w:rsidRPr="00AB6179" w:rsidRDefault="00AB6179" w:rsidP="001843A0">
            <w:pPr>
              <w:autoSpaceDE w:val="0"/>
              <w:autoSpaceDN w:val="0"/>
              <w:adjustRightInd w:val="0"/>
              <w:ind w:left="113" w:right="113"/>
              <w:jc w:val="right"/>
              <w:rPr>
                <w:rFonts w:ascii="TH SarabunIT๙" w:hAnsi="TH SarabunIT๙" w:cs="TH SarabunIT๙"/>
                <w:b/>
                <w:bCs/>
                <w:sz w:val="28"/>
                <w:szCs w:val="28"/>
                <w:cs/>
              </w:rPr>
            </w:pPr>
            <w:r w:rsidRPr="00AB6179">
              <w:rPr>
                <w:rFonts w:ascii="TH SarabunIT๙" w:hAnsi="TH SarabunIT๙" w:cs="TH SarabunIT๙" w:hint="cs"/>
                <w:b/>
                <w:bCs/>
                <w:sz w:val="28"/>
                <w:szCs w:val="28"/>
                <w:cs/>
              </w:rPr>
              <w:t>เม.ย.6</w:t>
            </w:r>
            <w:r w:rsidR="00EF29C2">
              <w:rPr>
                <w:rFonts w:ascii="TH SarabunIT๙" w:hAnsi="TH SarabunIT๙" w:cs="TH SarabunIT๙" w:hint="cs"/>
                <w:b/>
                <w:bCs/>
                <w:sz w:val="28"/>
                <w:szCs w:val="28"/>
                <w:cs/>
              </w:rPr>
              <w:t>5</w:t>
            </w:r>
          </w:p>
        </w:tc>
        <w:tc>
          <w:tcPr>
            <w:tcW w:w="426" w:type="dxa"/>
            <w:textDirection w:val="btLr"/>
            <w:vAlign w:val="center"/>
          </w:tcPr>
          <w:p w:rsidR="00AB6179" w:rsidRPr="00AB6179" w:rsidRDefault="00AB6179" w:rsidP="001843A0">
            <w:pPr>
              <w:autoSpaceDE w:val="0"/>
              <w:autoSpaceDN w:val="0"/>
              <w:adjustRightInd w:val="0"/>
              <w:ind w:left="113" w:right="113"/>
              <w:jc w:val="right"/>
              <w:rPr>
                <w:rFonts w:ascii="TH SarabunIT๙" w:hAnsi="TH SarabunIT๙" w:cs="TH SarabunIT๙"/>
                <w:b/>
                <w:bCs/>
                <w:sz w:val="28"/>
                <w:szCs w:val="28"/>
                <w:cs/>
              </w:rPr>
            </w:pPr>
            <w:r w:rsidRPr="00AB6179">
              <w:rPr>
                <w:rFonts w:ascii="TH SarabunIT๙" w:hAnsi="TH SarabunIT๙" w:cs="TH SarabunIT๙" w:hint="cs"/>
                <w:b/>
                <w:bCs/>
                <w:sz w:val="28"/>
                <w:szCs w:val="28"/>
                <w:cs/>
              </w:rPr>
              <w:t>พ.ค.6</w:t>
            </w:r>
            <w:r w:rsidR="00EF29C2">
              <w:rPr>
                <w:rFonts w:ascii="TH SarabunIT๙" w:hAnsi="TH SarabunIT๙" w:cs="TH SarabunIT๙" w:hint="cs"/>
                <w:b/>
                <w:bCs/>
                <w:sz w:val="28"/>
                <w:szCs w:val="28"/>
                <w:cs/>
              </w:rPr>
              <w:t>5</w:t>
            </w:r>
          </w:p>
        </w:tc>
        <w:tc>
          <w:tcPr>
            <w:tcW w:w="425" w:type="dxa"/>
            <w:textDirection w:val="btLr"/>
            <w:vAlign w:val="center"/>
          </w:tcPr>
          <w:p w:rsidR="00AB6179" w:rsidRPr="00AB6179" w:rsidRDefault="00AB6179" w:rsidP="001843A0">
            <w:pPr>
              <w:autoSpaceDE w:val="0"/>
              <w:autoSpaceDN w:val="0"/>
              <w:adjustRightInd w:val="0"/>
              <w:ind w:left="113" w:right="113"/>
              <w:jc w:val="right"/>
              <w:rPr>
                <w:rFonts w:ascii="TH SarabunIT๙" w:hAnsi="TH SarabunIT๙" w:cs="TH SarabunIT๙"/>
                <w:b/>
                <w:bCs/>
                <w:sz w:val="28"/>
                <w:szCs w:val="28"/>
                <w:cs/>
              </w:rPr>
            </w:pPr>
            <w:r w:rsidRPr="00AB6179">
              <w:rPr>
                <w:rFonts w:ascii="TH SarabunIT๙" w:hAnsi="TH SarabunIT๙" w:cs="TH SarabunIT๙" w:hint="cs"/>
                <w:b/>
                <w:bCs/>
                <w:sz w:val="28"/>
                <w:szCs w:val="28"/>
                <w:cs/>
              </w:rPr>
              <w:t>มิ.ย.6</w:t>
            </w:r>
            <w:r w:rsidR="00EF29C2">
              <w:rPr>
                <w:rFonts w:ascii="TH SarabunIT๙" w:hAnsi="TH SarabunIT๙" w:cs="TH SarabunIT๙" w:hint="cs"/>
                <w:b/>
                <w:bCs/>
                <w:sz w:val="28"/>
                <w:szCs w:val="28"/>
                <w:cs/>
              </w:rPr>
              <w:t>5</w:t>
            </w:r>
          </w:p>
        </w:tc>
        <w:tc>
          <w:tcPr>
            <w:tcW w:w="425" w:type="dxa"/>
            <w:textDirection w:val="btLr"/>
            <w:vAlign w:val="center"/>
          </w:tcPr>
          <w:p w:rsidR="00AB6179" w:rsidRPr="00AB6179" w:rsidRDefault="00AB6179" w:rsidP="001843A0">
            <w:pPr>
              <w:autoSpaceDE w:val="0"/>
              <w:autoSpaceDN w:val="0"/>
              <w:adjustRightInd w:val="0"/>
              <w:ind w:left="113" w:right="113"/>
              <w:jc w:val="right"/>
              <w:rPr>
                <w:rFonts w:ascii="TH SarabunIT๙" w:hAnsi="TH SarabunIT๙" w:cs="TH SarabunIT๙"/>
                <w:b/>
                <w:bCs/>
                <w:sz w:val="28"/>
                <w:szCs w:val="28"/>
                <w:cs/>
              </w:rPr>
            </w:pPr>
            <w:r w:rsidRPr="00AB6179">
              <w:rPr>
                <w:rFonts w:ascii="TH SarabunIT๙" w:hAnsi="TH SarabunIT๙" w:cs="TH SarabunIT๙" w:hint="cs"/>
                <w:b/>
                <w:bCs/>
                <w:sz w:val="28"/>
                <w:szCs w:val="28"/>
                <w:cs/>
              </w:rPr>
              <w:t>ก.ค.6</w:t>
            </w:r>
            <w:r w:rsidR="00EF29C2">
              <w:rPr>
                <w:rFonts w:ascii="TH SarabunIT๙" w:hAnsi="TH SarabunIT๙" w:cs="TH SarabunIT๙" w:hint="cs"/>
                <w:b/>
                <w:bCs/>
                <w:sz w:val="28"/>
                <w:szCs w:val="28"/>
                <w:cs/>
              </w:rPr>
              <w:t>5</w:t>
            </w:r>
          </w:p>
        </w:tc>
        <w:tc>
          <w:tcPr>
            <w:tcW w:w="425" w:type="dxa"/>
            <w:textDirection w:val="btLr"/>
            <w:vAlign w:val="center"/>
          </w:tcPr>
          <w:p w:rsidR="00AB6179" w:rsidRPr="00AB6179" w:rsidRDefault="00AB6179" w:rsidP="001843A0">
            <w:pPr>
              <w:autoSpaceDE w:val="0"/>
              <w:autoSpaceDN w:val="0"/>
              <w:adjustRightInd w:val="0"/>
              <w:ind w:left="113" w:right="113"/>
              <w:jc w:val="right"/>
              <w:rPr>
                <w:rFonts w:ascii="TH SarabunIT๙" w:hAnsi="TH SarabunIT๙" w:cs="TH SarabunIT๙"/>
                <w:b/>
                <w:bCs/>
                <w:sz w:val="28"/>
                <w:szCs w:val="28"/>
                <w:cs/>
              </w:rPr>
            </w:pPr>
            <w:r w:rsidRPr="00AB6179">
              <w:rPr>
                <w:rFonts w:ascii="TH SarabunIT๙" w:hAnsi="TH SarabunIT๙" w:cs="TH SarabunIT๙" w:hint="cs"/>
                <w:b/>
                <w:bCs/>
                <w:sz w:val="28"/>
                <w:szCs w:val="28"/>
                <w:cs/>
              </w:rPr>
              <w:t>ส.ค.6</w:t>
            </w:r>
            <w:r w:rsidR="00EF29C2">
              <w:rPr>
                <w:rFonts w:ascii="TH SarabunIT๙" w:hAnsi="TH SarabunIT๙" w:cs="TH SarabunIT๙" w:hint="cs"/>
                <w:b/>
                <w:bCs/>
                <w:sz w:val="28"/>
                <w:szCs w:val="28"/>
                <w:cs/>
              </w:rPr>
              <w:t>5</w:t>
            </w:r>
          </w:p>
        </w:tc>
        <w:tc>
          <w:tcPr>
            <w:tcW w:w="511" w:type="dxa"/>
            <w:textDirection w:val="btLr"/>
            <w:vAlign w:val="center"/>
          </w:tcPr>
          <w:p w:rsidR="00AB6179" w:rsidRPr="00AB6179" w:rsidRDefault="00AB6179" w:rsidP="001843A0">
            <w:pPr>
              <w:autoSpaceDE w:val="0"/>
              <w:autoSpaceDN w:val="0"/>
              <w:adjustRightInd w:val="0"/>
              <w:ind w:left="113" w:right="113"/>
              <w:jc w:val="right"/>
              <w:rPr>
                <w:rFonts w:ascii="TH SarabunIT๙" w:hAnsi="TH SarabunIT๙" w:cs="TH SarabunIT๙"/>
                <w:b/>
                <w:bCs/>
                <w:sz w:val="28"/>
                <w:szCs w:val="28"/>
                <w:cs/>
              </w:rPr>
            </w:pPr>
            <w:r w:rsidRPr="00AB6179">
              <w:rPr>
                <w:rFonts w:ascii="TH SarabunIT๙" w:hAnsi="TH SarabunIT๙" w:cs="TH SarabunIT๙" w:hint="cs"/>
                <w:b/>
                <w:bCs/>
                <w:sz w:val="28"/>
                <w:szCs w:val="28"/>
                <w:cs/>
              </w:rPr>
              <w:t>ก.ย.6</w:t>
            </w:r>
            <w:r w:rsidR="00EF29C2">
              <w:rPr>
                <w:rFonts w:ascii="TH SarabunIT๙" w:hAnsi="TH SarabunIT๙" w:cs="TH SarabunIT๙" w:hint="cs"/>
                <w:b/>
                <w:bCs/>
                <w:sz w:val="28"/>
                <w:szCs w:val="28"/>
                <w:cs/>
              </w:rPr>
              <w:t>5</w:t>
            </w:r>
          </w:p>
        </w:tc>
      </w:tr>
      <w:tr w:rsidR="001843A0" w:rsidRPr="00AB6179" w:rsidTr="001843A0">
        <w:trPr>
          <w:cantSplit/>
          <w:trHeight w:val="409"/>
        </w:trPr>
        <w:tc>
          <w:tcPr>
            <w:tcW w:w="4503" w:type="dxa"/>
          </w:tcPr>
          <w:p w:rsidR="001843A0" w:rsidRPr="000534E1" w:rsidRDefault="001843A0" w:rsidP="00AB6179">
            <w:pPr>
              <w:autoSpaceDE w:val="0"/>
              <w:autoSpaceDN w:val="0"/>
              <w:adjustRightInd w:val="0"/>
              <w:rPr>
                <w:rFonts w:ascii="TH SarabunIT๙" w:hAnsi="TH SarabunIT๙" w:cs="TH SarabunIT๙"/>
                <w:cs/>
              </w:rPr>
            </w:pPr>
            <w:r w:rsidRPr="000534E1">
              <w:rPr>
                <w:rFonts w:ascii="TH SarabunIT๙" w:hAnsi="TH SarabunIT๙" w:cs="TH SarabunIT๙" w:hint="cs"/>
                <w:cs/>
              </w:rPr>
              <w:t>1. การจัดเวที</w:t>
            </w:r>
            <w:r w:rsidR="00BA75ED" w:rsidRPr="000534E1">
              <w:rPr>
                <w:rFonts w:ascii="TH SarabunIT๙" w:hAnsi="TH SarabunIT๙" w:cs="TH SarabunIT๙" w:hint="cs"/>
                <w:cs/>
              </w:rPr>
              <w:t>แลกเปลี่ยนเรียนรู้</w:t>
            </w:r>
            <w:r w:rsidRPr="000534E1">
              <w:rPr>
                <w:rFonts w:ascii="TH SarabunIT๙" w:hAnsi="TH SarabunIT๙" w:cs="TH SarabunIT๙" w:hint="cs"/>
                <w:cs/>
              </w:rPr>
              <w:t>ตามระบบส่งเสริมการเกษตร</w:t>
            </w:r>
          </w:p>
        </w:tc>
        <w:tc>
          <w:tcPr>
            <w:tcW w:w="425" w:type="dxa"/>
            <w:vAlign w:val="center"/>
          </w:tcPr>
          <w:p w:rsidR="001843A0" w:rsidRPr="001843A0" w:rsidRDefault="001843A0" w:rsidP="001843A0">
            <w:pPr>
              <w:autoSpaceDE w:val="0"/>
              <w:autoSpaceDN w:val="0"/>
              <w:adjustRightInd w:val="0"/>
              <w:jc w:val="right"/>
              <w:rPr>
                <w:rFonts w:ascii="TH SarabunIT๙" w:hAnsi="TH SarabunIT๙" w:cs="TH SarabunIT๙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425" w:type="dxa"/>
            <w:vAlign w:val="center"/>
          </w:tcPr>
          <w:p w:rsidR="001843A0" w:rsidRPr="001843A0" w:rsidRDefault="001843A0" w:rsidP="001843A0">
            <w:pPr>
              <w:autoSpaceDE w:val="0"/>
              <w:autoSpaceDN w:val="0"/>
              <w:adjustRightInd w:val="0"/>
              <w:jc w:val="right"/>
              <w:rPr>
                <w:rFonts w:ascii="TH SarabunIT๙" w:hAnsi="TH SarabunIT๙" w:cs="TH SarabunIT๙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425" w:type="dxa"/>
            <w:vAlign w:val="center"/>
          </w:tcPr>
          <w:p w:rsidR="001843A0" w:rsidRPr="001843A0" w:rsidRDefault="001843A0" w:rsidP="001843A0">
            <w:pPr>
              <w:autoSpaceDE w:val="0"/>
              <w:autoSpaceDN w:val="0"/>
              <w:adjustRightInd w:val="0"/>
              <w:jc w:val="right"/>
              <w:rPr>
                <w:rFonts w:ascii="TH SarabunIT๙" w:hAnsi="TH SarabunIT๙" w:cs="TH SarabunIT๙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426" w:type="dxa"/>
            <w:vAlign w:val="center"/>
          </w:tcPr>
          <w:p w:rsidR="001843A0" w:rsidRPr="001843A0" w:rsidRDefault="001843A0" w:rsidP="001843A0">
            <w:pPr>
              <w:autoSpaceDE w:val="0"/>
              <w:autoSpaceDN w:val="0"/>
              <w:adjustRightInd w:val="0"/>
              <w:jc w:val="right"/>
              <w:rPr>
                <w:rFonts w:ascii="TH SarabunIT๙" w:hAnsi="TH SarabunIT๙" w:cs="TH SarabunIT๙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425" w:type="dxa"/>
            <w:vAlign w:val="center"/>
          </w:tcPr>
          <w:p w:rsidR="001843A0" w:rsidRPr="001843A0" w:rsidRDefault="001843A0" w:rsidP="001843A0">
            <w:pPr>
              <w:autoSpaceDE w:val="0"/>
              <w:autoSpaceDN w:val="0"/>
              <w:adjustRightInd w:val="0"/>
              <w:jc w:val="right"/>
              <w:rPr>
                <w:rFonts w:ascii="TH SarabunIT๙" w:hAnsi="TH SarabunIT๙" w:cs="TH SarabunIT๙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425" w:type="dxa"/>
            <w:vAlign w:val="center"/>
          </w:tcPr>
          <w:p w:rsidR="001843A0" w:rsidRPr="001843A0" w:rsidRDefault="001843A0" w:rsidP="001843A0">
            <w:pPr>
              <w:autoSpaceDE w:val="0"/>
              <w:autoSpaceDN w:val="0"/>
              <w:adjustRightInd w:val="0"/>
              <w:jc w:val="right"/>
              <w:rPr>
                <w:rFonts w:ascii="TH SarabunIT๙" w:hAnsi="TH SarabunIT๙" w:cs="TH SarabunIT๙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425" w:type="dxa"/>
            <w:vAlign w:val="center"/>
          </w:tcPr>
          <w:p w:rsidR="001843A0" w:rsidRPr="001843A0" w:rsidRDefault="001843A0" w:rsidP="001843A0">
            <w:pPr>
              <w:autoSpaceDE w:val="0"/>
              <w:autoSpaceDN w:val="0"/>
              <w:adjustRightInd w:val="0"/>
              <w:jc w:val="right"/>
              <w:rPr>
                <w:rFonts w:ascii="TH SarabunIT๙" w:hAnsi="TH SarabunIT๙" w:cs="TH SarabunIT๙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426" w:type="dxa"/>
            <w:vAlign w:val="center"/>
          </w:tcPr>
          <w:p w:rsidR="001843A0" w:rsidRPr="001843A0" w:rsidRDefault="001843A0" w:rsidP="001843A0">
            <w:pPr>
              <w:autoSpaceDE w:val="0"/>
              <w:autoSpaceDN w:val="0"/>
              <w:adjustRightInd w:val="0"/>
              <w:jc w:val="right"/>
              <w:rPr>
                <w:rFonts w:ascii="TH SarabunIT๙" w:hAnsi="TH SarabunIT๙" w:cs="TH SarabunIT๙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425" w:type="dxa"/>
            <w:vAlign w:val="center"/>
          </w:tcPr>
          <w:p w:rsidR="001843A0" w:rsidRPr="001843A0" w:rsidRDefault="001843A0" w:rsidP="001843A0">
            <w:pPr>
              <w:autoSpaceDE w:val="0"/>
              <w:autoSpaceDN w:val="0"/>
              <w:adjustRightInd w:val="0"/>
              <w:jc w:val="right"/>
              <w:rPr>
                <w:rFonts w:ascii="TH SarabunIT๙" w:hAnsi="TH SarabunIT๙" w:cs="TH SarabunIT๙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425" w:type="dxa"/>
            <w:vAlign w:val="center"/>
          </w:tcPr>
          <w:p w:rsidR="001843A0" w:rsidRPr="001843A0" w:rsidRDefault="001843A0" w:rsidP="001843A0">
            <w:pPr>
              <w:autoSpaceDE w:val="0"/>
              <w:autoSpaceDN w:val="0"/>
              <w:adjustRightInd w:val="0"/>
              <w:jc w:val="right"/>
              <w:rPr>
                <w:rFonts w:ascii="TH SarabunIT๙" w:hAnsi="TH SarabunIT๙" w:cs="TH SarabunIT๙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425" w:type="dxa"/>
            <w:vAlign w:val="center"/>
          </w:tcPr>
          <w:p w:rsidR="001843A0" w:rsidRPr="001843A0" w:rsidRDefault="001843A0" w:rsidP="001843A0">
            <w:pPr>
              <w:autoSpaceDE w:val="0"/>
              <w:autoSpaceDN w:val="0"/>
              <w:adjustRightInd w:val="0"/>
              <w:jc w:val="right"/>
              <w:rPr>
                <w:rFonts w:ascii="TH SarabunIT๙" w:hAnsi="TH SarabunIT๙" w:cs="TH SarabunIT๙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511" w:type="dxa"/>
            <w:vAlign w:val="center"/>
          </w:tcPr>
          <w:p w:rsidR="001843A0" w:rsidRPr="001843A0" w:rsidRDefault="001843A0" w:rsidP="001843A0">
            <w:pPr>
              <w:autoSpaceDE w:val="0"/>
              <w:autoSpaceDN w:val="0"/>
              <w:adjustRightInd w:val="0"/>
              <w:jc w:val="right"/>
              <w:rPr>
                <w:rFonts w:ascii="TH SarabunIT๙" w:hAnsi="TH SarabunIT๙" w:cs="TH SarabunIT๙"/>
                <w:b/>
                <w:bCs/>
                <w:sz w:val="28"/>
                <w:szCs w:val="28"/>
                <w:cs/>
              </w:rPr>
            </w:pPr>
          </w:p>
        </w:tc>
      </w:tr>
      <w:tr w:rsidR="001843A0" w:rsidRPr="00AB6179" w:rsidTr="001843A0">
        <w:trPr>
          <w:cantSplit/>
          <w:trHeight w:val="409"/>
        </w:trPr>
        <w:tc>
          <w:tcPr>
            <w:tcW w:w="4503" w:type="dxa"/>
          </w:tcPr>
          <w:p w:rsidR="001843A0" w:rsidRPr="000534E1" w:rsidRDefault="001843A0" w:rsidP="00AB6179">
            <w:pPr>
              <w:autoSpaceDE w:val="0"/>
              <w:autoSpaceDN w:val="0"/>
              <w:adjustRightInd w:val="0"/>
              <w:rPr>
                <w:rFonts w:ascii="TH SarabunIT๙" w:hAnsi="TH SarabunIT๙" w:cs="TH SarabunIT๙"/>
                <w:cs/>
              </w:rPr>
            </w:pPr>
            <w:r w:rsidRPr="000534E1">
              <w:rPr>
                <w:rFonts w:ascii="TH SarabunIT๙" w:hAnsi="TH SarabunIT๙" w:cs="TH SarabunIT๙" w:hint="cs"/>
                <w:cs/>
              </w:rPr>
              <w:t>- เวทีแลกเปลี่ยนเรียนรู้ระดับอำเภอ (</w:t>
            </w:r>
            <w:r w:rsidRPr="000534E1">
              <w:rPr>
                <w:rFonts w:ascii="TH SarabunIT๙" w:hAnsi="TH SarabunIT๙" w:cs="TH SarabunIT๙"/>
              </w:rPr>
              <w:t>DW</w:t>
            </w:r>
            <w:r w:rsidRPr="000534E1">
              <w:rPr>
                <w:rFonts w:ascii="TH SarabunIT๙" w:hAnsi="TH SarabunIT๙" w:cs="TH SarabunIT๙" w:hint="cs"/>
                <w:cs/>
              </w:rPr>
              <w:t>)</w:t>
            </w:r>
          </w:p>
        </w:tc>
        <w:tc>
          <w:tcPr>
            <w:tcW w:w="425" w:type="dxa"/>
            <w:vAlign w:val="center"/>
          </w:tcPr>
          <w:p w:rsidR="001843A0" w:rsidRPr="001843A0" w:rsidRDefault="001843A0" w:rsidP="001843A0">
            <w:pPr>
              <w:autoSpaceDE w:val="0"/>
              <w:autoSpaceDN w:val="0"/>
              <w:adjustRightInd w:val="0"/>
              <w:jc w:val="right"/>
              <w:rPr>
                <w:rFonts w:ascii="TH SarabunIT๙" w:hAnsi="TH SarabunIT๙" w:cs="TH SarabunIT๙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425" w:type="dxa"/>
            <w:vAlign w:val="center"/>
          </w:tcPr>
          <w:p w:rsidR="001843A0" w:rsidRPr="001843A0" w:rsidRDefault="00133F53" w:rsidP="001843A0">
            <w:pPr>
              <w:autoSpaceDE w:val="0"/>
              <w:autoSpaceDN w:val="0"/>
              <w:adjustRightInd w:val="0"/>
              <w:jc w:val="right"/>
              <w:rPr>
                <w:rFonts w:ascii="TH SarabunIT๙" w:hAnsi="TH SarabunIT๙" w:cs="TH SarabunIT๙"/>
                <w:b/>
                <w:bCs/>
                <w:sz w:val="28"/>
                <w:szCs w:val="28"/>
                <w:cs/>
              </w:rPr>
            </w:pPr>
            <w:r>
              <w:rPr>
                <w:rFonts w:ascii="TH SarabunIT๙" w:hAnsi="TH SarabunIT๙" w:cs="TH SarabunIT๙"/>
                <w:b/>
                <w:bCs/>
                <w:noProof/>
                <w:sz w:val="28"/>
                <w:szCs w:val="28"/>
              </w:rPr>
              <w:pi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_x0000_s1033" type="#_x0000_t32" style="position:absolute;left:0;text-align:left;margin-left:-3.15pt;margin-top:8.85pt;width:19.6pt;height:0;z-index:251663360;mso-position-horizontal-relative:text;mso-position-vertical-relative:text" o:connectortype="straight">
                  <v:stroke startarrow="block" endarrow="block"/>
                </v:shape>
              </w:pict>
            </w:r>
          </w:p>
        </w:tc>
        <w:tc>
          <w:tcPr>
            <w:tcW w:w="425" w:type="dxa"/>
            <w:vAlign w:val="center"/>
          </w:tcPr>
          <w:p w:rsidR="001843A0" w:rsidRPr="001843A0" w:rsidRDefault="001843A0" w:rsidP="001843A0">
            <w:pPr>
              <w:autoSpaceDE w:val="0"/>
              <w:autoSpaceDN w:val="0"/>
              <w:adjustRightInd w:val="0"/>
              <w:jc w:val="right"/>
              <w:rPr>
                <w:rFonts w:ascii="TH SarabunIT๙" w:hAnsi="TH SarabunIT๙" w:cs="TH SarabunIT๙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426" w:type="dxa"/>
            <w:vAlign w:val="center"/>
          </w:tcPr>
          <w:p w:rsidR="001843A0" w:rsidRPr="001843A0" w:rsidRDefault="001843A0" w:rsidP="001843A0">
            <w:pPr>
              <w:autoSpaceDE w:val="0"/>
              <w:autoSpaceDN w:val="0"/>
              <w:adjustRightInd w:val="0"/>
              <w:jc w:val="right"/>
              <w:rPr>
                <w:rFonts w:ascii="TH SarabunIT๙" w:hAnsi="TH SarabunIT๙" w:cs="TH SarabunIT๙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425" w:type="dxa"/>
            <w:vAlign w:val="center"/>
          </w:tcPr>
          <w:p w:rsidR="001843A0" w:rsidRPr="001843A0" w:rsidRDefault="001843A0" w:rsidP="001843A0">
            <w:pPr>
              <w:autoSpaceDE w:val="0"/>
              <w:autoSpaceDN w:val="0"/>
              <w:adjustRightInd w:val="0"/>
              <w:jc w:val="right"/>
              <w:rPr>
                <w:rFonts w:ascii="TH SarabunIT๙" w:hAnsi="TH SarabunIT๙" w:cs="TH SarabunIT๙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425" w:type="dxa"/>
            <w:vAlign w:val="center"/>
          </w:tcPr>
          <w:p w:rsidR="001843A0" w:rsidRPr="001843A0" w:rsidRDefault="00133F53" w:rsidP="001843A0">
            <w:pPr>
              <w:autoSpaceDE w:val="0"/>
              <w:autoSpaceDN w:val="0"/>
              <w:adjustRightInd w:val="0"/>
              <w:jc w:val="right"/>
              <w:rPr>
                <w:rFonts w:ascii="TH SarabunIT๙" w:hAnsi="TH SarabunIT๙" w:cs="TH SarabunIT๙"/>
                <w:b/>
                <w:bCs/>
                <w:sz w:val="28"/>
                <w:szCs w:val="28"/>
                <w:cs/>
              </w:rPr>
            </w:pPr>
            <w:r>
              <w:rPr>
                <w:rFonts w:ascii="TH SarabunIT๙" w:hAnsi="TH SarabunIT๙" w:cs="TH SarabunIT๙"/>
                <w:b/>
                <w:bCs/>
                <w:noProof/>
                <w:sz w:val="28"/>
                <w:szCs w:val="28"/>
              </w:rPr>
              <w:pict>
                <v:shape id="_x0000_s1035" type="#_x0000_t32" style="position:absolute;left:0;text-align:left;margin-left:-5.45pt;margin-top:8.75pt;width:19.6pt;height:0;z-index:251665408;mso-position-horizontal-relative:text;mso-position-vertical-relative:text" o:connectortype="straight">
                  <v:stroke startarrow="block" endarrow="block"/>
                </v:shape>
              </w:pict>
            </w:r>
          </w:p>
        </w:tc>
        <w:tc>
          <w:tcPr>
            <w:tcW w:w="425" w:type="dxa"/>
            <w:vAlign w:val="center"/>
          </w:tcPr>
          <w:p w:rsidR="001843A0" w:rsidRPr="001843A0" w:rsidRDefault="001843A0" w:rsidP="001843A0">
            <w:pPr>
              <w:autoSpaceDE w:val="0"/>
              <w:autoSpaceDN w:val="0"/>
              <w:adjustRightInd w:val="0"/>
              <w:jc w:val="right"/>
              <w:rPr>
                <w:rFonts w:ascii="TH SarabunIT๙" w:hAnsi="TH SarabunIT๙" w:cs="TH SarabunIT๙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426" w:type="dxa"/>
            <w:vAlign w:val="center"/>
          </w:tcPr>
          <w:p w:rsidR="001843A0" w:rsidRPr="001843A0" w:rsidRDefault="001843A0" w:rsidP="001843A0">
            <w:pPr>
              <w:autoSpaceDE w:val="0"/>
              <w:autoSpaceDN w:val="0"/>
              <w:adjustRightInd w:val="0"/>
              <w:jc w:val="right"/>
              <w:rPr>
                <w:rFonts w:ascii="TH SarabunIT๙" w:hAnsi="TH SarabunIT๙" w:cs="TH SarabunIT๙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425" w:type="dxa"/>
            <w:vAlign w:val="center"/>
          </w:tcPr>
          <w:p w:rsidR="001843A0" w:rsidRPr="001843A0" w:rsidRDefault="001843A0" w:rsidP="001843A0">
            <w:pPr>
              <w:autoSpaceDE w:val="0"/>
              <w:autoSpaceDN w:val="0"/>
              <w:adjustRightInd w:val="0"/>
              <w:jc w:val="right"/>
              <w:rPr>
                <w:rFonts w:ascii="TH SarabunIT๙" w:hAnsi="TH SarabunIT๙" w:cs="TH SarabunIT๙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425" w:type="dxa"/>
            <w:vAlign w:val="center"/>
          </w:tcPr>
          <w:p w:rsidR="001843A0" w:rsidRPr="001843A0" w:rsidRDefault="00133F53" w:rsidP="001843A0">
            <w:pPr>
              <w:autoSpaceDE w:val="0"/>
              <w:autoSpaceDN w:val="0"/>
              <w:adjustRightInd w:val="0"/>
              <w:jc w:val="right"/>
              <w:rPr>
                <w:rFonts w:ascii="TH SarabunIT๙" w:hAnsi="TH SarabunIT๙" w:cs="TH SarabunIT๙"/>
                <w:b/>
                <w:bCs/>
                <w:sz w:val="28"/>
                <w:szCs w:val="28"/>
                <w:cs/>
              </w:rPr>
            </w:pPr>
            <w:r>
              <w:rPr>
                <w:rFonts w:ascii="TH SarabunIT๙" w:hAnsi="TH SarabunIT๙" w:cs="TH SarabunIT๙"/>
                <w:b/>
                <w:bCs/>
                <w:noProof/>
                <w:sz w:val="28"/>
                <w:szCs w:val="28"/>
              </w:rPr>
              <w:pict>
                <v:shape id="_x0000_s1036" type="#_x0000_t32" style="position:absolute;left:0;text-align:left;margin-left:-4.5pt;margin-top:8.35pt;width:19.6pt;height:0;z-index:251666432;mso-position-horizontal-relative:text;mso-position-vertical-relative:text" o:connectortype="straight">
                  <v:stroke startarrow="block" endarrow="block"/>
                </v:shape>
              </w:pict>
            </w:r>
          </w:p>
        </w:tc>
        <w:tc>
          <w:tcPr>
            <w:tcW w:w="425" w:type="dxa"/>
            <w:vAlign w:val="center"/>
          </w:tcPr>
          <w:p w:rsidR="001843A0" w:rsidRPr="001843A0" w:rsidRDefault="001843A0" w:rsidP="001843A0">
            <w:pPr>
              <w:autoSpaceDE w:val="0"/>
              <w:autoSpaceDN w:val="0"/>
              <w:adjustRightInd w:val="0"/>
              <w:jc w:val="right"/>
              <w:rPr>
                <w:rFonts w:ascii="TH SarabunIT๙" w:hAnsi="TH SarabunIT๙" w:cs="TH SarabunIT๙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511" w:type="dxa"/>
            <w:vAlign w:val="center"/>
          </w:tcPr>
          <w:p w:rsidR="001843A0" w:rsidRPr="001843A0" w:rsidRDefault="001843A0" w:rsidP="001843A0">
            <w:pPr>
              <w:autoSpaceDE w:val="0"/>
              <w:autoSpaceDN w:val="0"/>
              <w:adjustRightInd w:val="0"/>
              <w:jc w:val="right"/>
              <w:rPr>
                <w:rFonts w:ascii="TH SarabunIT๙" w:hAnsi="TH SarabunIT๙" w:cs="TH SarabunIT๙"/>
                <w:b/>
                <w:bCs/>
                <w:sz w:val="28"/>
                <w:szCs w:val="28"/>
                <w:cs/>
              </w:rPr>
            </w:pPr>
          </w:p>
        </w:tc>
      </w:tr>
      <w:tr w:rsidR="00BA75ED" w:rsidRPr="00AB6179" w:rsidTr="001843A0">
        <w:trPr>
          <w:cantSplit/>
          <w:trHeight w:val="409"/>
        </w:trPr>
        <w:tc>
          <w:tcPr>
            <w:tcW w:w="4503" w:type="dxa"/>
          </w:tcPr>
          <w:p w:rsidR="00BA75ED" w:rsidRPr="000534E1" w:rsidRDefault="00BA75ED" w:rsidP="00AB6179">
            <w:pPr>
              <w:autoSpaceDE w:val="0"/>
              <w:autoSpaceDN w:val="0"/>
              <w:adjustRightInd w:val="0"/>
              <w:rPr>
                <w:rFonts w:ascii="TH SarabunIT๙" w:hAnsi="TH SarabunIT๙" w:cs="TH SarabunIT๙"/>
                <w:cs/>
              </w:rPr>
            </w:pPr>
            <w:r w:rsidRPr="000534E1">
              <w:rPr>
                <w:rFonts w:ascii="TH SarabunIT๙" w:hAnsi="TH SarabunIT๙" w:cs="TH SarabunIT๙" w:hint="cs"/>
                <w:cs/>
              </w:rPr>
              <w:t>- เวทีแลกเปลี่ยนเรียนรู้ระดับอำเภอประจำสัปดาห์ (</w:t>
            </w:r>
            <w:r w:rsidRPr="000534E1">
              <w:rPr>
                <w:rFonts w:ascii="TH SarabunIT๙" w:hAnsi="TH SarabunIT๙" w:cs="TH SarabunIT๙"/>
              </w:rPr>
              <w:t>WM</w:t>
            </w:r>
            <w:r w:rsidRPr="000534E1">
              <w:rPr>
                <w:rFonts w:ascii="TH SarabunIT๙" w:hAnsi="TH SarabunIT๙" w:cs="TH SarabunIT๙" w:hint="cs"/>
                <w:cs/>
              </w:rPr>
              <w:t>)</w:t>
            </w:r>
          </w:p>
        </w:tc>
        <w:tc>
          <w:tcPr>
            <w:tcW w:w="425" w:type="dxa"/>
            <w:vAlign w:val="center"/>
          </w:tcPr>
          <w:p w:rsidR="00BA75ED" w:rsidRPr="001843A0" w:rsidRDefault="00BA75ED" w:rsidP="001843A0">
            <w:pPr>
              <w:autoSpaceDE w:val="0"/>
              <w:autoSpaceDN w:val="0"/>
              <w:adjustRightInd w:val="0"/>
              <w:jc w:val="right"/>
              <w:rPr>
                <w:rFonts w:ascii="TH SarabunIT๙" w:hAnsi="TH SarabunIT๙" w:cs="TH SarabunIT๙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425" w:type="dxa"/>
            <w:vAlign w:val="center"/>
          </w:tcPr>
          <w:p w:rsidR="00BA75ED" w:rsidRDefault="00BA75ED" w:rsidP="001843A0">
            <w:pPr>
              <w:autoSpaceDE w:val="0"/>
              <w:autoSpaceDN w:val="0"/>
              <w:adjustRightInd w:val="0"/>
              <w:jc w:val="right"/>
              <w:rPr>
                <w:rFonts w:ascii="TH SarabunIT๙" w:hAnsi="TH SarabunIT๙" w:cs="TH SarabunIT๙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425" w:type="dxa"/>
            <w:vAlign w:val="center"/>
          </w:tcPr>
          <w:p w:rsidR="00BA75ED" w:rsidRPr="001843A0" w:rsidRDefault="00BA75ED" w:rsidP="001843A0">
            <w:pPr>
              <w:autoSpaceDE w:val="0"/>
              <w:autoSpaceDN w:val="0"/>
              <w:adjustRightInd w:val="0"/>
              <w:jc w:val="right"/>
              <w:rPr>
                <w:rFonts w:ascii="TH SarabunIT๙" w:hAnsi="TH SarabunIT๙" w:cs="TH SarabunIT๙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426" w:type="dxa"/>
            <w:vAlign w:val="center"/>
          </w:tcPr>
          <w:p w:rsidR="00BA75ED" w:rsidRPr="001843A0" w:rsidRDefault="00BA75ED" w:rsidP="001843A0">
            <w:pPr>
              <w:autoSpaceDE w:val="0"/>
              <w:autoSpaceDN w:val="0"/>
              <w:adjustRightInd w:val="0"/>
              <w:jc w:val="right"/>
              <w:rPr>
                <w:rFonts w:ascii="TH SarabunIT๙" w:hAnsi="TH SarabunIT๙" w:cs="TH SarabunIT๙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425" w:type="dxa"/>
            <w:vAlign w:val="center"/>
          </w:tcPr>
          <w:p w:rsidR="00BA75ED" w:rsidRDefault="00BA75ED" w:rsidP="001843A0">
            <w:pPr>
              <w:autoSpaceDE w:val="0"/>
              <w:autoSpaceDN w:val="0"/>
              <w:adjustRightInd w:val="0"/>
              <w:jc w:val="right"/>
              <w:rPr>
                <w:rFonts w:ascii="TH SarabunIT๙" w:hAnsi="TH SarabunIT๙" w:cs="TH SarabunIT๙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425" w:type="dxa"/>
            <w:vAlign w:val="center"/>
          </w:tcPr>
          <w:p w:rsidR="00BA75ED" w:rsidRPr="001843A0" w:rsidRDefault="00BA75ED" w:rsidP="001843A0">
            <w:pPr>
              <w:autoSpaceDE w:val="0"/>
              <w:autoSpaceDN w:val="0"/>
              <w:adjustRightInd w:val="0"/>
              <w:jc w:val="right"/>
              <w:rPr>
                <w:rFonts w:ascii="TH SarabunIT๙" w:hAnsi="TH SarabunIT๙" w:cs="TH SarabunIT๙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425" w:type="dxa"/>
            <w:vAlign w:val="center"/>
          </w:tcPr>
          <w:p w:rsidR="00BA75ED" w:rsidRDefault="00BA75ED" w:rsidP="001843A0">
            <w:pPr>
              <w:autoSpaceDE w:val="0"/>
              <w:autoSpaceDN w:val="0"/>
              <w:adjustRightInd w:val="0"/>
              <w:jc w:val="right"/>
              <w:rPr>
                <w:rFonts w:ascii="TH SarabunIT๙" w:hAnsi="TH SarabunIT๙" w:cs="TH SarabunIT๙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426" w:type="dxa"/>
            <w:vAlign w:val="center"/>
          </w:tcPr>
          <w:p w:rsidR="00BA75ED" w:rsidRPr="001843A0" w:rsidRDefault="00BA75ED" w:rsidP="001843A0">
            <w:pPr>
              <w:autoSpaceDE w:val="0"/>
              <w:autoSpaceDN w:val="0"/>
              <w:adjustRightInd w:val="0"/>
              <w:jc w:val="right"/>
              <w:rPr>
                <w:rFonts w:ascii="TH SarabunIT๙" w:hAnsi="TH SarabunIT๙" w:cs="TH SarabunIT๙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425" w:type="dxa"/>
            <w:vAlign w:val="center"/>
          </w:tcPr>
          <w:p w:rsidR="00BA75ED" w:rsidRPr="001843A0" w:rsidRDefault="00BA75ED" w:rsidP="001843A0">
            <w:pPr>
              <w:autoSpaceDE w:val="0"/>
              <w:autoSpaceDN w:val="0"/>
              <w:adjustRightInd w:val="0"/>
              <w:jc w:val="right"/>
              <w:rPr>
                <w:rFonts w:ascii="TH SarabunIT๙" w:hAnsi="TH SarabunIT๙" w:cs="TH SarabunIT๙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425" w:type="dxa"/>
            <w:vAlign w:val="center"/>
          </w:tcPr>
          <w:p w:rsidR="00BA75ED" w:rsidRDefault="00BA75ED" w:rsidP="001843A0">
            <w:pPr>
              <w:autoSpaceDE w:val="0"/>
              <w:autoSpaceDN w:val="0"/>
              <w:adjustRightInd w:val="0"/>
              <w:jc w:val="right"/>
              <w:rPr>
                <w:rFonts w:ascii="TH SarabunIT๙" w:hAnsi="TH SarabunIT๙" w:cs="TH SarabunIT๙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425" w:type="dxa"/>
            <w:vAlign w:val="center"/>
          </w:tcPr>
          <w:p w:rsidR="00BA75ED" w:rsidRPr="001843A0" w:rsidRDefault="00BA75ED" w:rsidP="001843A0">
            <w:pPr>
              <w:autoSpaceDE w:val="0"/>
              <w:autoSpaceDN w:val="0"/>
              <w:adjustRightInd w:val="0"/>
              <w:jc w:val="right"/>
              <w:rPr>
                <w:rFonts w:ascii="TH SarabunIT๙" w:hAnsi="TH SarabunIT๙" w:cs="TH SarabunIT๙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511" w:type="dxa"/>
            <w:vAlign w:val="center"/>
          </w:tcPr>
          <w:p w:rsidR="00BA75ED" w:rsidRPr="001843A0" w:rsidRDefault="00BA75ED" w:rsidP="001843A0">
            <w:pPr>
              <w:autoSpaceDE w:val="0"/>
              <w:autoSpaceDN w:val="0"/>
              <w:adjustRightInd w:val="0"/>
              <w:jc w:val="right"/>
              <w:rPr>
                <w:rFonts w:ascii="TH SarabunIT๙" w:hAnsi="TH SarabunIT๙" w:cs="TH SarabunIT๙"/>
                <w:b/>
                <w:bCs/>
                <w:sz w:val="28"/>
                <w:szCs w:val="28"/>
                <w:cs/>
              </w:rPr>
            </w:pPr>
          </w:p>
        </w:tc>
      </w:tr>
      <w:tr w:rsidR="00BA75ED" w:rsidRPr="00AB6179" w:rsidTr="001843A0">
        <w:trPr>
          <w:cantSplit/>
          <w:trHeight w:val="409"/>
        </w:trPr>
        <w:tc>
          <w:tcPr>
            <w:tcW w:w="4503" w:type="dxa"/>
          </w:tcPr>
          <w:p w:rsidR="00BA75ED" w:rsidRPr="000534E1" w:rsidRDefault="00BA75ED" w:rsidP="00AB6179">
            <w:pPr>
              <w:autoSpaceDE w:val="0"/>
              <w:autoSpaceDN w:val="0"/>
              <w:adjustRightInd w:val="0"/>
              <w:rPr>
                <w:rFonts w:ascii="TH SarabunIT๙" w:hAnsi="TH SarabunIT๙" w:cs="TH SarabunIT๙"/>
                <w:cs/>
              </w:rPr>
            </w:pPr>
            <w:r w:rsidRPr="000534E1">
              <w:rPr>
                <w:rFonts w:ascii="TH SarabunIT๙" w:hAnsi="TH SarabunIT๙" w:cs="TH SarabunIT๙" w:hint="cs"/>
                <w:cs/>
              </w:rPr>
              <w:t>2. การขับเคลื่อนงานในพื้นที่</w:t>
            </w:r>
          </w:p>
        </w:tc>
        <w:tc>
          <w:tcPr>
            <w:tcW w:w="425" w:type="dxa"/>
            <w:vAlign w:val="center"/>
          </w:tcPr>
          <w:p w:rsidR="00BA75ED" w:rsidRPr="001843A0" w:rsidRDefault="00133F53" w:rsidP="001843A0">
            <w:pPr>
              <w:autoSpaceDE w:val="0"/>
              <w:autoSpaceDN w:val="0"/>
              <w:adjustRightInd w:val="0"/>
              <w:jc w:val="right"/>
              <w:rPr>
                <w:rFonts w:ascii="TH SarabunIT๙" w:hAnsi="TH SarabunIT๙" w:cs="TH SarabunIT๙"/>
                <w:b/>
                <w:bCs/>
                <w:sz w:val="28"/>
                <w:szCs w:val="28"/>
                <w:cs/>
              </w:rPr>
            </w:pPr>
            <w:r>
              <w:rPr>
                <w:rFonts w:ascii="TH SarabunIT๙" w:hAnsi="TH SarabunIT๙" w:cs="TH SarabunIT๙"/>
                <w:b/>
                <w:bCs/>
                <w:noProof/>
                <w:sz w:val="28"/>
                <w:szCs w:val="28"/>
              </w:rPr>
              <w:pict>
                <v:shape id="_x0000_s1054" type="#_x0000_t32" style="position:absolute;left:0;text-align:left;margin-left:-3.45pt;margin-top:-20.8pt;width:253.5pt;height:.05pt;z-index:251689984;mso-position-horizontal-relative:text;mso-position-vertical-relative:text" o:connectortype="straight">
                  <v:stroke startarrow="block" endarrow="block"/>
                </v:shape>
              </w:pict>
            </w:r>
            <w:r>
              <w:rPr>
                <w:rFonts w:ascii="TH SarabunIT๙" w:hAnsi="TH SarabunIT๙" w:cs="TH SarabunIT๙"/>
                <w:b/>
                <w:bCs/>
                <w:noProof/>
                <w:sz w:val="28"/>
                <w:szCs w:val="28"/>
              </w:rPr>
              <w:pict>
                <v:shape id="_x0000_s1049" type="#_x0000_t32" style="position:absolute;left:0;text-align:left;margin-left:-3.45pt;margin-top:6.5pt;width:253.5pt;height:.05pt;z-index:251681792;mso-position-horizontal-relative:text;mso-position-vertical-relative:text" o:connectortype="straight">
                  <v:stroke startarrow="block" endarrow="block"/>
                </v:shape>
              </w:pict>
            </w:r>
          </w:p>
        </w:tc>
        <w:tc>
          <w:tcPr>
            <w:tcW w:w="425" w:type="dxa"/>
            <w:vAlign w:val="center"/>
          </w:tcPr>
          <w:p w:rsidR="00BA75ED" w:rsidRDefault="00BA75ED" w:rsidP="001843A0">
            <w:pPr>
              <w:autoSpaceDE w:val="0"/>
              <w:autoSpaceDN w:val="0"/>
              <w:adjustRightInd w:val="0"/>
              <w:jc w:val="right"/>
              <w:rPr>
                <w:rFonts w:ascii="TH SarabunIT๙" w:hAnsi="TH SarabunIT๙" w:cs="TH SarabunIT๙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425" w:type="dxa"/>
            <w:vAlign w:val="center"/>
          </w:tcPr>
          <w:p w:rsidR="00BA75ED" w:rsidRPr="001843A0" w:rsidRDefault="00BA75ED" w:rsidP="001843A0">
            <w:pPr>
              <w:autoSpaceDE w:val="0"/>
              <w:autoSpaceDN w:val="0"/>
              <w:adjustRightInd w:val="0"/>
              <w:jc w:val="right"/>
              <w:rPr>
                <w:rFonts w:ascii="TH SarabunIT๙" w:hAnsi="TH SarabunIT๙" w:cs="TH SarabunIT๙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426" w:type="dxa"/>
            <w:vAlign w:val="center"/>
          </w:tcPr>
          <w:p w:rsidR="00BA75ED" w:rsidRPr="001843A0" w:rsidRDefault="00BA75ED" w:rsidP="001843A0">
            <w:pPr>
              <w:autoSpaceDE w:val="0"/>
              <w:autoSpaceDN w:val="0"/>
              <w:adjustRightInd w:val="0"/>
              <w:jc w:val="right"/>
              <w:rPr>
                <w:rFonts w:ascii="TH SarabunIT๙" w:hAnsi="TH SarabunIT๙" w:cs="TH SarabunIT๙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425" w:type="dxa"/>
            <w:vAlign w:val="center"/>
          </w:tcPr>
          <w:p w:rsidR="00BA75ED" w:rsidRDefault="00BA75ED" w:rsidP="001843A0">
            <w:pPr>
              <w:autoSpaceDE w:val="0"/>
              <w:autoSpaceDN w:val="0"/>
              <w:adjustRightInd w:val="0"/>
              <w:jc w:val="right"/>
              <w:rPr>
                <w:rFonts w:ascii="TH SarabunIT๙" w:hAnsi="TH SarabunIT๙" w:cs="TH SarabunIT๙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425" w:type="dxa"/>
            <w:vAlign w:val="center"/>
          </w:tcPr>
          <w:p w:rsidR="00BA75ED" w:rsidRPr="001843A0" w:rsidRDefault="00BA75ED" w:rsidP="001843A0">
            <w:pPr>
              <w:autoSpaceDE w:val="0"/>
              <w:autoSpaceDN w:val="0"/>
              <w:adjustRightInd w:val="0"/>
              <w:jc w:val="right"/>
              <w:rPr>
                <w:rFonts w:ascii="TH SarabunIT๙" w:hAnsi="TH SarabunIT๙" w:cs="TH SarabunIT๙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425" w:type="dxa"/>
            <w:vAlign w:val="center"/>
          </w:tcPr>
          <w:p w:rsidR="00BA75ED" w:rsidRDefault="00BA75ED" w:rsidP="001843A0">
            <w:pPr>
              <w:autoSpaceDE w:val="0"/>
              <w:autoSpaceDN w:val="0"/>
              <w:adjustRightInd w:val="0"/>
              <w:jc w:val="right"/>
              <w:rPr>
                <w:rFonts w:ascii="TH SarabunIT๙" w:hAnsi="TH SarabunIT๙" w:cs="TH SarabunIT๙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426" w:type="dxa"/>
            <w:vAlign w:val="center"/>
          </w:tcPr>
          <w:p w:rsidR="00BA75ED" w:rsidRPr="001843A0" w:rsidRDefault="00BA75ED" w:rsidP="001843A0">
            <w:pPr>
              <w:autoSpaceDE w:val="0"/>
              <w:autoSpaceDN w:val="0"/>
              <w:adjustRightInd w:val="0"/>
              <w:jc w:val="right"/>
              <w:rPr>
                <w:rFonts w:ascii="TH SarabunIT๙" w:hAnsi="TH SarabunIT๙" w:cs="TH SarabunIT๙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425" w:type="dxa"/>
            <w:vAlign w:val="center"/>
          </w:tcPr>
          <w:p w:rsidR="00BA75ED" w:rsidRPr="001843A0" w:rsidRDefault="00BA75ED" w:rsidP="001843A0">
            <w:pPr>
              <w:autoSpaceDE w:val="0"/>
              <w:autoSpaceDN w:val="0"/>
              <w:adjustRightInd w:val="0"/>
              <w:jc w:val="right"/>
              <w:rPr>
                <w:rFonts w:ascii="TH SarabunIT๙" w:hAnsi="TH SarabunIT๙" w:cs="TH SarabunIT๙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425" w:type="dxa"/>
            <w:vAlign w:val="center"/>
          </w:tcPr>
          <w:p w:rsidR="00BA75ED" w:rsidRDefault="00BA75ED" w:rsidP="001843A0">
            <w:pPr>
              <w:autoSpaceDE w:val="0"/>
              <w:autoSpaceDN w:val="0"/>
              <w:adjustRightInd w:val="0"/>
              <w:jc w:val="right"/>
              <w:rPr>
                <w:rFonts w:ascii="TH SarabunIT๙" w:hAnsi="TH SarabunIT๙" w:cs="TH SarabunIT๙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425" w:type="dxa"/>
            <w:vAlign w:val="center"/>
          </w:tcPr>
          <w:p w:rsidR="00BA75ED" w:rsidRPr="001843A0" w:rsidRDefault="00BA75ED" w:rsidP="001843A0">
            <w:pPr>
              <w:autoSpaceDE w:val="0"/>
              <w:autoSpaceDN w:val="0"/>
              <w:adjustRightInd w:val="0"/>
              <w:jc w:val="right"/>
              <w:rPr>
                <w:rFonts w:ascii="TH SarabunIT๙" w:hAnsi="TH SarabunIT๙" w:cs="TH SarabunIT๙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511" w:type="dxa"/>
            <w:vAlign w:val="center"/>
          </w:tcPr>
          <w:p w:rsidR="00BA75ED" w:rsidRPr="001843A0" w:rsidRDefault="00BA75ED" w:rsidP="001843A0">
            <w:pPr>
              <w:autoSpaceDE w:val="0"/>
              <w:autoSpaceDN w:val="0"/>
              <w:adjustRightInd w:val="0"/>
              <w:jc w:val="right"/>
              <w:rPr>
                <w:rFonts w:ascii="TH SarabunIT๙" w:hAnsi="TH SarabunIT๙" w:cs="TH SarabunIT๙"/>
                <w:b/>
                <w:bCs/>
                <w:sz w:val="28"/>
                <w:szCs w:val="28"/>
                <w:cs/>
              </w:rPr>
            </w:pPr>
          </w:p>
        </w:tc>
      </w:tr>
      <w:tr w:rsidR="001843A0" w:rsidRPr="00AB6179" w:rsidTr="001843A0">
        <w:trPr>
          <w:cantSplit/>
          <w:trHeight w:val="409"/>
        </w:trPr>
        <w:tc>
          <w:tcPr>
            <w:tcW w:w="4503" w:type="dxa"/>
          </w:tcPr>
          <w:p w:rsidR="001843A0" w:rsidRPr="000534E1" w:rsidRDefault="00BA75ED" w:rsidP="00AB6179">
            <w:pPr>
              <w:autoSpaceDE w:val="0"/>
              <w:autoSpaceDN w:val="0"/>
              <w:adjustRightInd w:val="0"/>
              <w:rPr>
                <w:rFonts w:ascii="TH SarabunIT๙" w:hAnsi="TH SarabunIT๙" w:cs="TH SarabunIT๙"/>
                <w:cs/>
              </w:rPr>
            </w:pPr>
            <w:r w:rsidRPr="000534E1">
              <w:rPr>
                <w:rFonts w:ascii="TH SarabunIT๙" w:hAnsi="TH SarabunIT๙" w:cs="TH SarabunIT๙"/>
              </w:rPr>
              <w:t>3</w:t>
            </w:r>
            <w:r w:rsidR="001843A0" w:rsidRPr="000534E1">
              <w:rPr>
                <w:rFonts w:ascii="TH SarabunIT๙" w:hAnsi="TH SarabunIT๙" w:cs="TH SarabunIT๙"/>
              </w:rPr>
              <w:t>.</w:t>
            </w:r>
            <w:r w:rsidR="001843A0" w:rsidRPr="000534E1">
              <w:rPr>
                <w:rFonts w:ascii="TH SarabunIT๙" w:hAnsi="TH SarabunIT๙" w:cs="TH SarabunIT๙" w:hint="cs"/>
                <w:cs/>
              </w:rPr>
              <w:t xml:space="preserve"> การนิเทศงานตามระบบส่งเสริมการเกษตร</w:t>
            </w:r>
          </w:p>
        </w:tc>
        <w:tc>
          <w:tcPr>
            <w:tcW w:w="425" w:type="dxa"/>
            <w:vAlign w:val="center"/>
          </w:tcPr>
          <w:p w:rsidR="001843A0" w:rsidRPr="001843A0" w:rsidRDefault="001843A0" w:rsidP="001843A0">
            <w:pPr>
              <w:autoSpaceDE w:val="0"/>
              <w:autoSpaceDN w:val="0"/>
              <w:adjustRightInd w:val="0"/>
              <w:jc w:val="right"/>
              <w:rPr>
                <w:rFonts w:ascii="TH SarabunIT๙" w:hAnsi="TH SarabunIT๙" w:cs="TH SarabunIT๙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425" w:type="dxa"/>
            <w:vAlign w:val="center"/>
          </w:tcPr>
          <w:p w:rsidR="001843A0" w:rsidRDefault="00133F53" w:rsidP="001843A0">
            <w:pPr>
              <w:autoSpaceDE w:val="0"/>
              <w:autoSpaceDN w:val="0"/>
              <w:adjustRightInd w:val="0"/>
              <w:jc w:val="right"/>
              <w:rPr>
                <w:rFonts w:ascii="TH SarabunIT๙" w:hAnsi="TH SarabunIT๙" w:cs="TH SarabunIT๙"/>
                <w:b/>
                <w:bCs/>
                <w:noProof/>
                <w:sz w:val="28"/>
                <w:szCs w:val="28"/>
              </w:rPr>
            </w:pPr>
            <w:r>
              <w:rPr>
                <w:rFonts w:ascii="TH SarabunIT๙" w:hAnsi="TH SarabunIT๙" w:cs="TH SarabunIT๙"/>
                <w:b/>
                <w:bCs/>
                <w:noProof/>
                <w:sz w:val="28"/>
                <w:szCs w:val="28"/>
              </w:rPr>
              <w:pict>
                <v:shape id="_x0000_s1038" type="#_x0000_t32" style="position:absolute;left:0;text-align:left;margin-left:-2.95pt;margin-top:10.35pt;width:19.6pt;height:0;z-index:251668480;mso-position-horizontal-relative:text;mso-position-vertical-relative:text" o:connectortype="straight">
                  <v:stroke startarrow="block" endarrow="block"/>
                </v:shape>
              </w:pict>
            </w:r>
          </w:p>
        </w:tc>
        <w:tc>
          <w:tcPr>
            <w:tcW w:w="425" w:type="dxa"/>
            <w:vAlign w:val="center"/>
          </w:tcPr>
          <w:p w:rsidR="001843A0" w:rsidRPr="001843A0" w:rsidRDefault="001843A0" w:rsidP="001843A0">
            <w:pPr>
              <w:autoSpaceDE w:val="0"/>
              <w:autoSpaceDN w:val="0"/>
              <w:adjustRightInd w:val="0"/>
              <w:jc w:val="right"/>
              <w:rPr>
                <w:rFonts w:ascii="TH SarabunIT๙" w:hAnsi="TH SarabunIT๙" w:cs="TH SarabunIT๙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426" w:type="dxa"/>
            <w:vAlign w:val="center"/>
          </w:tcPr>
          <w:p w:rsidR="001843A0" w:rsidRPr="001843A0" w:rsidRDefault="00133F53" w:rsidP="001843A0">
            <w:pPr>
              <w:autoSpaceDE w:val="0"/>
              <w:autoSpaceDN w:val="0"/>
              <w:adjustRightInd w:val="0"/>
              <w:jc w:val="right"/>
              <w:rPr>
                <w:rFonts w:ascii="TH SarabunIT๙" w:hAnsi="TH SarabunIT๙" w:cs="TH SarabunIT๙"/>
                <w:b/>
                <w:bCs/>
                <w:sz w:val="28"/>
                <w:szCs w:val="28"/>
                <w:cs/>
              </w:rPr>
            </w:pPr>
            <w:r>
              <w:rPr>
                <w:rFonts w:ascii="TH SarabunIT๙" w:hAnsi="TH SarabunIT๙" w:cs="TH SarabunIT๙"/>
                <w:b/>
                <w:bCs/>
                <w:noProof/>
                <w:sz w:val="28"/>
                <w:szCs w:val="28"/>
              </w:rPr>
              <w:pict>
                <v:shape id="_x0000_s1039" type="#_x0000_t32" style="position:absolute;left:0;text-align:left;margin-left:-5.1pt;margin-top:10.1pt;width:19.6pt;height:0;z-index:251669504;mso-position-horizontal-relative:text;mso-position-vertical-relative:text" o:connectortype="straight">
                  <v:stroke startarrow="block" endarrow="block"/>
                </v:shape>
              </w:pict>
            </w:r>
          </w:p>
        </w:tc>
        <w:tc>
          <w:tcPr>
            <w:tcW w:w="425" w:type="dxa"/>
            <w:vAlign w:val="center"/>
          </w:tcPr>
          <w:p w:rsidR="001843A0" w:rsidRDefault="00133F53" w:rsidP="001843A0">
            <w:pPr>
              <w:autoSpaceDE w:val="0"/>
              <w:autoSpaceDN w:val="0"/>
              <w:adjustRightInd w:val="0"/>
              <w:jc w:val="right"/>
              <w:rPr>
                <w:rFonts w:ascii="TH SarabunIT๙" w:hAnsi="TH SarabunIT๙" w:cs="TH SarabunIT๙"/>
                <w:b/>
                <w:bCs/>
                <w:noProof/>
                <w:sz w:val="28"/>
                <w:szCs w:val="28"/>
              </w:rPr>
            </w:pPr>
            <w:r>
              <w:rPr>
                <w:rFonts w:ascii="TH SarabunIT๙" w:hAnsi="TH SarabunIT๙" w:cs="TH SarabunIT๙"/>
                <w:b/>
                <w:bCs/>
                <w:noProof/>
                <w:sz w:val="28"/>
                <w:szCs w:val="28"/>
              </w:rPr>
              <w:pict>
                <v:shape id="_x0000_s1037" type="#_x0000_t32" style="position:absolute;left:0;text-align:left;margin-left:15.7pt;margin-top:9.85pt;width:19.6pt;height:0;z-index:251667456;mso-position-horizontal-relative:text;mso-position-vertical-relative:text" o:connectortype="straight">
                  <v:stroke startarrow="block" endarrow="block"/>
                </v:shape>
              </w:pict>
            </w:r>
          </w:p>
        </w:tc>
        <w:tc>
          <w:tcPr>
            <w:tcW w:w="425" w:type="dxa"/>
            <w:vAlign w:val="center"/>
          </w:tcPr>
          <w:p w:rsidR="001843A0" w:rsidRPr="001843A0" w:rsidRDefault="001843A0" w:rsidP="001843A0">
            <w:pPr>
              <w:autoSpaceDE w:val="0"/>
              <w:autoSpaceDN w:val="0"/>
              <w:adjustRightInd w:val="0"/>
              <w:jc w:val="right"/>
              <w:rPr>
                <w:rFonts w:ascii="TH SarabunIT๙" w:hAnsi="TH SarabunIT๙" w:cs="TH SarabunIT๙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425" w:type="dxa"/>
            <w:vAlign w:val="center"/>
          </w:tcPr>
          <w:p w:rsidR="001843A0" w:rsidRDefault="00133F53" w:rsidP="001843A0">
            <w:pPr>
              <w:autoSpaceDE w:val="0"/>
              <w:autoSpaceDN w:val="0"/>
              <w:adjustRightInd w:val="0"/>
              <w:jc w:val="right"/>
              <w:rPr>
                <w:rFonts w:ascii="TH SarabunIT๙" w:hAnsi="TH SarabunIT๙" w:cs="TH SarabunIT๙"/>
                <w:b/>
                <w:bCs/>
                <w:noProof/>
                <w:sz w:val="28"/>
                <w:szCs w:val="28"/>
              </w:rPr>
            </w:pPr>
            <w:r>
              <w:rPr>
                <w:rFonts w:ascii="TH SarabunIT๙" w:hAnsi="TH SarabunIT๙" w:cs="TH SarabunIT๙"/>
                <w:b/>
                <w:bCs/>
                <w:noProof/>
                <w:sz w:val="28"/>
                <w:szCs w:val="28"/>
              </w:rPr>
              <w:pict>
                <v:shape id="_x0000_s1040" type="#_x0000_t32" style="position:absolute;left:0;text-align:left;margin-left:15.4pt;margin-top:9.85pt;width:19.6pt;height:0;z-index:251670528;mso-position-horizontal-relative:text;mso-position-vertical-relative:text" o:connectortype="straight">
                  <v:stroke startarrow="block" endarrow="block"/>
                </v:shape>
              </w:pict>
            </w:r>
          </w:p>
        </w:tc>
        <w:tc>
          <w:tcPr>
            <w:tcW w:w="426" w:type="dxa"/>
            <w:vAlign w:val="center"/>
          </w:tcPr>
          <w:p w:rsidR="001843A0" w:rsidRPr="001843A0" w:rsidRDefault="001843A0" w:rsidP="001843A0">
            <w:pPr>
              <w:autoSpaceDE w:val="0"/>
              <w:autoSpaceDN w:val="0"/>
              <w:adjustRightInd w:val="0"/>
              <w:jc w:val="right"/>
              <w:rPr>
                <w:rFonts w:ascii="TH SarabunIT๙" w:hAnsi="TH SarabunIT๙" w:cs="TH SarabunIT๙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425" w:type="dxa"/>
            <w:vAlign w:val="center"/>
          </w:tcPr>
          <w:p w:rsidR="001843A0" w:rsidRPr="001843A0" w:rsidRDefault="001843A0" w:rsidP="001843A0">
            <w:pPr>
              <w:autoSpaceDE w:val="0"/>
              <w:autoSpaceDN w:val="0"/>
              <w:adjustRightInd w:val="0"/>
              <w:jc w:val="right"/>
              <w:rPr>
                <w:rFonts w:ascii="TH SarabunIT๙" w:hAnsi="TH SarabunIT๙" w:cs="TH SarabunIT๙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425" w:type="dxa"/>
            <w:vAlign w:val="center"/>
          </w:tcPr>
          <w:p w:rsidR="001843A0" w:rsidRDefault="00133F53" w:rsidP="001843A0">
            <w:pPr>
              <w:autoSpaceDE w:val="0"/>
              <w:autoSpaceDN w:val="0"/>
              <w:adjustRightInd w:val="0"/>
              <w:jc w:val="right"/>
              <w:rPr>
                <w:rFonts w:ascii="TH SarabunIT๙" w:hAnsi="TH SarabunIT๙" w:cs="TH SarabunIT๙"/>
                <w:b/>
                <w:bCs/>
                <w:noProof/>
                <w:sz w:val="28"/>
                <w:szCs w:val="28"/>
              </w:rPr>
            </w:pPr>
            <w:r>
              <w:rPr>
                <w:rFonts w:ascii="TH SarabunIT๙" w:hAnsi="TH SarabunIT๙" w:cs="TH SarabunIT๙"/>
                <w:b/>
                <w:bCs/>
                <w:noProof/>
                <w:sz w:val="28"/>
                <w:szCs w:val="28"/>
              </w:rPr>
              <w:pict>
                <v:shape id="_x0000_s1041" type="#_x0000_t32" style="position:absolute;left:0;text-align:left;margin-left:-4.4pt;margin-top:9.85pt;width:19.6pt;height:0;z-index:251671552;mso-position-horizontal-relative:text;mso-position-vertical-relative:text" o:connectortype="straight">
                  <v:stroke startarrow="block" endarrow="block"/>
                </v:shape>
              </w:pict>
            </w:r>
          </w:p>
        </w:tc>
        <w:tc>
          <w:tcPr>
            <w:tcW w:w="425" w:type="dxa"/>
            <w:vAlign w:val="center"/>
          </w:tcPr>
          <w:p w:rsidR="001843A0" w:rsidRPr="001843A0" w:rsidRDefault="001843A0" w:rsidP="001843A0">
            <w:pPr>
              <w:autoSpaceDE w:val="0"/>
              <w:autoSpaceDN w:val="0"/>
              <w:adjustRightInd w:val="0"/>
              <w:jc w:val="right"/>
              <w:rPr>
                <w:rFonts w:ascii="TH SarabunIT๙" w:hAnsi="TH SarabunIT๙" w:cs="TH SarabunIT๙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511" w:type="dxa"/>
            <w:vAlign w:val="center"/>
          </w:tcPr>
          <w:p w:rsidR="001843A0" w:rsidRPr="001843A0" w:rsidRDefault="00133F53" w:rsidP="001843A0">
            <w:pPr>
              <w:autoSpaceDE w:val="0"/>
              <w:autoSpaceDN w:val="0"/>
              <w:adjustRightInd w:val="0"/>
              <w:jc w:val="right"/>
              <w:rPr>
                <w:rFonts w:ascii="TH SarabunIT๙" w:hAnsi="TH SarabunIT๙" w:cs="TH SarabunIT๙"/>
                <w:b/>
                <w:bCs/>
                <w:sz w:val="28"/>
                <w:szCs w:val="28"/>
                <w:cs/>
              </w:rPr>
            </w:pPr>
            <w:r>
              <w:rPr>
                <w:rFonts w:ascii="TH SarabunIT๙" w:hAnsi="TH SarabunIT๙" w:cs="TH SarabunIT๙"/>
                <w:b/>
                <w:bCs/>
                <w:noProof/>
                <w:sz w:val="28"/>
                <w:szCs w:val="28"/>
              </w:rPr>
              <w:pict>
                <v:shape id="_x0000_s1042" type="#_x0000_t32" style="position:absolute;left:0;text-align:left;margin-left:-3.3pt;margin-top:9.85pt;width:19.6pt;height:0;z-index:251672576;mso-position-horizontal-relative:text;mso-position-vertical-relative:text" o:connectortype="straight">
                  <v:stroke startarrow="block" endarrow="block"/>
                </v:shape>
              </w:pict>
            </w:r>
          </w:p>
        </w:tc>
      </w:tr>
      <w:tr w:rsidR="001843A0" w:rsidRPr="00AB6179" w:rsidTr="001843A0">
        <w:trPr>
          <w:cantSplit/>
          <w:trHeight w:val="409"/>
        </w:trPr>
        <w:tc>
          <w:tcPr>
            <w:tcW w:w="4503" w:type="dxa"/>
          </w:tcPr>
          <w:p w:rsidR="001843A0" w:rsidRPr="000534E1" w:rsidRDefault="00BA75ED" w:rsidP="00AB6179">
            <w:pPr>
              <w:autoSpaceDE w:val="0"/>
              <w:autoSpaceDN w:val="0"/>
              <w:adjustRightInd w:val="0"/>
              <w:rPr>
                <w:rFonts w:ascii="TH SarabunIT๙" w:hAnsi="TH SarabunIT๙" w:cs="TH SarabunIT๙"/>
                <w:cs/>
              </w:rPr>
            </w:pPr>
            <w:r w:rsidRPr="000534E1">
              <w:rPr>
                <w:rFonts w:ascii="TH SarabunIT๙" w:hAnsi="TH SarabunIT๙" w:cs="TH SarabunIT๙" w:hint="cs"/>
                <w:cs/>
              </w:rPr>
              <w:t>4</w:t>
            </w:r>
            <w:r w:rsidR="001843A0" w:rsidRPr="000534E1">
              <w:rPr>
                <w:rFonts w:ascii="TH SarabunIT๙" w:hAnsi="TH SarabunIT๙" w:cs="TH SarabunIT๙" w:hint="cs"/>
                <w:cs/>
              </w:rPr>
              <w:t>. การรายงานแผน</w:t>
            </w:r>
            <w:r w:rsidRPr="000534E1">
              <w:rPr>
                <w:rFonts w:ascii="TH SarabunIT๙" w:hAnsi="TH SarabunIT๙" w:cs="TH SarabunIT๙" w:hint="cs"/>
                <w:cs/>
              </w:rPr>
              <w:t xml:space="preserve"> - </w:t>
            </w:r>
            <w:r w:rsidR="001843A0" w:rsidRPr="000534E1">
              <w:rPr>
                <w:rFonts w:ascii="TH SarabunIT๙" w:hAnsi="TH SarabunIT๙" w:cs="TH SarabunIT๙" w:hint="cs"/>
                <w:cs/>
              </w:rPr>
              <w:t>ผล</w:t>
            </w:r>
            <w:r w:rsidRPr="000534E1">
              <w:rPr>
                <w:rFonts w:ascii="TH SarabunIT๙" w:hAnsi="TH SarabunIT๙" w:cs="TH SarabunIT๙" w:hint="cs"/>
                <w:cs/>
              </w:rPr>
              <w:t>การปฏิบัติงาน</w:t>
            </w:r>
          </w:p>
        </w:tc>
        <w:tc>
          <w:tcPr>
            <w:tcW w:w="425" w:type="dxa"/>
            <w:vAlign w:val="center"/>
          </w:tcPr>
          <w:p w:rsidR="001843A0" w:rsidRPr="001843A0" w:rsidRDefault="00133F53" w:rsidP="001843A0">
            <w:pPr>
              <w:autoSpaceDE w:val="0"/>
              <w:autoSpaceDN w:val="0"/>
              <w:adjustRightInd w:val="0"/>
              <w:jc w:val="right"/>
              <w:rPr>
                <w:rFonts w:ascii="TH SarabunIT๙" w:hAnsi="TH SarabunIT๙" w:cs="TH SarabunIT๙"/>
                <w:b/>
                <w:bCs/>
                <w:sz w:val="28"/>
                <w:szCs w:val="28"/>
                <w:cs/>
              </w:rPr>
            </w:pPr>
            <w:r>
              <w:rPr>
                <w:rFonts w:ascii="TH SarabunIT๙" w:hAnsi="TH SarabunIT๙" w:cs="TH SarabunIT๙"/>
                <w:b/>
                <w:bCs/>
                <w:noProof/>
                <w:sz w:val="28"/>
                <w:szCs w:val="28"/>
              </w:rPr>
              <w:pict>
                <v:shape id="_x0000_s1043" type="#_x0000_t32" style="position:absolute;left:0;text-align:left;margin-left:-2.45pt;margin-top:8.55pt;width:253.5pt;height:.05pt;z-index:251673600;mso-position-horizontal-relative:text;mso-position-vertical-relative:text" o:connectortype="straight">
                  <v:stroke startarrow="block" endarrow="block"/>
                </v:shape>
              </w:pict>
            </w:r>
          </w:p>
        </w:tc>
        <w:tc>
          <w:tcPr>
            <w:tcW w:w="425" w:type="dxa"/>
            <w:vAlign w:val="center"/>
          </w:tcPr>
          <w:p w:rsidR="001843A0" w:rsidRDefault="001843A0" w:rsidP="001843A0">
            <w:pPr>
              <w:autoSpaceDE w:val="0"/>
              <w:autoSpaceDN w:val="0"/>
              <w:adjustRightInd w:val="0"/>
              <w:jc w:val="right"/>
              <w:rPr>
                <w:rFonts w:ascii="TH SarabunIT๙" w:hAnsi="TH SarabunIT๙" w:cs="TH SarabunIT๙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425" w:type="dxa"/>
            <w:vAlign w:val="center"/>
          </w:tcPr>
          <w:p w:rsidR="001843A0" w:rsidRPr="001843A0" w:rsidRDefault="001843A0" w:rsidP="001843A0">
            <w:pPr>
              <w:autoSpaceDE w:val="0"/>
              <w:autoSpaceDN w:val="0"/>
              <w:adjustRightInd w:val="0"/>
              <w:jc w:val="right"/>
              <w:rPr>
                <w:rFonts w:ascii="TH SarabunIT๙" w:hAnsi="TH SarabunIT๙" w:cs="TH SarabunIT๙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426" w:type="dxa"/>
            <w:vAlign w:val="center"/>
          </w:tcPr>
          <w:p w:rsidR="001843A0" w:rsidRDefault="001843A0" w:rsidP="001843A0">
            <w:pPr>
              <w:autoSpaceDE w:val="0"/>
              <w:autoSpaceDN w:val="0"/>
              <w:adjustRightInd w:val="0"/>
              <w:jc w:val="right"/>
              <w:rPr>
                <w:rFonts w:ascii="TH SarabunIT๙" w:hAnsi="TH SarabunIT๙" w:cs="TH SarabunIT๙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425" w:type="dxa"/>
            <w:vAlign w:val="center"/>
          </w:tcPr>
          <w:p w:rsidR="001843A0" w:rsidRDefault="001843A0" w:rsidP="001843A0">
            <w:pPr>
              <w:autoSpaceDE w:val="0"/>
              <w:autoSpaceDN w:val="0"/>
              <w:adjustRightInd w:val="0"/>
              <w:jc w:val="right"/>
              <w:rPr>
                <w:rFonts w:ascii="TH SarabunIT๙" w:hAnsi="TH SarabunIT๙" w:cs="TH SarabunIT๙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425" w:type="dxa"/>
            <w:vAlign w:val="center"/>
          </w:tcPr>
          <w:p w:rsidR="001843A0" w:rsidRPr="001843A0" w:rsidRDefault="001843A0" w:rsidP="001843A0">
            <w:pPr>
              <w:autoSpaceDE w:val="0"/>
              <w:autoSpaceDN w:val="0"/>
              <w:adjustRightInd w:val="0"/>
              <w:jc w:val="right"/>
              <w:rPr>
                <w:rFonts w:ascii="TH SarabunIT๙" w:hAnsi="TH SarabunIT๙" w:cs="TH SarabunIT๙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425" w:type="dxa"/>
            <w:vAlign w:val="center"/>
          </w:tcPr>
          <w:p w:rsidR="001843A0" w:rsidRDefault="001843A0" w:rsidP="001843A0">
            <w:pPr>
              <w:autoSpaceDE w:val="0"/>
              <w:autoSpaceDN w:val="0"/>
              <w:adjustRightInd w:val="0"/>
              <w:jc w:val="right"/>
              <w:rPr>
                <w:rFonts w:ascii="TH SarabunIT๙" w:hAnsi="TH SarabunIT๙" w:cs="TH SarabunIT๙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426" w:type="dxa"/>
            <w:vAlign w:val="center"/>
          </w:tcPr>
          <w:p w:rsidR="001843A0" w:rsidRPr="001843A0" w:rsidRDefault="001843A0" w:rsidP="001843A0">
            <w:pPr>
              <w:autoSpaceDE w:val="0"/>
              <w:autoSpaceDN w:val="0"/>
              <w:adjustRightInd w:val="0"/>
              <w:jc w:val="right"/>
              <w:rPr>
                <w:rFonts w:ascii="TH SarabunIT๙" w:hAnsi="TH SarabunIT๙" w:cs="TH SarabunIT๙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425" w:type="dxa"/>
            <w:vAlign w:val="center"/>
          </w:tcPr>
          <w:p w:rsidR="001843A0" w:rsidRPr="001843A0" w:rsidRDefault="001843A0" w:rsidP="001843A0">
            <w:pPr>
              <w:autoSpaceDE w:val="0"/>
              <w:autoSpaceDN w:val="0"/>
              <w:adjustRightInd w:val="0"/>
              <w:jc w:val="right"/>
              <w:rPr>
                <w:rFonts w:ascii="TH SarabunIT๙" w:hAnsi="TH SarabunIT๙" w:cs="TH SarabunIT๙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425" w:type="dxa"/>
            <w:vAlign w:val="center"/>
          </w:tcPr>
          <w:p w:rsidR="001843A0" w:rsidRDefault="001843A0" w:rsidP="001843A0">
            <w:pPr>
              <w:autoSpaceDE w:val="0"/>
              <w:autoSpaceDN w:val="0"/>
              <w:adjustRightInd w:val="0"/>
              <w:jc w:val="right"/>
              <w:rPr>
                <w:rFonts w:ascii="TH SarabunIT๙" w:hAnsi="TH SarabunIT๙" w:cs="TH SarabunIT๙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425" w:type="dxa"/>
            <w:vAlign w:val="center"/>
          </w:tcPr>
          <w:p w:rsidR="001843A0" w:rsidRPr="001843A0" w:rsidRDefault="001843A0" w:rsidP="001843A0">
            <w:pPr>
              <w:autoSpaceDE w:val="0"/>
              <w:autoSpaceDN w:val="0"/>
              <w:adjustRightInd w:val="0"/>
              <w:jc w:val="right"/>
              <w:rPr>
                <w:rFonts w:ascii="TH SarabunIT๙" w:hAnsi="TH SarabunIT๙" w:cs="TH SarabunIT๙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511" w:type="dxa"/>
            <w:vAlign w:val="center"/>
          </w:tcPr>
          <w:p w:rsidR="001843A0" w:rsidRDefault="001843A0" w:rsidP="001843A0">
            <w:pPr>
              <w:autoSpaceDE w:val="0"/>
              <w:autoSpaceDN w:val="0"/>
              <w:adjustRightInd w:val="0"/>
              <w:jc w:val="right"/>
              <w:rPr>
                <w:rFonts w:ascii="TH SarabunIT๙" w:hAnsi="TH SarabunIT๙" w:cs="TH SarabunIT๙"/>
                <w:b/>
                <w:bCs/>
                <w:noProof/>
                <w:sz w:val="28"/>
                <w:szCs w:val="28"/>
              </w:rPr>
            </w:pPr>
          </w:p>
        </w:tc>
      </w:tr>
      <w:tr w:rsidR="00EF29C2" w:rsidRPr="00AB6179" w:rsidTr="001843A0">
        <w:trPr>
          <w:cantSplit/>
          <w:trHeight w:val="409"/>
        </w:trPr>
        <w:tc>
          <w:tcPr>
            <w:tcW w:w="4503" w:type="dxa"/>
          </w:tcPr>
          <w:p w:rsidR="00EF29C2" w:rsidRPr="000534E1" w:rsidRDefault="00EF29C2" w:rsidP="00AB6179">
            <w:pPr>
              <w:autoSpaceDE w:val="0"/>
              <w:autoSpaceDN w:val="0"/>
              <w:adjustRightInd w:val="0"/>
              <w:rPr>
                <w:rFonts w:ascii="TH SarabunIT๙" w:hAnsi="TH SarabunIT๙" w:cs="TH SarabunIT๙"/>
                <w:cs/>
              </w:rPr>
            </w:pPr>
            <w:r>
              <w:rPr>
                <w:rFonts w:ascii="TH SarabunIT๙" w:hAnsi="TH SarabunIT๙" w:cs="TH SarabunIT๙" w:hint="cs"/>
                <w:cs/>
              </w:rPr>
              <w:t>5. ผลิตสื่อประชาสัมพันธ์</w:t>
            </w:r>
          </w:p>
        </w:tc>
        <w:tc>
          <w:tcPr>
            <w:tcW w:w="425" w:type="dxa"/>
            <w:vAlign w:val="center"/>
          </w:tcPr>
          <w:p w:rsidR="00EF29C2" w:rsidRDefault="00EF29C2" w:rsidP="001843A0">
            <w:pPr>
              <w:autoSpaceDE w:val="0"/>
              <w:autoSpaceDN w:val="0"/>
              <w:adjustRightInd w:val="0"/>
              <w:jc w:val="right"/>
              <w:rPr>
                <w:rFonts w:ascii="TH SarabunIT๙" w:hAnsi="TH SarabunIT๙" w:cs="TH SarabunIT๙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425" w:type="dxa"/>
            <w:vAlign w:val="center"/>
          </w:tcPr>
          <w:p w:rsidR="00EF29C2" w:rsidRDefault="00EF29C2" w:rsidP="001843A0">
            <w:pPr>
              <w:autoSpaceDE w:val="0"/>
              <w:autoSpaceDN w:val="0"/>
              <w:adjustRightInd w:val="0"/>
              <w:jc w:val="right"/>
              <w:rPr>
                <w:rFonts w:ascii="TH SarabunIT๙" w:hAnsi="TH SarabunIT๙" w:cs="TH SarabunIT๙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425" w:type="dxa"/>
            <w:vAlign w:val="center"/>
          </w:tcPr>
          <w:p w:rsidR="00EF29C2" w:rsidRPr="001843A0" w:rsidRDefault="00EF29C2" w:rsidP="001843A0">
            <w:pPr>
              <w:autoSpaceDE w:val="0"/>
              <w:autoSpaceDN w:val="0"/>
              <w:adjustRightInd w:val="0"/>
              <w:jc w:val="right"/>
              <w:rPr>
                <w:rFonts w:ascii="TH SarabunIT๙" w:hAnsi="TH SarabunIT๙" w:cs="TH SarabunIT๙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426" w:type="dxa"/>
            <w:vAlign w:val="center"/>
          </w:tcPr>
          <w:p w:rsidR="00EF29C2" w:rsidRDefault="00EF29C2" w:rsidP="001843A0">
            <w:pPr>
              <w:autoSpaceDE w:val="0"/>
              <w:autoSpaceDN w:val="0"/>
              <w:adjustRightInd w:val="0"/>
              <w:jc w:val="right"/>
              <w:rPr>
                <w:rFonts w:ascii="TH SarabunIT๙" w:hAnsi="TH SarabunIT๙" w:cs="TH SarabunIT๙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425" w:type="dxa"/>
            <w:vAlign w:val="center"/>
          </w:tcPr>
          <w:p w:rsidR="00EF29C2" w:rsidRDefault="00EF29C2" w:rsidP="001843A0">
            <w:pPr>
              <w:autoSpaceDE w:val="0"/>
              <w:autoSpaceDN w:val="0"/>
              <w:adjustRightInd w:val="0"/>
              <w:jc w:val="right"/>
              <w:rPr>
                <w:rFonts w:ascii="TH SarabunIT๙" w:hAnsi="TH SarabunIT๙" w:cs="TH SarabunIT๙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425" w:type="dxa"/>
            <w:vAlign w:val="center"/>
          </w:tcPr>
          <w:p w:rsidR="00EF29C2" w:rsidRPr="001843A0" w:rsidRDefault="00EF29C2" w:rsidP="001843A0">
            <w:pPr>
              <w:autoSpaceDE w:val="0"/>
              <w:autoSpaceDN w:val="0"/>
              <w:adjustRightInd w:val="0"/>
              <w:jc w:val="right"/>
              <w:rPr>
                <w:rFonts w:ascii="TH SarabunIT๙" w:hAnsi="TH SarabunIT๙" w:cs="TH SarabunIT๙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425" w:type="dxa"/>
            <w:vAlign w:val="center"/>
          </w:tcPr>
          <w:p w:rsidR="00EF29C2" w:rsidRDefault="00133F53" w:rsidP="001843A0">
            <w:pPr>
              <w:autoSpaceDE w:val="0"/>
              <w:autoSpaceDN w:val="0"/>
              <w:adjustRightInd w:val="0"/>
              <w:jc w:val="right"/>
              <w:rPr>
                <w:rFonts w:ascii="TH SarabunIT๙" w:hAnsi="TH SarabunIT๙" w:cs="TH SarabunIT๙"/>
                <w:b/>
                <w:bCs/>
                <w:noProof/>
                <w:sz w:val="28"/>
                <w:szCs w:val="28"/>
              </w:rPr>
            </w:pPr>
            <w:r>
              <w:rPr>
                <w:rFonts w:ascii="TH SarabunIT๙" w:hAnsi="TH SarabunIT๙" w:cs="TH SarabunIT๙"/>
                <w:b/>
                <w:bCs/>
                <w:noProof/>
                <w:sz w:val="28"/>
                <w:szCs w:val="28"/>
              </w:rPr>
              <w:pict>
                <v:shape id="_x0000_s1055" type="#_x0000_t32" style="position:absolute;left:0;text-align:left;margin-left:-.15pt;margin-top:7.65pt;width:112.75pt;height:.05pt;z-index:251691008;mso-position-horizontal-relative:text;mso-position-vertical-relative:text" o:connectortype="straight">
                  <v:stroke startarrow="block" endarrow="block"/>
                </v:shape>
              </w:pict>
            </w:r>
          </w:p>
        </w:tc>
        <w:tc>
          <w:tcPr>
            <w:tcW w:w="426" w:type="dxa"/>
            <w:vAlign w:val="center"/>
          </w:tcPr>
          <w:p w:rsidR="00EF29C2" w:rsidRPr="001843A0" w:rsidRDefault="00EF29C2" w:rsidP="001843A0">
            <w:pPr>
              <w:autoSpaceDE w:val="0"/>
              <w:autoSpaceDN w:val="0"/>
              <w:adjustRightInd w:val="0"/>
              <w:jc w:val="right"/>
              <w:rPr>
                <w:rFonts w:ascii="TH SarabunIT๙" w:hAnsi="TH SarabunIT๙" w:cs="TH SarabunIT๙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425" w:type="dxa"/>
            <w:vAlign w:val="center"/>
          </w:tcPr>
          <w:p w:rsidR="00EF29C2" w:rsidRPr="001843A0" w:rsidRDefault="00EF29C2" w:rsidP="001843A0">
            <w:pPr>
              <w:autoSpaceDE w:val="0"/>
              <w:autoSpaceDN w:val="0"/>
              <w:adjustRightInd w:val="0"/>
              <w:jc w:val="right"/>
              <w:rPr>
                <w:rFonts w:ascii="TH SarabunIT๙" w:hAnsi="TH SarabunIT๙" w:cs="TH SarabunIT๙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425" w:type="dxa"/>
            <w:vAlign w:val="center"/>
          </w:tcPr>
          <w:p w:rsidR="00EF29C2" w:rsidRDefault="00EF29C2" w:rsidP="001843A0">
            <w:pPr>
              <w:autoSpaceDE w:val="0"/>
              <w:autoSpaceDN w:val="0"/>
              <w:adjustRightInd w:val="0"/>
              <w:jc w:val="right"/>
              <w:rPr>
                <w:rFonts w:ascii="TH SarabunIT๙" w:hAnsi="TH SarabunIT๙" w:cs="TH SarabunIT๙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425" w:type="dxa"/>
            <w:vAlign w:val="center"/>
          </w:tcPr>
          <w:p w:rsidR="00EF29C2" w:rsidRPr="001843A0" w:rsidRDefault="00EF29C2" w:rsidP="001843A0">
            <w:pPr>
              <w:autoSpaceDE w:val="0"/>
              <w:autoSpaceDN w:val="0"/>
              <w:adjustRightInd w:val="0"/>
              <w:jc w:val="right"/>
              <w:rPr>
                <w:rFonts w:ascii="TH SarabunIT๙" w:hAnsi="TH SarabunIT๙" w:cs="TH SarabunIT๙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511" w:type="dxa"/>
            <w:vAlign w:val="center"/>
          </w:tcPr>
          <w:p w:rsidR="00EF29C2" w:rsidRDefault="00EF29C2" w:rsidP="001843A0">
            <w:pPr>
              <w:autoSpaceDE w:val="0"/>
              <w:autoSpaceDN w:val="0"/>
              <w:adjustRightInd w:val="0"/>
              <w:jc w:val="right"/>
              <w:rPr>
                <w:rFonts w:ascii="TH SarabunIT๙" w:hAnsi="TH SarabunIT๙" w:cs="TH SarabunIT๙"/>
                <w:b/>
                <w:bCs/>
                <w:noProof/>
                <w:sz w:val="28"/>
                <w:szCs w:val="28"/>
              </w:rPr>
            </w:pPr>
          </w:p>
        </w:tc>
      </w:tr>
    </w:tbl>
    <w:p w:rsidR="00BA75ED" w:rsidRDefault="001843A0" w:rsidP="001843A0">
      <w:pPr>
        <w:autoSpaceDE w:val="0"/>
        <w:autoSpaceDN w:val="0"/>
        <w:adjustRightInd w:val="0"/>
        <w:spacing w:after="0" w:line="240" w:lineRule="auto"/>
        <w:rPr>
          <w:rFonts w:ascii="TH SarabunIT๙" w:hAnsi="TH SarabunIT๙" w:cs="TH SarabunIT๙"/>
        </w:rPr>
      </w:pPr>
      <w:r w:rsidRPr="001843A0">
        <w:rPr>
          <w:rFonts w:ascii="TH SarabunIT๙" w:hAnsi="TH SarabunIT๙" w:cs="TH SarabunIT๙"/>
          <w:b/>
          <w:bCs/>
          <w:cs/>
        </w:rPr>
        <w:t>หมายเหตุ</w:t>
      </w:r>
      <w:r w:rsidRPr="001843A0">
        <w:rPr>
          <w:rFonts w:ascii="TH SarabunIT๙" w:hAnsi="TH SarabunIT๙" w:cs="TH SarabunIT๙"/>
          <w:b/>
          <w:bCs/>
        </w:rPr>
        <w:t xml:space="preserve"> : </w:t>
      </w:r>
      <w:r w:rsidRPr="001843A0">
        <w:rPr>
          <w:rFonts w:ascii="TH SarabunIT๙" w:hAnsi="TH SarabunIT๙" w:cs="TH SarabunIT๙"/>
          <w:cs/>
        </w:rPr>
        <w:t>สามารถปรับแผนการปฏิบัติงานได้ตามความเหมาะสม</w:t>
      </w:r>
    </w:p>
    <w:p w:rsidR="00BA75ED" w:rsidRPr="000534E1" w:rsidRDefault="00EF29C2" w:rsidP="001843A0">
      <w:pPr>
        <w:autoSpaceDE w:val="0"/>
        <w:autoSpaceDN w:val="0"/>
        <w:adjustRightInd w:val="0"/>
        <w:spacing w:after="0" w:line="240" w:lineRule="auto"/>
        <w:rPr>
          <w:rFonts w:ascii="TH SarabunIT๙" w:hAnsi="TH SarabunIT๙" w:cs="TH SarabunIT๙"/>
          <w:b/>
          <w:bCs/>
        </w:rPr>
      </w:pPr>
      <w:r>
        <w:rPr>
          <w:rFonts w:ascii="TH SarabunIT๙" w:hAnsi="TH SarabunIT๙" w:cs="TH SarabunIT๙"/>
          <w:b/>
          <w:bCs/>
        </w:rPr>
        <w:lastRenderedPageBreak/>
        <w:t>6</w:t>
      </w:r>
      <w:r w:rsidR="00BA75ED" w:rsidRPr="000534E1">
        <w:rPr>
          <w:rFonts w:ascii="TH SarabunIT๙" w:hAnsi="TH SarabunIT๙" w:cs="TH SarabunIT๙"/>
          <w:b/>
          <w:bCs/>
        </w:rPr>
        <w:t xml:space="preserve">. </w:t>
      </w:r>
      <w:r w:rsidR="00BA75ED" w:rsidRPr="000534E1">
        <w:rPr>
          <w:rFonts w:ascii="TH SarabunIT๙" w:hAnsi="TH SarabunIT๙" w:cs="TH SarabunIT๙" w:hint="cs"/>
          <w:b/>
          <w:bCs/>
          <w:cs/>
        </w:rPr>
        <w:t>ระยะเวลา</w:t>
      </w:r>
    </w:p>
    <w:p w:rsidR="001843A0" w:rsidRPr="001843A0" w:rsidRDefault="00BA75ED" w:rsidP="001843A0">
      <w:pPr>
        <w:autoSpaceDE w:val="0"/>
        <w:autoSpaceDN w:val="0"/>
        <w:adjustRightInd w:val="0"/>
        <w:spacing w:line="240" w:lineRule="auto"/>
        <w:rPr>
          <w:rFonts w:ascii="TH SarabunIT๙" w:hAnsi="TH SarabunIT๙" w:cs="TH SarabunIT๙"/>
        </w:rPr>
      </w:pPr>
      <w:r>
        <w:rPr>
          <w:rFonts w:ascii="TH SarabunIT๙" w:hAnsi="TH SarabunIT๙" w:cs="TH SarabunIT๙" w:hint="cs"/>
          <w:cs/>
        </w:rPr>
        <w:tab/>
        <w:t>1 ตุลาคม 256</w:t>
      </w:r>
      <w:r w:rsidR="00EF29C2">
        <w:rPr>
          <w:rFonts w:ascii="TH SarabunIT๙" w:hAnsi="TH SarabunIT๙" w:cs="TH SarabunIT๙" w:hint="cs"/>
          <w:cs/>
        </w:rPr>
        <w:t xml:space="preserve">4 </w:t>
      </w:r>
      <w:r>
        <w:rPr>
          <w:rFonts w:ascii="TH SarabunIT๙" w:hAnsi="TH SarabunIT๙" w:cs="TH SarabunIT๙"/>
          <w:cs/>
        </w:rPr>
        <w:t>–</w:t>
      </w:r>
      <w:r>
        <w:rPr>
          <w:rFonts w:ascii="TH SarabunIT๙" w:hAnsi="TH SarabunIT๙" w:cs="TH SarabunIT๙" w:hint="cs"/>
          <w:cs/>
        </w:rPr>
        <w:t xml:space="preserve"> 30 กันยายน 256</w:t>
      </w:r>
      <w:r w:rsidR="00EF29C2">
        <w:rPr>
          <w:rFonts w:ascii="TH SarabunIT๙" w:hAnsi="TH SarabunIT๙" w:cs="TH SarabunIT๙" w:hint="cs"/>
          <w:cs/>
        </w:rPr>
        <w:t>5</w:t>
      </w:r>
    </w:p>
    <w:p w:rsidR="001843A0" w:rsidRPr="001843A0" w:rsidRDefault="00EF29C2" w:rsidP="001843A0">
      <w:pPr>
        <w:autoSpaceDE w:val="0"/>
        <w:autoSpaceDN w:val="0"/>
        <w:adjustRightInd w:val="0"/>
        <w:spacing w:after="0" w:line="240" w:lineRule="auto"/>
        <w:rPr>
          <w:rFonts w:ascii="TH SarabunIT๙" w:hAnsi="TH SarabunIT๙" w:cs="TH SarabunIT๙"/>
          <w:b/>
          <w:bCs/>
        </w:rPr>
      </w:pPr>
      <w:r>
        <w:rPr>
          <w:rFonts w:ascii="TH SarabunIT๙" w:hAnsi="TH SarabunIT๙" w:cs="TH SarabunIT๙"/>
          <w:b/>
          <w:bCs/>
        </w:rPr>
        <w:t>7</w:t>
      </w:r>
      <w:r w:rsidR="001843A0" w:rsidRPr="001843A0">
        <w:rPr>
          <w:rFonts w:ascii="TH SarabunIT๙" w:hAnsi="TH SarabunIT๙" w:cs="TH SarabunIT๙"/>
          <w:b/>
          <w:bCs/>
        </w:rPr>
        <w:t xml:space="preserve">. </w:t>
      </w:r>
      <w:r w:rsidR="001843A0" w:rsidRPr="001843A0">
        <w:rPr>
          <w:rFonts w:ascii="TH SarabunIT๙" w:hAnsi="TH SarabunIT๙" w:cs="TH SarabunIT๙"/>
          <w:b/>
          <w:bCs/>
          <w:cs/>
        </w:rPr>
        <w:t>ผลผลิต</w:t>
      </w:r>
      <w:r w:rsidR="001843A0" w:rsidRPr="001843A0">
        <w:rPr>
          <w:rFonts w:ascii="TH SarabunIT๙" w:hAnsi="TH SarabunIT๙" w:cs="TH SarabunIT๙"/>
          <w:b/>
          <w:bCs/>
        </w:rPr>
        <w:t xml:space="preserve"> </w:t>
      </w:r>
      <w:r w:rsidR="001843A0" w:rsidRPr="001843A0">
        <w:rPr>
          <w:rFonts w:ascii="TH SarabunIT๙" w:hAnsi="TH SarabunIT๙" w:cs="TH SarabunIT๙"/>
          <w:b/>
          <w:bCs/>
          <w:cs/>
        </w:rPr>
        <w:t>ผลลัพธ์</w:t>
      </w:r>
      <w:r w:rsidR="001843A0" w:rsidRPr="001843A0">
        <w:rPr>
          <w:rFonts w:ascii="TH SarabunIT๙" w:hAnsi="TH SarabunIT๙" w:cs="TH SarabunIT๙"/>
          <w:b/>
          <w:bCs/>
        </w:rPr>
        <w:t xml:space="preserve"> </w:t>
      </w:r>
      <w:r w:rsidR="001843A0" w:rsidRPr="001843A0">
        <w:rPr>
          <w:rFonts w:ascii="TH SarabunIT๙" w:hAnsi="TH SarabunIT๙" w:cs="TH SarabunIT๙"/>
          <w:b/>
          <w:bCs/>
          <w:cs/>
        </w:rPr>
        <w:t>ตัวชี้วัด</w:t>
      </w:r>
    </w:p>
    <w:p w:rsidR="001843A0" w:rsidRPr="001843A0" w:rsidRDefault="001843A0" w:rsidP="001843A0">
      <w:pPr>
        <w:autoSpaceDE w:val="0"/>
        <w:autoSpaceDN w:val="0"/>
        <w:adjustRightInd w:val="0"/>
        <w:spacing w:after="0" w:line="240" w:lineRule="auto"/>
        <w:rPr>
          <w:rFonts w:ascii="TH SarabunIT๙" w:hAnsi="TH SarabunIT๙" w:cs="TH SarabunIT๙"/>
          <w:b/>
          <w:bCs/>
        </w:rPr>
      </w:pPr>
      <w:r>
        <w:rPr>
          <w:rFonts w:ascii="TH SarabunIT๙" w:hAnsi="TH SarabunIT๙" w:cs="TH SarabunIT๙" w:hint="cs"/>
          <w:b/>
          <w:bCs/>
          <w:cs/>
        </w:rPr>
        <w:tab/>
      </w:r>
      <w:r w:rsidRPr="001843A0">
        <w:rPr>
          <w:rFonts w:ascii="TH SarabunIT๙" w:hAnsi="TH SarabunIT๙" w:cs="TH SarabunIT๙"/>
          <w:b/>
          <w:bCs/>
          <w:cs/>
        </w:rPr>
        <w:t>ผลผลิต</w:t>
      </w:r>
      <w:r w:rsidRPr="001843A0">
        <w:rPr>
          <w:rFonts w:ascii="TH SarabunIT๙" w:hAnsi="TH SarabunIT๙" w:cs="TH SarabunIT๙"/>
          <w:b/>
          <w:bCs/>
        </w:rPr>
        <w:t xml:space="preserve"> (</w:t>
      </w:r>
      <w:proofErr w:type="gramStart"/>
      <w:r w:rsidRPr="001843A0">
        <w:rPr>
          <w:rFonts w:ascii="TH SarabunIT๙" w:hAnsi="TH SarabunIT๙" w:cs="TH SarabunIT๙"/>
          <w:b/>
          <w:bCs/>
        </w:rPr>
        <w:t>output</w:t>
      </w:r>
      <w:proofErr w:type="gramEnd"/>
      <w:r w:rsidRPr="001843A0">
        <w:rPr>
          <w:rFonts w:ascii="TH SarabunIT๙" w:hAnsi="TH SarabunIT๙" w:cs="TH SarabunIT๙"/>
          <w:b/>
          <w:bCs/>
        </w:rPr>
        <w:t>)</w:t>
      </w:r>
    </w:p>
    <w:p w:rsidR="001843A0" w:rsidRPr="001843A0" w:rsidRDefault="001843A0" w:rsidP="001843A0">
      <w:pPr>
        <w:autoSpaceDE w:val="0"/>
        <w:autoSpaceDN w:val="0"/>
        <w:adjustRightInd w:val="0"/>
        <w:spacing w:after="0" w:line="240" w:lineRule="auto"/>
        <w:rPr>
          <w:rFonts w:ascii="TH SarabunIT๙" w:hAnsi="TH SarabunIT๙" w:cs="TH SarabunIT๙"/>
        </w:rPr>
      </w:pPr>
      <w:r>
        <w:rPr>
          <w:rFonts w:ascii="TH SarabunIT๙" w:hAnsi="TH SarabunIT๙" w:cs="TH SarabunIT๙"/>
        </w:rPr>
        <w:tab/>
      </w:r>
      <w:r w:rsidRPr="001843A0">
        <w:rPr>
          <w:rFonts w:ascii="TH SarabunIT๙" w:hAnsi="TH SarabunIT๙" w:cs="TH SarabunIT๙"/>
        </w:rPr>
        <w:t xml:space="preserve">- </w:t>
      </w:r>
      <w:r w:rsidRPr="001843A0">
        <w:rPr>
          <w:rFonts w:ascii="TH SarabunIT๙" w:hAnsi="TH SarabunIT๙" w:cs="TH SarabunIT๙"/>
          <w:cs/>
        </w:rPr>
        <w:t>สำนักงานเกษตรจังหวัด</w:t>
      </w:r>
      <w:r w:rsidRPr="001843A0">
        <w:rPr>
          <w:rFonts w:ascii="TH SarabunIT๙" w:hAnsi="TH SarabunIT๙" w:cs="TH SarabunIT๙"/>
        </w:rPr>
        <w:t xml:space="preserve"> </w:t>
      </w:r>
      <w:r w:rsidRPr="001843A0">
        <w:rPr>
          <w:rFonts w:ascii="TH SarabunIT๙" w:hAnsi="TH SarabunIT๙" w:cs="TH SarabunIT๙"/>
          <w:cs/>
        </w:rPr>
        <w:t>มีการจัดเวทีแลกเปลี่ยนเรียนรู้การดำเนินงาน</w:t>
      </w:r>
      <w:r w:rsidR="00EF29C2">
        <w:rPr>
          <w:rFonts w:ascii="TH SarabunIT๙" w:hAnsi="TH SarabunIT๙" w:cs="TH SarabunIT๙" w:hint="cs"/>
          <w:cs/>
        </w:rPr>
        <w:t>ส่งเสริมการเกษตร</w:t>
      </w:r>
    </w:p>
    <w:p w:rsidR="000534E1" w:rsidRDefault="001843A0" w:rsidP="00BA75ED">
      <w:pPr>
        <w:autoSpaceDE w:val="0"/>
        <w:autoSpaceDN w:val="0"/>
        <w:adjustRightInd w:val="0"/>
        <w:spacing w:after="0" w:line="240" w:lineRule="auto"/>
        <w:rPr>
          <w:rFonts w:ascii="TH SarabunIT๙" w:hAnsi="TH SarabunIT๙" w:cs="TH SarabunIT๙"/>
          <w:b/>
          <w:bCs/>
          <w:cs/>
        </w:rPr>
      </w:pPr>
      <w:r>
        <w:rPr>
          <w:rFonts w:ascii="TH SarabunIT๙" w:hAnsi="TH SarabunIT๙" w:cs="TH SarabunIT๙"/>
        </w:rPr>
        <w:tab/>
      </w:r>
      <w:r w:rsidRPr="001843A0">
        <w:rPr>
          <w:rFonts w:ascii="TH SarabunIT๙" w:hAnsi="TH SarabunIT๙" w:cs="TH SarabunIT๙"/>
        </w:rPr>
        <w:t xml:space="preserve">- </w:t>
      </w:r>
      <w:r w:rsidR="00BA75ED">
        <w:rPr>
          <w:rFonts w:ascii="TH SarabunIT๙" w:hAnsi="TH SarabunIT๙" w:cs="TH SarabunIT๙" w:hint="cs"/>
          <w:cs/>
        </w:rPr>
        <w:t>หน่วยงานวิชาการเกิดการเชื่อมโยงองค์ความรู้แบบมุ่งเป้าหมายและพร้อมขยายผลสู่เกษตรกร</w:t>
      </w:r>
    </w:p>
    <w:p w:rsidR="001843A0" w:rsidRPr="001843A0" w:rsidRDefault="001843A0" w:rsidP="001843A0">
      <w:pPr>
        <w:autoSpaceDE w:val="0"/>
        <w:autoSpaceDN w:val="0"/>
        <w:adjustRightInd w:val="0"/>
        <w:spacing w:after="0" w:line="240" w:lineRule="auto"/>
        <w:rPr>
          <w:rFonts w:ascii="TH SarabunIT๙" w:hAnsi="TH SarabunIT๙" w:cs="TH SarabunIT๙"/>
          <w:b/>
          <w:bCs/>
        </w:rPr>
      </w:pPr>
      <w:r>
        <w:rPr>
          <w:rFonts w:ascii="TH SarabunIT๙" w:hAnsi="TH SarabunIT๙" w:cs="TH SarabunIT๙" w:hint="cs"/>
          <w:b/>
          <w:bCs/>
          <w:cs/>
        </w:rPr>
        <w:tab/>
      </w:r>
      <w:r w:rsidRPr="001843A0">
        <w:rPr>
          <w:rFonts w:ascii="TH SarabunIT๙" w:hAnsi="TH SarabunIT๙" w:cs="TH SarabunIT๙"/>
          <w:b/>
          <w:bCs/>
          <w:cs/>
        </w:rPr>
        <w:t>ผลลัพธ์</w:t>
      </w:r>
      <w:r w:rsidRPr="001843A0">
        <w:rPr>
          <w:rFonts w:ascii="TH SarabunIT๙" w:hAnsi="TH SarabunIT๙" w:cs="TH SarabunIT๙"/>
          <w:b/>
          <w:bCs/>
        </w:rPr>
        <w:t xml:space="preserve"> (</w:t>
      </w:r>
      <w:proofErr w:type="gramStart"/>
      <w:r w:rsidRPr="001843A0">
        <w:rPr>
          <w:rFonts w:ascii="TH SarabunIT๙" w:hAnsi="TH SarabunIT๙" w:cs="TH SarabunIT๙"/>
          <w:b/>
          <w:bCs/>
        </w:rPr>
        <w:t>outcome</w:t>
      </w:r>
      <w:proofErr w:type="gramEnd"/>
      <w:r w:rsidRPr="001843A0">
        <w:rPr>
          <w:rFonts w:ascii="TH SarabunIT๙" w:hAnsi="TH SarabunIT๙" w:cs="TH SarabunIT๙"/>
          <w:b/>
          <w:bCs/>
        </w:rPr>
        <w:t>)</w:t>
      </w:r>
    </w:p>
    <w:p w:rsidR="000534E1" w:rsidRPr="001843A0" w:rsidRDefault="001843A0" w:rsidP="001843A0">
      <w:pPr>
        <w:autoSpaceDE w:val="0"/>
        <w:autoSpaceDN w:val="0"/>
        <w:adjustRightInd w:val="0"/>
        <w:spacing w:after="0" w:line="240" w:lineRule="auto"/>
        <w:rPr>
          <w:rFonts w:ascii="TH SarabunIT๙" w:hAnsi="TH SarabunIT๙" w:cs="TH SarabunIT๙"/>
        </w:rPr>
      </w:pPr>
      <w:r>
        <w:rPr>
          <w:rFonts w:ascii="TH SarabunIT๙" w:hAnsi="TH SarabunIT๙" w:cs="TH SarabunIT๙"/>
        </w:rPr>
        <w:tab/>
      </w:r>
      <w:r w:rsidRPr="001843A0">
        <w:rPr>
          <w:rFonts w:ascii="TH SarabunIT๙" w:hAnsi="TH SarabunIT๙" w:cs="TH SarabunIT๙"/>
        </w:rPr>
        <w:t xml:space="preserve">- </w:t>
      </w:r>
      <w:r w:rsidRPr="001843A0">
        <w:rPr>
          <w:rFonts w:ascii="TH SarabunIT๙" w:hAnsi="TH SarabunIT๙" w:cs="TH SarabunIT๙"/>
          <w:cs/>
        </w:rPr>
        <w:t>เจ้าหน้าที่</w:t>
      </w:r>
      <w:r w:rsidRPr="001843A0">
        <w:rPr>
          <w:rFonts w:ascii="TH SarabunIT๙" w:hAnsi="TH SarabunIT๙" w:cs="TH SarabunIT๙"/>
        </w:rPr>
        <w:t xml:space="preserve"> </w:t>
      </w:r>
      <w:r>
        <w:rPr>
          <w:rFonts w:ascii="TH SarabunIT๙" w:hAnsi="TH SarabunIT๙" w:cs="TH SarabunIT๙"/>
        </w:rPr>
        <w:t>6</w:t>
      </w:r>
      <w:r w:rsidR="00EF29C2">
        <w:rPr>
          <w:rFonts w:ascii="TH SarabunIT๙" w:hAnsi="TH SarabunIT๙" w:cs="TH SarabunIT๙" w:hint="cs"/>
          <w:cs/>
        </w:rPr>
        <w:t>0</w:t>
      </w:r>
      <w:r w:rsidRPr="001843A0">
        <w:rPr>
          <w:rFonts w:ascii="TH SarabunIT๙" w:hAnsi="TH SarabunIT๙" w:cs="TH SarabunIT๙"/>
        </w:rPr>
        <w:t xml:space="preserve"> </w:t>
      </w:r>
      <w:r w:rsidRPr="001843A0">
        <w:rPr>
          <w:rFonts w:ascii="TH SarabunIT๙" w:hAnsi="TH SarabunIT๙" w:cs="TH SarabunIT๙"/>
          <w:cs/>
        </w:rPr>
        <w:t>คน</w:t>
      </w:r>
      <w:r w:rsidRPr="001843A0">
        <w:rPr>
          <w:rFonts w:ascii="TH SarabunIT๙" w:hAnsi="TH SarabunIT๙" w:cs="TH SarabunIT๙"/>
        </w:rPr>
        <w:t xml:space="preserve"> </w:t>
      </w:r>
      <w:r w:rsidRPr="001843A0">
        <w:rPr>
          <w:rFonts w:ascii="TH SarabunIT๙" w:hAnsi="TH SarabunIT๙" w:cs="TH SarabunIT๙"/>
          <w:cs/>
        </w:rPr>
        <w:t>ได้รับการพัฒนาให้มีความรู้</w:t>
      </w:r>
      <w:r w:rsidRPr="001843A0">
        <w:rPr>
          <w:rFonts w:ascii="TH SarabunIT๙" w:hAnsi="TH SarabunIT๙" w:cs="TH SarabunIT๙"/>
        </w:rPr>
        <w:t xml:space="preserve"> </w:t>
      </w:r>
      <w:r w:rsidR="00BA75ED">
        <w:rPr>
          <w:rFonts w:ascii="TH SarabunIT๙" w:hAnsi="TH SarabunIT๙" w:cs="TH SarabunIT๙" w:hint="cs"/>
          <w:cs/>
        </w:rPr>
        <w:t>ความสามารถ และ</w:t>
      </w:r>
      <w:r w:rsidRPr="001843A0">
        <w:rPr>
          <w:rFonts w:ascii="TH SarabunIT๙" w:hAnsi="TH SarabunIT๙" w:cs="TH SarabunIT๙"/>
          <w:cs/>
        </w:rPr>
        <w:t>มีความพร้อม</w:t>
      </w:r>
      <w:r w:rsidR="00BA75ED">
        <w:rPr>
          <w:rFonts w:ascii="TH SarabunIT๙" w:hAnsi="TH SarabunIT๙" w:cs="TH SarabunIT๙" w:hint="cs"/>
          <w:cs/>
        </w:rPr>
        <w:t>ในการ</w:t>
      </w:r>
      <w:r w:rsidR="00EF29C2">
        <w:rPr>
          <w:rFonts w:ascii="TH SarabunIT๙" w:hAnsi="TH SarabunIT๙" w:cs="TH SarabunIT๙" w:hint="cs"/>
          <w:cs/>
        </w:rPr>
        <w:t>ถ่ายทอดความรู้และ</w:t>
      </w:r>
      <w:r w:rsidRPr="001843A0">
        <w:rPr>
          <w:rFonts w:ascii="TH SarabunIT๙" w:hAnsi="TH SarabunIT๙" w:cs="TH SarabunIT๙"/>
          <w:cs/>
        </w:rPr>
        <w:t>ให้บริการงานส่งเสริมการเกษตร</w:t>
      </w:r>
    </w:p>
    <w:p w:rsidR="001843A0" w:rsidRDefault="001843A0" w:rsidP="001843A0">
      <w:pPr>
        <w:autoSpaceDE w:val="0"/>
        <w:autoSpaceDN w:val="0"/>
        <w:adjustRightInd w:val="0"/>
        <w:spacing w:after="0" w:line="240" w:lineRule="auto"/>
        <w:rPr>
          <w:rFonts w:ascii="TH SarabunIT๙" w:hAnsi="TH SarabunIT๙" w:cs="TH SarabunIT๙"/>
          <w:b/>
          <w:bCs/>
        </w:rPr>
      </w:pPr>
      <w:r>
        <w:rPr>
          <w:rFonts w:ascii="TH SarabunIT๙" w:hAnsi="TH SarabunIT๙" w:cs="TH SarabunIT๙" w:hint="cs"/>
          <w:b/>
          <w:bCs/>
          <w:cs/>
        </w:rPr>
        <w:tab/>
      </w:r>
      <w:r w:rsidRPr="001843A0">
        <w:rPr>
          <w:rFonts w:ascii="TH SarabunIT๙" w:hAnsi="TH SarabunIT๙" w:cs="TH SarabunIT๙"/>
          <w:b/>
          <w:bCs/>
          <w:cs/>
        </w:rPr>
        <w:t>ตัวชี้วัด</w:t>
      </w:r>
    </w:p>
    <w:p w:rsidR="001843A0" w:rsidRDefault="000534E1" w:rsidP="001843A0">
      <w:pPr>
        <w:autoSpaceDE w:val="0"/>
        <w:autoSpaceDN w:val="0"/>
        <w:adjustRightInd w:val="0"/>
        <w:spacing w:after="0" w:line="240" w:lineRule="auto"/>
        <w:rPr>
          <w:rFonts w:ascii="TH SarabunIT๙" w:hAnsi="TH SarabunIT๙" w:cs="TH SarabunIT๙"/>
          <w:b/>
          <w:bCs/>
        </w:rPr>
      </w:pPr>
      <w:r>
        <w:rPr>
          <w:rFonts w:ascii="TH SarabunIT๙" w:hAnsi="TH SarabunIT๙" w:cs="TH SarabunIT๙"/>
          <w:b/>
          <w:bCs/>
        </w:rPr>
        <w:tab/>
      </w:r>
      <w:r w:rsidR="00BA75ED">
        <w:rPr>
          <w:rFonts w:ascii="TH SarabunIT๙" w:hAnsi="TH SarabunIT๙" w:cs="TH SarabunIT๙"/>
          <w:b/>
          <w:bCs/>
        </w:rPr>
        <w:t xml:space="preserve">- </w:t>
      </w:r>
      <w:r w:rsidR="00BA75ED">
        <w:rPr>
          <w:rFonts w:ascii="TH SarabunIT๙" w:hAnsi="TH SarabunIT๙" w:cs="TH SarabunIT๙" w:hint="cs"/>
          <w:b/>
          <w:bCs/>
          <w:cs/>
        </w:rPr>
        <w:t>เชิงปริมาณ</w:t>
      </w:r>
      <w:r w:rsidR="00BA75ED">
        <w:rPr>
          <w:rFonts w:ascii="TH SarabunIT๙" w:hAnsi="TH SarabunIT๙" w:cs="TH SarabunIT๙"/>
          <w:b/>
          <w:bCs/>
        </w:rPr>
        <w:t xml:space="preserve"> </w:t>
      </w:r>
      <w:r>
        <w:rPr>
          <w:rFonts w:ascii="TH SarabunIT๙" w:hAnsi="TH SarabunIT๙" w:cs="TH SarabunIT๙" w:hint="cs"/>
          <w:cs/>
        </w:rPr>
        <w:tab/>
        <w:t>1.</w:t>
      </w:r>
      <w:r w:rsidR="001843A0" w:rsidRPr="001843A0">
        <w:rPr>
          <w:rFonts w:ascii="TH SarabunIT๙" w:hAnsi="TH SarabunIT๙" w:cs="TH SarabunIT๙"/>
          <w:cs/>
        </w:rPr>
        <w:t>จำนวนการจัดเวทีแลกเปลี่ยนเรียนรู้การดำเนินส่งเสริมการเกษตร</w:t>
      </w:r>
    </w:p>
    <w:p w:rsidR="000534E1" w:rsidRDefault="000534E1" w:rsidP="001843A0">
      <w:pPr>
        <w:autoSpaceDE w:val="0"/>
        <w:autoSpaceDN w:val="0"/>
        <w:adjustRightInd w:val="0"/>
        <w:spacing w:after="0" w:line="240" w:lineRule="auto"/>
        <w:rPr>
          <w:rFonts w:ascii="TH SarabunIT๙" w:hAnsi="TH SarabunIT๙" w:cs="TH SarabunIT๙"/>
        </w:rPr>
      </w:pPr>
      <w:r>
        <w:rPr>
          <w:rFonts w:ascii="TH SarabunIT๙" w:hAnsi="TH SarabunIT๙" w:cs="TH SarabunIT๙"/>
          <w:b/>
          <w:bCs/>
        </w:rPr>
        <w:tab/>
      </w:r>
      <w:r>
        <w:rPr>
          <w:rFonts w:ascii="TH SarabunIT๙" w:hAnsi="TH SarabunIT๙" w:cs="TH SarabunIT๙"/>
          <w:b/>
          <w:bCs/>
        </w:rPr>
        <w:tab/>
      </w:r>
      <w:r>
        <w:rPr>
          <w:rFonts w:ascii="TH SarabunIT๙" w:hAnsi="TH SarabunIT๙" w:cs="TH SarabunIT๙"/>
          <w:b/>
          <w:bCs/>
        </w:rPr>
        <w:tab/>
      </w:r>
      <w:r w:rsidRPr="000534E1">
        <w:rPr>
          <w:rFonts w:ascii="TH SarabunIT๙" w:hAnsi="TH SarabunIT๙" w:cs="TH SarabunIT๙"/>
        </w:rPr>
        <w:t xml:space="preserve">2. </w:t>
      </w:r>
      <w:r w:rsidRPr="000534E1">
        <w:rPr>
          <w:rFonts w:ascii="TH SarabunIT๙" w:hAnsi="TH SarabunIT๙" w:cs="TH SarabunIT๙" w:hint="cs"/>
          <w:cs/>
        </w:rPr>
        <w:t>จำนวนองค์ความรู้ในการปฏิบัติงานที่ได้จากเวทีแลกเปลี่ยนเรียนรู้การดำเนินงาน</w:t>
      </w:r>
    </w:p>
    <w:p w:rsidR="000534E1" w:rsidRDefault="000534E1" w:rsidP="000534E1">
      <w:pPr>
        <w:pStyle w:val="Default"/>
        <w:rPr>
          <w:sz w:val="32"/>
          <w:szCs w:val="32"/>
        </w:rPr>
      </w:pPr>
      <w:r>
        <w:rPr>
          <w:rFonts w:ascii="TH SarabunIT๙" w:hAnsi="TH SarabunIT๙" w:cs="TH SarabunIT๙" w:hint="cs"/>
          <w:cs/>
        </w:rPr>
        <w:tab/>
      </w:r>
      <w:r w:rsidRPr="000534E1">
        <w:rPr>
          <w:rFonts w:ascii="TH SarabunIT๙" w:hAnsi="TH SarabunIT๙" w:cs="TH SarabunIT๙" w:hint="cs"/>
          <w:b/>
          <w:bCs/>
          <w:sz w:val="32"/>
          <w:szCs w:val="32"/>
          <w:cs/>
        </w:rPr>
        <w:t>- เชิงคุณภาพ</w:t>
      </w:r>
      <w:r w:rsidRPr="000534E1">
        <w:rPr>
          <w:rFonts w:ascii="TH SarabunIT๙" w:hAnsi="TH SarabunIT๙" w:cs="TH SarabunIT๙"/>
          <w:sz w:val="32"/>
          <w:szCs w:val="32"/>
        </w:rPr>
        <w:tab/>
      </w:r>
      <w:r>
        <w:rPr>
          <w:sz w:val="32"/>
          <w:szCs w:val="32"/>
          <w:cs/>
        </w:rPr>
        <w:t>เจ้าหน้าที่ส่งเสริมการเกษตรสามารถใช้ระบบส่งเสริมการเกษตรไปขับเคลื่อนงาน</w:t>
      </w:r>
      <w:r>
        <w:rPr>
          <w:sz w:val="32"/>
          <w:szCs w:val="32"/>
        </w:rPr>
        <w:t xml:space="preserve"> </w:t>
      </w:r>
    </w:p>
    <w:p w:rsidR="001843A0" w:rsidRDefault="00EF29C2" w:rsidP="001843A0">
      <w:pPr>
        <w:autoSpaceDE w:val="0"/>
        <w:autoSpaceDN w:val="0"/>
        <w:adjustRightInd w:val="0"/>
        <w:spacing w:line="240" w:lineRule="auto"/>
        <w:rPr>
          <w:rFonts w:ascii="TH SarabunIT๙" w:hAnsi="TH SarabunIT๙" w:cs="TH SarabunIT๙"/>
        </w:rPr>
      </w:pPr>
      <w:r>
        <w:rPr>
          <w:rFonts w:hint="cs"/>
          <w:cs/>
        </w:rPr>
        <w:tab/>
      </w:r>
      <w:r>
        <w:rPr>
          <w:rFonts w:hint="cs"/>
          <w:cs/>
        </w:rPr>
        <w:tab/>
      </w:r>
      <w:r>
        <w:rPr>
          <w:rFonts w:hint="cs"/>
          <w:cs/>
        </w:rPr>
        <w:tab/>
      </w:r>
      <w:r w:rsidR="000534E1">
        <w:rPr>
          <w:cs/>
        </w:rPr>
        <w:t>ส่งเสริมการเกษตรให้บรรลุตามเป้าหมาย</w:t>
      </w:r>
    </w:p>
    <w:p w:rsidR="001843A0" w:rsidRPr="000534E1" w:rsidRDefault="00EF29C2" w:rsidP="001843A0">
      <w:pPr>
        <w:autoSpaceDE w:val="0"/>
        <w:autoSpaceDN w:val="0"/>
        <w:adjustRightInd w:val="0"/>
        <w:spacing w:after="0" w:line="240" w:lineRule="auto"/>
        <w:rPr>
          <w:rFonts w:ascii="TH SarabunIT๙" w:hAnsi="TH SarabunIT๙" w:cs="TH SarabunIT๙"/>
          <w:b/>
          <w:bCs/>
          <w:cs/>
        </w:rPr>
      </w:pPr>
      <w:r>
        <w:rPr>
          <w:rFonts w:ascii="TH SarabunIT๙" w:hAnsi="TH SarabunIT๙" w:cs="TH SarabunIT๙"/>
          <w:b/>
          <w:bCs/>
        </w:rPr>
        <w:t>8</w:t>
      </w:r>
      <w:r w:rsidR="000534E1" w:rsidRPr="000534E1">
        <w:rPr>
          <w:rFonts w:ascii="TH SarabunIT๙" w:hAnsi="TH SarabunIT๙" w:cs="TH SarabunIT๙"/>
          <w:b/>
          <w:bCs/>
        </w:rPr>
        <w:t xml:space="preserve">. </w:t>
      </w:r>
      <w:r w:rsidR="000534E1" w:rsidRPr="000534E1">
        <w:rPr>
          <w:rFonts w:ascii="TH SarabunIT๙" w:hAnsi="TH SarabunIT๙" w:cs="TH SarabunIT๙" w:hint="cs"/>
          <w:b/>
          <w:bCs/>
          <w:cs/>
        </w:rPr>
        <w:t>ผลที่คาดว่าจะได้รับ</w:t>
      </w:r>
    </w:p>
    <w:p w:rsidR="000534E1" w:rsidRPr="001843A0" w:rsidRDefault="000534E1" w:rsidP="001843A0">
      <w:pPr>
        <w:autoSpaceDE w:val="0"/>
        <w:autoSpaceDN w:val="0"/>
        <w:adjustRightInd w:val="0"/>
        <w:spacing w:line="240" w:lineRule="auto"/>
        <w:rPr>
          <w:rFonts w:ascii="TH SarabunIT๙" w:hAnsi="TH SarabunIT๙" w:cs="TH SarabunIT๙"/>
        </w:rPr>
      </w:pPr>
      <w:r>
        <w:rPr>
          <w:rFonts w:hint="cs"/>
          <w:cs/>
        </w:rPr>
        <w:tab/>
      </w:r>
      <w:r>
        <w:rPr>
          <w:cs/>
        </w:rPr>
        <w:t>มีการขับเคลื่อนงานส่งเสริมการเกษตรในพื้นที่ให้บรรลุตามเป้าหมาย</w:t>
      </w:r>
    </w:p>
    <w:p w:rsidR="001843A0" w:rsidRDefault="00EF29C2" w:rsidP="001843A0">
      <w:pPr>
        <w:autoSpaceDE w:val="0"/>
        <w:autoSpaceDN w:val="0"/>
        <w:adjustRightInd w:val="0"/>
        <w:spacing w:after="0" w:line="240" w:lineRule="auto"/>
        <w:rPr>
          <w:rFonts w:ascii="TH SarabunIT๙" w:hAnsi="TH SarabunIT๙" w:cs="TH SarabunIT๙"/>
          <w:b/>
          <w:bCs/>
        </w:rPr>
      </w:pPr>
      <w:r>
        <w:rPr>
          <w:rFonts w:ascii="TH SarabunIT๙" w:hAnsi="TH SarabunIT๙" w:cs="TH SarabunIT๙"/>
          <w:b/>
          <w:bCs/>
        </w:rPr>
        <w:t>9</w:t>
      </w:r>
      <w:r w:rsidR="001843A0" w:rsidRPr="001843A0">
        <w:rPr>
          <w:rFonts w:ascii="TH SarabunIT๙" w:hAnsi="TH SarabunIT๙" w:cs="TH SarabunIT๙"/>
          <w:b/>
          <w:bCs/>
        </w:rPr>
        <w:t xml:space="preserve">. </w:t>
      </w:r>
      <w:r w:rsidR="001843A0" w:rsidRPr="001843A0">
        <w:rPr>
          <w:rFonts w:ascii="TH SarabunIT๙" w:hAnsi="TH SarabunIT๙" w:cs="TH SarabunIT๙"/>
          <w:b/>
          <w:bCs/>
          <w:cs/>
        </w:rPr>
        <w:t>หน่วยงาน</w:t>
      </w:r>
      <w:r w:rsidR="001843A0" w:rsidRPr="001843A0">
        <w:rPr>
          <w:rFonts w:ascii="TH SarabunIT๙" w:hAnsi="TH SarabunIT๙" w:cs="TH SarabunIT๙"/>
          <w:b/>
          <w:bCs/>
        </w:rPr>
        <w:t>/</w:t>
      </w:r>
      <w:r w:rsidR="001843A0" w:rsidRPr="001843A0">
        <w:rPr>
          <w:rFonts w:ascii="TH SarabunIT๙" w:hAnsi="TH SarabunIT๙" w:cs="TH SarabunIT๙"/>
          <w:b/>
          <w:bCs/>
          <w:cs/>
        </w:rPr>
        <w:t>ผู้รับผิดชอบ</w:t>
      </w:r>
    </w:p>
    <w:p w:rsidR="001843A0" w:rsidRPr="001843A0" w:rsidRDefault="001843A0" w:rsidP="001843A0">
      <w:pPr>
        <w:autoSpaceDE w:val="0"/>
        <w:autoSpaceDN w:val="0"/>
        <w:adjustRightInd w:val="0"/>
        <w:spacing w:after="0" w:line="240" w:lineRule="auto"/>
        <w:rPr>
          <w:rFonts w:ascii="TH SarabunIT๙" w:hAnsi="TH SarabunIT๙" w:cs="TH SarabunIT๙"/>
          <w:b/>
          <w:bCs/>
          <w:cs/>
        </w:rPr>
      </w:pPr>
      <w:r>
        <w:rPr>
          <w:rFonts w:ascii="TH SarabunIT๙" w:hAnsi="TH SarabunIT๙" w:cs="TH SarabunIT๙" w:hint="cs"/>
          <w:b/>
          <w:bCs/>
          <w:cs/>
        </w:rPr>
        <w:tab/>
        <w:t>กลุ่มยุทธศาสตร์และสารสนเทศ สำนักงานเกษตรจังหวัดเพชรบุรี</w:t>
      </w:r>
    </w:p>
    <w:p w:rsidR="001843A0" w:rsidRPr="001843A0" w:rsidRDefault="001843A0" w:rsidP="001843A0">
      <w:pPr>
        <w:autoSpaceDE w:val="0"/>
        <w:autoSpaceDN w:val="0"/>
        <w:adjustRightInd w:val="0"/>
        <w:spacing w:after="0" w:line="240" w:lineRule="auto"/>
        <w:rPr>
          <w:rFonts w:ascii="TH SarabunIT๙" w:hAnsi="TH SarabunIT๙" w:cs="TH SarabunIT๙"/>
          <w:cs/>
        </w:rPr>
      </w:pPr>
      <w:r>
        <w:rPr>
          <w:rFonts w:ascii="TH SarabunIT๙" w:hAnsi="TH SarabunIT๙" w:cs="TH SarabunIT๙"/>
        </w:rPr>
        <w:tab/>
      </w:r>
      <w:r w:rsidRPr="001843A0">
        <w:rPr>
          <w:rFonts w:ascii="TH SarabunIT๙" w:hAnsi="TH SarabunIT๙" w:cs="TH SarabunIT๙"/>
        </w:rPr>
        <w:t xml:space="preserve">1. </w:t>
      </w:r>
      <w:r w:rsidRPr="001843A0">
        <w:rPr>
          <w:rFonts w:ascii="TH SarabunIT๙" w:hAnsi="TH SarabunIT๙" w:cs="TH SarabunIT๙"/>
          <w:cs/>
        </w:rPr>
        <w:t>ชื่อ</w:t>
      </w:r>
      <w:r w:rsidRPr="001843A0">
        <w:rPr>
          <w:rFonts w:ascii="TH SarabunIT๙" w:hAnsi="TH SarabunIT๙" w:cs="TH SarabunIT๙"/>
        </w:rPr>
        <w:t xml:space="preserve"> </w:t>
      </w:r>
      <w:r>
        <w:rPr>
          <w:rFonts w:ascii="TH SarabunIT๙" w:hAnsi="TH SarabunIT๙" w:cs="TH SarabunIT๙" w:hint="cs"/>
          <w:cs/>
        </w:rPr>
        <w:t>นายประสาน ปานคง</w:t>
      </w:r>
    </w:p>
    <w:p w:rsidR="001843A0" w:rsidRDefault="001843A0" w:rsidP="001843A0">
      <w:pPr>
        <w:autoSpaceDE w:val="0"/>
        <w:autoSpaceDN w:val="0"/>
        <w:adjustRightInd w:val="0"/>
        <w:spacing w:after="0" w:line="240" w:lineRule="auto"/>
        <w:rPr>
          <w:rFonts w:ascii="TH SarabunIT๙" w:hAnsi="TH SarabunIT๙" w:cs="TH SarabunIT๙"/>
        </w:rPr>
      </w:pPr>
      <w:r>
        <w:rPr>
          <w:rFonts w:ascii="TH SarabunIT๙" w:hAnsi="TH SarabunIT๙" w:cs="TH SarabunIT๙" w:hint="cs"/>
          <w:cs/>
        </w:rPr>
        <w:tab/>
      </w:r>
      <w:r w:rsidRPr="001843A0">
        <w:rPr>
          <w:rFonts w:ascii="TH SarabunIT๙" w:hAnsi="TH SarabunIT๙" w:cs="TH SarabunIT๙"/>
          <w:cs/>
        </w:rPr>
        <w:t>ตำแหน่ง</w:t>
      </w:r>
      <w:r w:rsidRPr="001843A0">
        <w:rPr>
          <w:rFonts w:ascii="TH SarabunIT๙" w:hAnsi="TH SarabunIT๙" w:cs="TH SarabunIT๙"/>
        </w:rPr>
        <w:t xml:space="preserve"> </w:t>
      </w:r>
      <w:r>
        <w:rPr>
          <w:rFonts w:ascii="TH SarabunIT๙" w:hAnsi="TH SarabunIT๙" w:cs="TH SarabunIT๙" w:hint="cs"/>
          <w:cs/>
        </w:rPr>
        <w:t>หัวหน้ากลุ่มยุทธศาสตร์และสารสนเทศ</w:t>
      </w:r>
    </w:p>
    <w:p w:rsidR="001843A0" w:rsidRDefault="001843A0" w:rsidP="001843A0">
      <w:pPr>
        <w:autoSpaceDE w:val="0"/>
        <w:autoSpaceDN w:val="0"/>
        <w:adjustRightInd w:val="0"/>
        <w:spacing w:after="0" w:line="240" w:lineRule="auto"/>
        <w:rPr>
          <w:rFonts w:ascii="TH SarabunIT๙" w:hAnsi="TH SarabunIT๙" w:cs="TH SarabunIT๙"/>
        </w:rPr>
      </w:pPr>
      <w:r>
        <w:rPr>
          <w:rFonts w:ascii="TH SarabunIT๙" w:hAnsi="TH SarabunIT๙" w:cs="TH SarabunIT๙" w:hint="cs"/>
          <w:cs/>
        </w:rPr>
        <w:tab/>
        <w:t>2. ชื่อ นางสาวปาริฉัตร บุญยืน</w:t>
      </w:r>
    </w:p>
    <w:p w:rsidR="001843A0" w:rsidRDefault="001843A0" w:rsidP="001843A0">
      <w:pPr>
        <w:autoSpaceDE w:val="0"/>
        <w:autoSpaceDN w:val="0"/>
        <w:adjustRightInd w:val="0"/>
        <w:spacing w:after="0" w:line="240" w:lineRule="auto"/>
        <w:rPr>
          <w:rFonts w:ascii="TH SarabunIT๙" w:hAnsi="TH SarabunIT๙" w:cs="TH SarabunIT๙"/>
          <w:b/>
          <w:bCs/>
        </w:rPr>
      </w:pPr>
      <w:r>
        <w:rPr>
          <w:rFonts w:ascii="TH SarabunIT๙" w:hAnsi="TH SarabunIT๙" w:cs="TH SarabunIT๙" w:hint="cs"/>
          <w:cs/>
        </w:rPr>
        <w:tab/>
        <w:t>ตำแหน่ง นักวิชาการส่งเสริมการเกษตร</w:t>
      </w:r>
      <w:r w:rsidR="00BA3677">
        <w:rPr>
          <w:rFonts w:ascii="TH SarabunIT๙" w:hAnsi="TH SarabunIT๙" w:cs="TH SarabunIT๙" w:hint="cs"/>
          <w:cs/>
        </w:rPr>
        <w:t>ชำนาญการ</w:t>
      </w:r>
    </w:p>
    <w:p w:rsidR="001843A0" w:rsidRDefault="001843A0" w:rsidP="001843A0">
      <w:pPr>
        <w:autoSpaceDE w:val="0"/>
        <w:autoSpaceDN w:val="0"/>
        <w:adjustRightInd w:val="0"/>
        <w:spacing w:after="0" w:line="240" w:lineRule="auto"/>
        <w:rPr>
          <w:rFonts w:ascii="TH SarabunIT๙" w:hAnsi="TH SarabunIT๙" w:cs="TH SarabunIT๙"/>
        </w:rPr>
      </w:pPr>
      <w:r>
        <w:rPr>
          <w:rFonts w:ascii="TH SarabunIT๙" w:hAnsi="TH SarabunIT๙" w:cs="TH SarabunIT๙"/>
          <w:b/>
          <w:bCs/>
        </w:rPr>
        <w:tab/>
      </w:r>
      <w:r>
        <w:rPr>
          <w:rFonts w:ascii="TH SarabunIT๙" w:hAnsi="TH SarabunIT๙" w:cs="TH SarabunIT๙" w:hint="cs"/>
          <w:cs/>
        </w:rPr>
        <w:t xml:space="preserve">โทรศัพท์ 032 488 054 </w:t>
      </w:r>
    </w:p>
    <w:p w:rsidR="001843A0" w:rsidRDefault="001843A0" w:rsidP="001843A0">
      <w:pPr>
        <w:autoSpaceDE w:val="0"/>
        <w:autoSpaceDN w:val="0"/>
        <w:adjustRightInd w:val="0"/>
        <w:spacing w:after="0" w:line="240" w:lineRule="auto"/>
        <w:rPr>
          <w:rFonts w:ascii="TH SarabunIT๙" w:hAnsi="TH SarabunIT๙" w:cs="TH SarabunIT๙"/>
        </w:rPr>
      </w:pPr>
      <w:r>
        <w:rPr>
          <w:rFonts w:ascii="TH SarabunIT๙" w:hAnsi="TH SarabunIT๙" w:cs="TH SarabunIT๙" w:hint="cs"/>
          <w:cs/>
        </w:rPr>
        <w:tab/>
      </w:r>
      <w:r>
        <w:rPr>
          <w:rFonts w:ascii="TH SarabunIT๙" w:hAnsi="TH SarabunIT๙" w:cs="TH SarabunIT๙"/>
        </w:rPr>
        <w:t xml:space="preserve">E-mail: </w:t>
      </w:r>
      <w:r w:rsidRPr="001843A0">
        <w:rPr>
          <w:rFonts w:ascii="TH SarabunIT๙" w:hAnsi="TH SarabunIT๙" w:cs="TH SarabunIT๙"/>
        </w:rPr>
        <w:t>phetchaburi</w:t>
      </w:r>
      <w:r w:rsidRPr="001843A0">
        <w:rPr>
          <w:rFonts w:cs="TH SarabunENG"/>
        </w:rPr>
        <w:t>03</w:t>
      </w:r>
      <w:r w:rsidRPr="001843A0">
        <w:rPr>
          <w:rFonts w:ascii="TH SarabunIT๙" w:hAnsi="TH SarabunIT๙" w:cs="TH SarabunIT๙"/>
        </w:rPr>
        <w:t>@doae.go.th</w:t>
      </w:r>
    </w:p>
    <w:p w:rsidR="001843A0" w:rsidRDefault="001843A0" w:rsidP="001843A0">
      <w:pPr>
        <w:autoSpaceDE w:val="0"/>
        <w:autoSpaceDN w:val="0"/>
        <w:adjustRightInd w:val="0"/>
        <w:spacing w:after="0" w:line="240" w:lineRule="auto"/>
        <w:rPr>
          <w:rFonts w:ascii="TH SarabunIT๙" w:hAnsi="TH SarabunIT๙" w:cs="TH SarabunIT๙"/>
        </w:rPr>
      </w:pPr>
    </w:p>
    <w:p w:rsidR="001843A0" w:rsidRDefault="001843A0" w:rsidP="001843A0">
      <w:pPr>
        <w:autoSpaceDE w:val="0"/>
        <w:autoSpaceDN w:val="0"/>
        <w:adjustRightInd w:val="0"/>
        <w:spacing w:after="0" w:line="240" w:lineRule="auto"/>
        <w:rPr>
          <w:rFonts w:ascii="TH SarabunIT๙" w:hAnsi="TH SarabunIT๙" w:cs="TH SarabunIT๙"/>
        </w:rPr>
      </w:pPr>
    </w:p>
    <w:p w:rsidR="00FE77B7" w:rsidRDefault="001843A0" w:rsidP="000534E1">
      <w:pPr>
        <w:autoSpaceDE w:val="0"/>
        <w:autoSpaceDN w:val="0"/>
        <w:adjustRightInd w:val="0"/>
        <w:spacing w:after="0" w:line="240" w:lineRule="auto"/>
        <w:jc w:val="center"/>
        <w:rPr>
          <w:rFonts w:ascii="TH SarabunIT๙" w:hAnsi="TH SarabunIT๙" w:cs="TH SarabunIT๙"/>
        </w:rPr>
      </w:pPr>
      <w:r>
        <w:rPr>
          <w:rFonts w:ascii="TH SarabunIT๙" w:hAnsi="TH SarabunIT๙" w:cs="TH SarabunIT๙"/>
        </w:rPr>
        <w:t>*****************************</w:t>
      </w:r>
    </w:p>
    <w:p w:rsidR="000534E1" w:rsidRDefault="000534E1" w:rsidP="000534E1">
      <w:pPr>
        <w:autoSpaceDE w:val="0"/>
        <w:autoSpaceDN w:val="0"/>
        <w:adjustRightInd w:val="0"/>
        <w:spacing w:after="0" w:line="240" w:lineRule="auto"/>
        <w:jc w:val="center"/>
        <w:rPr>
          <w:rFonts w:ascii="TH SarabunIT๙" w:hAnsi="TH SarabunIT๙" w:cs="TH SarabunIT๙"/>
          <w:b/>
          <w:bCs/>
        </w:rPr>
      </w:pPr>
    </w:p>
    <w:p w:rsidR="0018546D" w:rsidRDefault="0018546D" w:rsidP="000534E1">
      <w:pPr>
        <w:autoSpaceDE w:val="0"/>
        <w:autoSpaceDN w:val="0"/>
        <w:adjustRightInd w:val="0"/>
        <w:spacing w:after="0" w:line="240" w:lineRule="auto"/>
        <w:jc w:val="center"/>
        <w:rPr>
          <w:rFonts w:ascii="TH SarabunIT๙" w:hAnsi="TH SarabunIT๙" w:cs="TH SarabunIT๙"/>
          <w:b/>
          <w:bCs/>
        </w:rPr>
      </w:pPr>
      <w:r>
        <w:rPr>
          <w:rFonts w:ascii="TH SarabunIT๙" w:hAnsi="TH SarabunIT๙" w:cs="TH SarabunIT๙"/>
          <w:b/>
          <w:bCs/>
          <w:noProof/>
        </w:rPr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4025900</wp:posOffset>
            </wp:positionH>
            <wp:positionV relativeFrom="paragraph">
              <wp:posOffset>80645</wp:posOffset>
            </wp:positionV>
            <wp:extent cx="1205230" cy="1144905"/>
            <wp:effectExtent l="19050" t="0" r="0" b="0"/>
            <wp:wrapThrough wrapText="bothSides">
              <wp:wrapPolygon edited="0">
                <wp:start x="-341" y="0"/>
                <wp:lineTo x="-341" y="21205"/>
                <wp:lineTo x="21509" y="21205"/>
                <wp:lineTo x="21509" y="0"/>
                <wp:lineTo x="-341" y="0"/>
              </wp:wrapPolygon>
            </wp:wrapThrough>
            <wp:docPr id="9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5230" cy="11449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H SarabunIT๙" w:hAnsi="TH SarabunIT๙" w:cs="TH SarabunIT๙"/>
          <w:b/>
          <w:bCs/>
          <w:noProof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694690</wp:posOffset>
            </wp:positionH>
            <wp:positionV relativeFrom="paragraph">
              <wp:posOffset>104775</wp:posOffset>
            </wp:positionV>
            <wp:extent cx="1109980" cy="1097280"/>
            <wp:effectExtent l="19050" t="0" r="0" b="0"/>
            <wp:wrapThrough wrapText="bothSides">
              <wp:wrapPolygon edited="0">
                <wp:start x="-371" y="0"/>
                <wp:lineTo x="-371" y="21375"/>
                <wp:lineTo x="21501" y="21375"/>
                <wp:lineTo x="21501" y="0"/>
                <wp:lineTo x="-371" y="0"/>
              </wp:wrapPolygon>
            </wp:wrapThrough>
            <wp:docPr id="1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9980" cy="10972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8546D" w:rsidRDefault="0018546D" w:rsidP="000534E1">
      <w:pPr>
        <w:autoSpaceDE w:val="0"/>
        <w:autoSpaceDN w:val="0"/>
        <w:adjustRightInd w:val="0"/>
        <w:spacing w:after="0" w:line="240" w:lineRule="auto"/>
        <w:jc w:val="center"/>
        <w:rPr>
          <w:rFonts w:ascii="TH SarabunIT๙" w:hAnsi="TH SarabunIT๙" w:cs="TH SarabunIT๙"/>
          <w:b/>
          <w:bCs/>
        </w:rPr>
      </w:pPr>
    </w:p>
    <w:p w:rsidR="00C7234F" w:rsidRPr="001843A0" w:rsidRDefault="00133F53" w:rsidP="0018546D">
      <w:pPr>
        <w:autoSpaceDE w:val="0"/>
        <w:autoSpaceDN w:val="0"/>
        <w:adjustRightInd w:val="0"/>
        <w:spacing w:after="0" w:line="240" w:lineRule="auto"/>
        <w:rPr>
          <w:rFonts w:ascii="TH SarabunIT๙" w:hAnsi="TH SarabunIT๙" w:cs="TH SarabunIT๙"/>
          <w:b/>
          <w:bCs/>
          <w:cs/>
        </w:rPr>
      </w:pPr>
      <w:r w:rsidRPr="00133F53">
        <w:rPr>
          <w:noProof/>
          <w:sz w:val="28"/>
          <w:szCs w:val="28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51" type="#_x0000_t202" style="position:absolute;margin-left:255.85pt;margin-top:64.55pt;width:218.7pt;height:59.5pt;z-index:251687936" stroked="f">
            <v:textbox>
              <w:txbxContent>
                <w:p w:rsidR="0018546D" w:rsidRPr="0018546D" w:rsidRDefault="0018546D" w:rsidP="0018546D">
                  <w:pPr>
                    <w:jc w:val="center"/>
                    <w:rPr>
                      <w:sz w:val="28"/>
                      <w:szCs w:val="28"/>
                    </w:rPr>
                  </w:pPr>
                  <w:r w:rsidRPr="0018546D">
                    <w:rPr>
                      <w:rFonts w:hint="cs"/>
                      <w:sz w:val="28"/>
                      <w:szCs w:val="28"/>
                      <w:cs/>
                    </w:rPr>
                    <w:t xml:space="preserve">คู่มือ </w:t>
                  </w:r>
                  <w:r w:rsidRPr="0018546D">
                    <w:rPr>
                      <w:sz w:val="28"/>
                      <w:szCs w:val="28"/>
                    </w:rPr>
                    <w:t>“</w:t>
                  </w:r>
                  <w:r w:rsidRPr="0018546D">
                    <w:rPr>
                      <w:rFonts w:hint="cs"/>
                      <w:sz w:val="28"/>
                      <w:szCs w:val="28"/>
                      <w:cs/>
                    </w:rPr>
                    <w:t>การใช้งานระบบจัดเก็บและนำเสนอข้อมูลศูนย์บริการและถ่ายทอดเทคโนโลยีการเกษตรประจำตำบล ตามระบบส่งเสริมการเกษตร (</w:t>
                  </w:r>
                  <w:r w:rsidRPr="0018546D">
                    <w:rPr>
                      <w:sz w:val="28"/>
                      <w:szCs w:val="28"/>
                    </w:rPr>
                    <w:t>T&amp;V System</w:t>
                  </w:r>
                  <w:r w:rsidRPr="0018546D">
                    <w:rPr>
                      <w:rFonts w:hint="cs"/>
                      <w:sz w:val="28"/>
                      <w:szCs w:val="28"/>
                      <w:cs/>
                    </w:rPr>
                    <w:t>)</w:t>
                  </w:r>
                  <w:r w:rsidRPr="0018546D">
                    <w:rPr>
                      <w:sz w:val="28"/>
                      <w:szCs w:val="28"/>
                    </w:rPr>
                    <w:t>”</w:t>
                  </w:r>
                </w:p>
              </w:txbxContent>
            </v:textbox>
          </v:shape>
        </w:pict>
      </w:r>
      <w:r w:rsidRPr="00133F53">
        <w:rPr>
          <w:noProof/>
          <w:sz w:val="28"/>
          <w:szCs w:val="28"/>
        </w:rPr>
        <w:pict>
          <v:shape id="_x0000_s1052" type="#_x0000_t202" style="position:absolute;margin-left:6.6pt;margin-top:64.15pt;width:200pt;height:59.5pt;z-index:251688960" stroked="f">
            <v:textbox>
              <w:txbxContent>
                <w:p w:rsidR="00513A37" w:rsidRPr="0018546D" w:rsidRDefault="00513A37" w:rsidP="0018546D">
                  <w:pPr>
                    <w:jc w:val="center"/>
                    <w:rPr>
                      <w:sz w:val="28"/>
                      <w:szCs w:val="28"/>
                    </w:rPr>
                  </w:pPr>
                  <w:r>
                    <w:rPr>
                      <w:rFonts w:hint="cs"/>
                      <w:sz w:val="28"/>
                      <w:szCs w:val="28"/>
                      <w:cs/>
                    </w:rPr>
                    <w:t>โปรแกรม</w:t>
                  </w:r>
                  <w:r w:rsidRPr="0018546D">
                    <w:rPr>
                      <w:rFonts w:hint="cs"/>
                      <w:sz w:val="28"/>
                      <w:szCs w:val="28"/>
                      <w:cs/>
                    </w:rPr>
                    <w:t>ระบบจัดเก็บและนำเสนอข้อมูลศูนย์บริการและถ่ายทอดเทคโนโลยีการเกษตรปร</w:t>
                  </w:r>
                  <w:r>
                    <w:rPr>
                      <w:rFonts w:hint="cs"/>
                      <w:sz w:val="28"/>
                      <w:szCs w:val="28"/>
                      <w:cs/>
                    </w:rPr>
                    <w:t>ะจำตำบล ตามระบบส่งเสริมการเกษตร</w:t>
                  </w:r>
                </w:p>
              </w:txbxContent>
            </v:textbox>
          </v:shape>
        </w:pict>
      </w:r>
      <w:r>
        <w:rPr>
          <w:rFonts w:ascii="TH SarabunIT๙" w:hAnsi="TH SarabunIT๙" w:cs="TH SarabunIT๙"/>
          <w:b/>
          <w:bCs/>
          <w:noProof/>
        </w:rPr>
        <w:pict>
          <v:shape id="_x0000_s1047" type="#_x0000_t202" style="position:absolute;margin-left:624.3pt;margin-top:-441.45pt;width:70.75pt;height:23.2pt;z-index:251680768">
            <v:textbox>
              <w:txbxContent>
                <w:p w:rsidR="00BA75ED" w:rsidRPr="006C2A4F" w:rsidRDefault="00BA75ED" w:rsidP="00286A61">
                  <w:pPr>
                    <w:rPr>
                      <w:b/>
                      <w:bCs/>
                    </w:rPr>
                  </w:pPr>
                  <w:r w:rsidRPr="006C2A4F">
                    <w:rPr>
                      <w:rFonts w:hint="cs"/>
                      <w:b/>
                      <w:bCs/>
                      <w:cs/>
                    </w:rPr>
                    <w:t>ระดับจังหวัด</w:t>
                  </w:r>
                </w:p>
              </w:txbxContent>
            </v:textbox>
          </v:shape>
        </w:pict>
      </w:r>
    </w:p>
    <w:sectPr w:rsidR="00C7234F" w:rsidRPr="001843A0" w:rsidSect="00D84FC3">
      <w:pgSz w:w="11906" w:h="16838"/>
      <w:pgMar w:top="1440" w:right="991" w:bottom="1440" w:left="1440" w:header="708" w:footer="708" w:gutter="0"/>
      <w:cols w:space="708"/>
      <w:docGrid w:linePitch="435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H SarabunENG">
    <w:panose1 w:val="020B0500040200020003"/>
    <w:charset w:val="00"/>
    <w:family w:val="swiss"/>
    <w:pitch w:val="variable"/>
    <w:sig w:usb0="A100006F" w:usb1="5000205A" w:usb2="00000000" w:usb3="00000000" w:csb0="00010183" w:csb1="00000000"/>
    <w:embedRegular r:id="rId1" w:fontKey="{59D99962-6448-4F3E-B68D-4EDCBC7019D3}"/>
    <w:embedBold r:id="rId2" w:fontKey="{BC1AF46E-E4FC-4F5D-B4AD-2A08299F96FB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3" w:fontKey="{55BEAB68-36EE-494B-947C-E09341C23620}"/>
    <w:embedBold r:id="rId4" w:fontKey="{86218595-448E-4BBD-B28F-9A5895F7138C}"/>
  </w:font>
  <w:font w:name="TH SarabunTHAI">
    <w:panose1 w:val="020B0500040200020003"/>
    <w:charset w:val="00"/>
    <w:family w:val="swiss"/>
    <w:pitch w:val="variable"/>
    <w:sig w:usb0="A100006F" w:usb1="5000205A" w:usb2="00000000" w:usb3="00000000" w:csb0="00010183" w:csb1="00000000"/>
    <w:embedRegular r:id="rId5" w:fontKey="{76346D72-C5D8-4F4F-8500-16B7E24909D8}"/>
    <w:embedBold r:id="rId6" w:fontKey="{BDB86DC4-92F0-4821-9F59-E5C4FE83C3DB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7" w:fontKey="{00B3AF6F-691E-49E5-9DDE-2B08C48205E0}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  <w:embedRegular r:id="rId8" w:fontKey="{A0D94BF2-E576-45A6-A698-4D786E094C23}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  <w:embedRegular r:id="rId9" w:fontKey="{46152016-EDC3-48EE-8496-7977F154B580}"/>
    <w:embedBold r:id="rId10" w:fontKey="{361C3876-9B21-46F0-BFB9-8C8BBE723BB2}"/>
  </w:font>
  <w:font w:name="TH SarabunIT๙">
    <w:panose1 w:val="020B0500040200020003"/>
    <w:charset w:val="00"/>
    <w:family w:val="swiss"/>
    <w:pitch w:val="variable"/>
    <w:sig w:usb0="A100006F" w:usb1="5000205A" w:usb2="00000000" w:usb3="00000000" w:csb0="00010183" w:csb1="00000000"/>
    <w:embedRegular r:id="rId11" w:fontKey="{6B348FE1-2A21-4A07-BA1E-C56E218C8BB8}"/>
    <w:embedBold r:id="rId12" w:fontKey="{72AA3EA0-E9EC-49C0-9FA3-DDDA979DC5A0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13" w:fontKey="{2570FC75-7BA8-4E7D-8A3E-15CF4ADBC0B4}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  <w:embedRegular r:id="rId14" w:fontKey="{2945FF87-29AB-498F-9BB5-317DC595FDD0}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D5E5EF1"/>
    <w:multiLevelType w:val="hybridMultilevel"/>
    <w:tmpl w:val="62C0FD74"/>
    <w:lvl w:ilvl="0" w:tplc="0409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embedTrueTypeFonts/>
  <w:proofState w:spelling="clean" w:grammar="clean"/>
  <w:defaultTabStop w:val="720"/>
  <w:drawingGridHorizontalSpacing w:val="160"/>
  <w:displayHorizontalDrawingGridEvery w:val="2"/>
  <w:characterSpacingControl w:val="doNotCompress"/>
  <w:compat>
    <w:applyBreakingRules/>
  </w:compat>
  <w:rsids>
    <w:rsidRoot w:val="001F6732"/>
    <w:rsid w:val="000534E1"/>
    <w:rsid w:val="000823C4"/>
    <w:rsid w:val="000F7D8F"/>
    <w:rsid w:val="00133F53"/>
    <w:rsid w:val="00172B80"/>
    <w:rsid w:val="001843A0"/>
    <w:rsid w:val="0018546D"/>
    <w:rsid w:val="001B01A4"/>
    <w:rsid w:val="001D6013"/>
    <w:rsid w:val="001F3756"/>
    <w:rsid w:val="001F6732"/>
    <w:rsid w:val="00286A61"/>
    <w:rsid w:val="002935A3"/>
    <w:rsid w:val="00352EB0"/>
    <w:rsid w:val="003E6F3A"/>
    <w:rsid w:val="004C1D9D"/>
    <w:rsid w:val="00513A37"/>
    <w:rsid w:val="00586715"/>
    <w:rsid w:val="00685E6C"/>
    <w:rsid w:val="006C2A4F"/>
    <w:rsid w:val="0071172B"/>
    <w:rsid w:val="00721254"/>
    <w:rsid w:val="00794477"/>
    <w:rsid w:val="009C1AA7"/>
    <w:rsid w:val="00A44724"/>
    <w:rsid w:val="00AB6179"/>
    <w:rsid w:val="00AC2FAE"/>
    <w:rsid w:val="00BA3677"/>
    <w:rsid w:val="00BA75ED"/>
    <w:rsid w:val="00C7234F"/>
    <w:rsid w:val="00C91CC7"/>
    <w:rsid w:val="00D71F22"/>
    <w:rsid w:val="00D84FC3"/>
    <w:rsid w:val="00DE314C"/>
    <w:rsid w:val="00EF29C2"/>
    <w:rsid w:val="00FE77B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>
      <o:colormenu v:ext="edit" fillcolor="none" strokecolor="none"/>
    </o:shapedefaults>
    <o:shapelayout v:ext="edit">
      <o:idmap v:ext="edit" data="1"/>
      <o:rules v:ext="edit">
        <o:r id="V:Rule14" type="connector" idref="#_x0000_s1049"/>
        <o:r id="V:Rule15" type="connector" idref="#_x0000_s1038"/>
        <o:r id="V:Rule16" type="connector" idref="#_x0000_s1055"/>
        <o:r id="V:Rule17" type="connector" idref="#_x0000_s1041"/>
        <o:r id="V:Rule18" type="connector" idref="#_x0000_s1035"/>
        <o:r id="V:Rule19" type="connector" idref="#_x0000_s1043"/>
        <o:r id="V:Rule20" type="connector" idref="#_x0000_s1042"/>
        <o:r id="V:Rule21" type="connector" idref="#_x0000_s1039"/>
        <o:r id="V:Rule22" type="connector" idref="#_x0000_s1037"/>
        <o:r id="V:Rule23" type="connector" idref="#_x0000_s1033"/>
        <o:r id="V:Rule24" type="connector" idref="#_x0000_s1036"/>
        <o:r id="V:Rule25" type="connector" idref="#_x0000_s1054"/>
        <o:r id="V:Rule26" type="connector" idref="#_x0000_s1040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H SarabunENG" w:eastAsiaTheme="minorHAnsi" w:hAnsi="TH SarabunENG" w:cs="TH SarabunTHAI"/>
        <w:sz w:val="32"/>
        <w:szCs w:val="32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F7D8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F6732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a4">
    <w:name w:val="ข้อความบอลลูน อักขระ"/>
    <w:basedOn w:val="a0"/>
    <w:link w:val="a3"/>
    <w:uiPriority w:val="99"/>
    <w:semiHidden/>
    <w:rsid w:val="001F6732"/>
    <w:rPr>
      <w:rFonts w:ascii="Tahoma" w:hAnsi="Tahoma" w:cs="Angsana New"/>
      <w:sz w:val="16"/>
      <w:szCs w:val="20"/>
    </w:rPr>
  </w:style>
  <w:style w:type="character" w:styleId="a5">
    <w:name w:val="Hyperlink"/>
    <w:basedOn w:val="a0"/>
    <w:uiPriority w:val="99"/>
    <w:unhideWhenUsed/>
    <w:rsid w:val="00AB6179"/>
    <w:rPr>
      <w:color w:val="0000FF" w:themeColor="hyperlink"/>
      <w:u w:val="single"/>
    </w:rPr>
  </w:style>
  <w:style w:type="table" w:styleId="a6">
    <w:name w:val="Table Grid"/>
    <w:basedOn w:val="a1"/>
    <w:uiPriority w:val="59"/>
    <w:rsid w:val="00AB6179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rsid w:val="00721254"/>
    <w:pPr>
      <w:autoSpaceDE w:val="0"/>
      <w:autoSpaceDN w:val="0"/>
      <w:adjustRightInd w:val="0"/>
      <w:spacing w:after="0" w:line="240" w:lineRule="auto"/>
    </w:pPr>
    <w:rPr>
      <w:rFonts w:ascii="TH SarabunPSK" w:hAnsi="TH SarabunPSK" w:cs="TH SarabunPSK"/>
      <w:color w:val="000000"/>
      <w:sz w:val="24"/>
      <w:szCs w:val="24"/>
    </w:rPr>
  </w:style>
  <w:style w:type="paragraph" w:styleId="a7">
    <w:name w:val="List Paragraph"/>
    <w:basedOn w:val="a"/>
    <w:uiPriority w:val="34"/>
    <w:qFormat/>
    <w:rsid w:val="00BA75ED"/>
    <w:pPr>
      <w:ind w:left="720"/>
      <w:contextualSpacing/>
    </w:pPr>
    <w:rPr>
      <w:rFonts w:cs="Angsana New"/>
      <w:szCs w:val="4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133816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em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B358341-D1CC-4B32-A453-5B53CE50C3A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4</Pages>
  <Words>1296</Words>
  <Characters>7391</Characters>
  <Application>Microsoft Office Word</Application>
  <DocSecurity>0</DocSecurity>
  <Lines>61</Lines>
  <Paragraphs>17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8670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</dc:creator>
  <cp:lastModifiedBy>Lenovo</cp:lastModifiedBy>
  <cp:revision>5</cp:revision>
  <dcterms:created xsi:type="dcterms:W3CDTF">2021-10-15T04:03:00Z</dcterms:created>
  <dcterms:modified xsi:type="dcterms:W3CDTF">2021-10-18T02:37:00Z</dcterms:modified>
</cp:coreProperties>
</file>